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F0" w:rsidRDefault="00FB18B3" w:rsidP="00FB18B3">
      <w:pPr>
        <w:spacing w:after="0" w:line="360" w:lineRule="auto"/>
        <w:ind w:firstLine="709"/>
        <w:jc w:val="center"/>
        <w:rPr>
          <w:rFonts w:ascii="Times New Roman" w:hAnsi="Times New Roman" w:cs="Times New Roman"/>
          <w:b/>
          <w:sz w:val="28"/>
          <w:szCs w:val="28"/>
        </w:rPr>
      </w:pPr>
      <w:r w:rsidRPr="00777BA8">
        <w:rPr>
          <w:rFonts w:ascii="Times New Roman" w:hAnsi="Times New Roman" w:cs="Times New Roman"/>
          <w:b/>
          <w:sz w:val="28"/>
          <w:szCs w:val="28"/>
        </w:rPr>
        <w:t>ОСОБЕННОСТИ РЕЧЕМЫСЛИТЕЛЬНОЙ ДЕЯТЕЛЬНОСТИ И Е</w:t>
      </w:r>
      <w:r w:rsidR="00A01BA2">
        <w:rPr>
          <w:rFonts w:ascii="Times New Roman" w:hAnsi="Times New Roman" w:cs="Times New Roman"/>
          <w:b/>
          <w:sz w:val="28"/>
          <w:szCs w:val="28"/>
        </w:rPr>
        <w:t>Ё</w:t>
      </w:r>
      <w:r w:rsidRPr="00777BA8">
        <w:rPr>
          <w:rFonts w:ascii="Times New Roman" w:hAnsi="Times New Roman" w:cs="Times New Roman"/>
          <w:b/>
          <w:sz w:val="28"/>
          <w:szCs w:val="28"/>
        </w:rPr>
        <w:t xml:space="preserve"> ФОРМИРОВАНИЕ У ДЕТЕЙ С ОБЩИМ НЕДОРАЗВИТИЕМ РЕЧИ ПРИ ДИЗАРТРИИ </w:t>
      </w:r>
    </w:p>
    <w:p w:rsidR="00FB18B3" w:rsidRPr="00FB18B3" w:rsidRDefault="00FB18B3" w:rsidP="00FB18B3">
      <w:pPr>
        <w:spacing w:after="0" w:line="240" w:lineRule="auto"/>
        <w:ind w:firstLine="709"/>
        <w:jc w:val="right"/>
        <w:rPr>
          <w:rFonts w:ascii="Times New Roman" w:hAnsi="Times New Roman" w:cs="Times New Roman"/>
          <w:b/>
          <w:sz w:val="28"/>
          <w:szCs w:val="28"/>
        </w:rPr>
      </w:pPr>
      <w:r w:rsidRPr="00FB18B3">
        <w:rPr>
          <w:rFonts w:ascii="Times New Roman" w:hAnsi="Times New Roman" w:cs="Times New Roman"/>
          <w:b/>
          <w:sz w:val="28"/>
          <w:szCs w:val="28"/>
        </w:rPr>
        <w:t xml:space="preserve">Т. П. </w:t>
      </w:r>
      <w:proofErr w:type="spellStart"/>
      <w:r w:rsidRPr="00FB18B3">
        <w:rPr>
          <w:rFonts w:ascii="Times New Roman" w:hAnsi="Times New Roman" w:cs="Times New Roman"/>
          <w:b/>
          <w:sz w:val="28"/>
          <w:szCs w:val="28"/>
        </w:rPr>
        <w:t>Горонина</w:t>
      </w:r>
      <w:proofErr w:type="spellEnd"/>
      <w:r w:rsidRPr="00FB18B3">
        <w:rPr>
          <w:rFonts w:ascii="Times New Roman" w:hAnsi="Times New Roman" w:cs="Times New Roman"/>
          <w:b/>
          <w:sz w:val="28"/>
          <w:szCs w:val="28"/>
        </w:rPr>
        <w:t>,</w:t>
      </w:r>
    </w:p>
    <w:p w:rsidR="00FB18B3" w:rsidRPr="004D120E" w:rsidRDefault="00FB18B3" w:rsidP="00FB18B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w:t>
      </w:r>
      <w:r w:rsidRPr="004D120E">
        <w:rPr>
          <w:rFonts w:ascii="Times New Roman" w:hAnsi="Times New Roman" w:cs="Times New Roman"/>
          <w:sz w:val="28"/>
          <w:szCs w:val="28"/>
        </w:rPr>
        <w:t xml:space="preserve">тарший преподаватель кафедры </w:t>
      </w:r>
      <w:proofErr w:type="spellStart"/>
      <w:r w:rsidRPr="004D120E">
        <w:rPr>
          <w:rFonts w:ascii="Times New Roman" w:hAnsi="Times New Roman" w:cs="Times New Roman"/>
          <w:sz w:val="28"/>
          <w:szCs w:val="28"/>
        </w:rPr>
        <w:t>андрагогики</w:t>
      </w:r>
      <w:proofErr w:type="spellEnd"/>
      <w:r w:rsidRPr="004D120E">
        <w:rPr>
          <w:rFonts w:ascii="Times New Roman" w:hAnsi="Times New Roman" w:cs="Times New Roman"/>
          <w:sz w:val="28"/>
          <w:szCs w:val="28"/>
        </w:rPr>
        <w:t xml:space="preserve"> И</w:t>
      </w:r>
      <w:r>
        <w:rPr>
          <w:rFonts w:ascii="Times New Roman" w:hAnsi="Times New Roman" w:cs="Times New Roman"/>
          <w:sz w:val="28"/>
          <w:szCs w:val="28"/>
        </w:rPr>
        <w:t>нститута повышения квалификации и переподготовки</w:t>
      </w:r>
      <w:r w:rsidRPr="004D120E">
        <w:rPr>
          <w:rFonts w:ascii="Times New Roman" w:hAnsi="Times New Roman" w:cs="Times New Roman"/>
          <w:sz w:val="28"/>
          <w:szCs w:val="28"/>
        </w:rPr>
        <w:t xml:space="preserve"> Б</w:t>
      </w:r>
      <w:r>
        <w:rPr>
          <w:rFonts w:ascii="Times New Roman" w:hAnsi="Times New Roman" w:cs="Times New Roman"/>
          <w:sz w:val="28"/>
          <w:szCs w:val="28"/>
        </w:rPr>
        <w:t>елорусского государственного педагогического университета</w:t>
      </w:r>
      <w:r w:rsidRPr="004D120E">
        <w:rPr>
          <w:rFonts w:ascii="Times New Roman" w:hAnsi="Times New Roman" w:cs="Times New Roman"/>
          <w:sz w:val="28"/>
          <w:szCs w:val="28"/>
        </w:rPr>
        <w:t xml:space="preserve"> им</w:t>
      </w:r>
      <w:r>
        <w:rPr>
          <w:rFonts w:ascii="Times New Roman" w:hAnsi="Times New Roman" w:cs="Times New Roman"/>
          <w:sz w:val="28"/>
          <w:szCs w:val="28"/>
        </w:rPr>
        <w:t>ени</w:t>
      </w:r>
      <w:r w:rsidRPr="004D120E">
        <w:rPr>
          <w:rFonts w:ascii="Times New Roman" w:hAnsi="Times New Roman" w:cs="Times New Roman"/>
          <w:sz w:val="28"/>
          <w:szCs w:val="28"/>
        </w:rPr>
        <w:t xml:space="preserve"> М</w:t>
      </w:r>
      <w:r>
        <w:rPr>
          <w:rFonts w:ascii="Times New Roman" w:hAnsi="Times New Roman" w:cs="Times New Roman"/>
          <w:sz w:val="28"/>
          <w:szCs w:val="28"/>
        </w:rPr>
        <w:t xml:space="preserve">аксима </w:t>
      </w:r>
      <w:r w:rsidRPr="004D120E">
        <w:rPr>
          <w:rFonts w:ascii="Times New Roman" w:hAnsi="Times New Roman" w:cs="Times New Roman"/>
          <w:sz w:val="28"/>
          <w:szCs w:val="28"/>
        </w:rPr>
        <w:t>Танка</w:t>
      </w:r>
    </w:p>
    <w:p w:rsidR="001401F0" w:rsidRDefault="001401F0" w:rsidP="00FB18B3">
      <w:pPr>
        <w:spacing w:after="0" w:line="360" w:lineRule="auto"/>
        <w:ind w:firstLine="709"/>
        <w:jc w:val="center"/>
        <w:rPr>
          <w:rFonts w:ascii="Times New Roman" w:hAnsi="Times New Roman" w:cs="Times New Roman"/>
          <w:b/>
          <w:sz w:val="28"/>
          <w:szCs w:val="28"/>
        </w:rPr>
      </w:pPr>
    </w:p>
    <w:p w:rsidR="00BB7546" w:rsidRPr="00A01BA2" w:rsidRDefault="00131485" w:rsidP="00FB18B3">
      <w:pPr>
        <w:spacing w:after="0" w:line="240" w:lineRule="auto"/>
        <w:ind w:firstLine="709"/>
        <w:jc w:val="both"/>
        <w:rPr>
          <w:rFonts w:ascii="Times New Roman" w:hAnsi="Times New Roman" w:cs="Times New Roman"/>
          <w:sz w:val="24"/>
          <w:szCs w:val="24"/>
        </w:rPr>
      </w:pPr>
      <w:r w:rsidRPr="00A01BA2">
        <w:rPr>
          <w:rFonts w:ascii="Times New Roman" w:hAnsi="Times New Roman" w:cs="Times New Roman"/>
          <w:sz w:val="24"/>
          <w:szCs w:val="24"/>
        </w:rPr>
        <w:t xml:space="preserve">В статье </w:t>
      </w:r>
      <w:r w:rsidR="00A01BA2">
        <w:rPr>
          <w:rFonts w:ascii="Times New Roman" w:hAnsi="Times New Roman" w:cs="Times New Roman"/>
          <w:sz w:val="24"/>
          <w:szCs w:val="24"/>
        </w:rPr>
        <w:t>рассмотрены</w:t>
      </w:r>
      <w:r w:rsidR="00BB7546" w:rsidRPr="00A01BA2">
        <w:rPr>
          <w:rFonts w:ascii="Times New Roman" w:hAnsi="Times New Roman" w:cs="Times New Roman"/>
          <w:sz w:val="24"/>
          <w:szCs w:val="24"/>
        </w:rPr>
        <w:t xml:space="preserve"> </w:t>
      </w:r>
      <w:r w:rsidR="00777BA8" w:rsidRPr="00A01BA2">
        <w:rPr>
          <w:rFonts w:ascii="Times New Roman" w:hAnsi="Times New Roman" w:cs="Times New Roman"/>
          <w:sz w:val="24"/>
          <w:szCs w:val="24"/>
        </w:rPr>
        <w:t>научные</w:t>
      </w:r>
      <w:r w:rsidR="00BB7546" w:rsidRPr="00A01BA2">
        <w:rPr>
          <w:rFonts w:ascii="Times New Roman" w:hAnsi="Times New Roman" w:cs="Times New Roman"/>
          <w:sz w:val="24"/>
          <w:szCs w:val="24"/>
        </w:rPr>
        <w:t xml:space="preserve"> основы </w:t>
      </w:r>
      <w:r w:rsidR="007C2C46" w:rsidRPr="00A01BA2">
        <w:rPr>
          <w:rFonts w:ascii="Times New Roman" w:hAnsi="Times New Roman" w:cs="Times New Roman"/>
          <w:sz w:val="24"/>
          <w:szCs w:val="24"/>
        </w:rPr>
        <w:t>изучения проблемы</w:t>
      </w:r>
      <w:r w:rsidRPr="00A01BA2">
        <w:rPr>
          <w:rFonts w:ascii="Times New Roman" w:hAnsi="Times New Roman" w:cs="Times New Roman"/>
          <w:sz w:val="24"/>
          <w:szCs w:val="24"/>
        </w:rPr>
        <w:t xml:space="preserve"> развития речемыслительной деятель</w:t>
      </w:r>
      <w:r w:rsidR="00BB7546" w:rsidRPr="00A01BA2">
        <w:rPr>
          <w:rFonts w:ascii="Times New Roman" w:hAnsi="Times New Roman" w:cs="Times New Roman"/>
          <w:sz w:val="24"/>
          <w:szCs w:val="24"/>
        </w:rPr>
        <w:t xml:space="preserve">ности у детей с нарушением речи. </w:t>
      </w:r>
      <w:r w:rsidR="007C2C46" w:rsidRPr="00A01BA2">
        <w:rPr>
          <w:rFonts w:ascii="Times New Roman" w:hAnsi="Times New Roman" w:cs="Times New Roman"/>
          <w:sz w:val="24"/>
          <w:szCs w:val="24"/>
        </w:rPr>
        <w:t xml:space="preserve">Описаны структурные </w:t>
      </w:r>
      <w:r w:rsidR="00BB7546" w:rsidRPr="00A01BA2">
        <w:rPr>
          <w:rFonts w:ascii="Times New Roman" w:hAnsi="Times New Roman" w:cs="Times New Roman"/>
          <w:sz w:val="24"/>
          <w:szCs w:val="24"/>
        </w:rPr>
        <w:t>компоненты и этапы реализации методики формирования речемыслительной деятельности детей старшего дошкольного возраста с общим недоразвитием речи при дизартрии</w:t>
      </w:r>
      <w:r w:rsidR="00777BA8" w:rsidRPr="00A01BA2">
        <w:rPr>
          <w:rFonts w:ascii="Times New Roman" w:hAnsi="Times New Roman" w:cs="Times New Roman"/>
          <w:sz w:val="24"/>
          <w:szCs w:val="24"/>
        </w:rPr>
        <w:t xml:space="preserve"> с уч</w:t>
      </w:r>
      <w:r w:rsidR="00A01BA2">
        <w:rPr>
          <w:rFonts w:ascii="Times New Roman" w:hAnsi="Times New Roman" w:cs="Times New Roman"/>
          <w:sz w:val="24"/>
          <w:szCs w:val="24"/>
        </w:rPr>
        <w:t>ё</w:t>
      </w:r>
      <w:r w:rsidR="00777BA8" w:rsidRPr="00A01BA2">
        <w:rPr>
          <w:rFonts w:ascii="Times New Roman" w:hAnsi="Times New Roman" w:cs="Times New Roman"/>
          <w:sz w:val="24"/>
          <w:szCs w:val="24"/>
        </w:rPr>
        <w:t>том выявленных особенностей</w:t>
      </w:r>
      <w:r w:rsidR="00BB7546" w:rsidRPr="00A01BA2">
        <w:rPr>
          <w:rFonts w:ascii="Times New Roman" w:hAnsi="Times New Roman" w:cs="Times New Roman"/>
          <w:sz w:val="24"/>
          <w:szCs w:val="24"/>
        </w:rPr>
        <w:t>. Представлены результаты апробации методики на коррекционных занятиях.</w:t>
      </w:r>
    </w:p>
    <w:p w:rsidR="00FB18B3" w:rsidRPr="00A01BA2" w:rsidRDefault="00FB18B3" w:rsidP="00FB18B3">
      <w:pPr>
        <w:spacing w:after="0" w:line="240" w:lineRule="auto"/>
        <w:ind w:firstLine="709"/>
        <w:jc w:val="both"/>
        <w:rPr>
          <w:rFonts w:ascii="Times New Roman" w:hAnsi="Times New Roman" w:cs="Times New Roman"/>
          <w:sz w:val="24"/>
          <w:szCs w:val="24"/>
        </w:rPr>
      </w:pPr>
      <w:r w:rsidRPr="00A01BA2">
        <w:rPr>
          <w:rFonts w:ascii="Times New Roman" w:hAnsi="Times New Roman" w:cs="Times New Roman"/>
          <w:b/>
          <w:sz w:val="24"/>
          <w:szCs w:val="24"/>
        </w:rPr>
        <w:t>Ключевые слова:</w:t>
      </w:r>
      <w:r w:rsidRPr="00A01BA2">
        <w:rPr>
          <w:rFonts w:ascii="Times New Roman" w:hAnsi="Times New Roman" w:cs="Times New Roman"/>
          <w:sz w:val="24"/>
          <w:szCs w:val="24"/>
        </w:rPr>
        <w:t xml:space="preserve"> речемыслительная деятельность, компоненты речемыслительной деятельности, формирование, коррекционные занятия, дети с общим недоразвитием речи при дизартрии. </w:t>
      </w:r>
    </w:p>
    <w:p w:rsidR="00FB18B3" w:rsidRPr="00A01BA2" w:rsidRDefault="00FB18B3" w:rsidP="00FB18B3">
      <w:pPr>
        <w:spacing w:after="0" w:line="240" w:lineRule="auto"/>
        <w:ind w:firstLine="709"/>
        <w:jc w:val="both"/>
        <w:rPr>
          <w:rFonts w:ascii="Times New Roman" w:hAnsi="Times New Roman" w:cs="Times New Roman"/>
          <w:sz w:val="24"/>
          <w:szCs w:val="24"/>
        </w:rPr>
      </w:pPr>
    </w:p>
    <w:p w:rsidR="00777BA8" w:rsidRPr="00A01BA2" w:rsidRDefault="00777BA8" w:rsidP="00FB18B3">
      <w:pPr>
        <w:spacing w:after="0" w:line="240" w:lineRule="auto"/>
        <w:ind w:firstLine="709"/>
        <w:jc w:val="both"/>
        <w:rPr>
          <w:rFonts w:ascii="Times New Roman" w:hAnsi="Times New Roman" w:cs="Times New Roman"/>
          <w:sz w:val="24"/>
          <w:szCs w:val="24"/>
          <w:lang w:val="en-US"/>
        </w:rPr>
      </w:pPr>
      <w:r w:rsidRPr="00A01BA2">
        <w:rPr>
          <w:rFonts w:ascii="Times New Roman" w:hAnsi="Times New Roman" w:cs="Times New Roman"/>
          <w:sz w:val="24"/>
          <w:szCs w:val="24"/>
          <w:lang w:val="en-US"/>
        </w:rPr>
        <w:t>The article presents the scientific basis for the study of the problem of development of speech activity in children with speech disorders. The structural components and stages of implementation of the method of formation of speech-thinking activity of preschool children with General underdevelopment of speech in dysarthria taking into account the identified features are described. The results of approbation of a technique for corrective training.</w:t>
      </w:r>
    </w:p>
    <w:p w:rsidR="00BA49C1" w:rsidRPr="00A01BA2" w:rsidRDefault="00BA49C1" w:rsidP="00FB18B3">
      <w:pPr>
        <w:spacing w:after="0" w:line="240" w:lineRule="auto"/>
        <w:ind w:firstLine="709"/>
        <w:jc w:val="both"/>
        <w:rPr>
          <w:rFonts w:ascii="Times New Roman" w:hAnsi="Times New Roman" w:cs="Times New Roman"/>
          <w:sz w:val="24"/>
          <w:szCs w:val="24"/>
          <w:lang w:val="en-US"/>
        </w:rPr>
      </w:pPr>
      <w:r w:rsidRPr="00A01BA2">
        <w:rPr>
          <w:rFonts w:ascii="Times New Roman" w:hAnsi="Times New Roman" w:cs="Times New Roman"/>
          <w:b/>
          <w:sz w:val="24"/>
          <w:szCs w:val="24"/>
          <w:lang w:val="en-US"/>
        </w:rPr>
        <w:t>Keywords:</w:t>
      </w:r>
      <w:r w:rsidRPr="00A01BA2">
        <w:rPr>
          <w:rFonts w:ascii="Times New Roman" w:hAnsi="Times New Roman" w:cs="Times New Roman"/>
          <w:sz w:val="24"/>
          <w:szCs w:val="24"/>
          <w:lang w:val="en-US"/>
        </w:rPr>
        <w:t xml:space="preserve"> speech-thinking activity, components of speech-thinking activity, formation, correctional occupations, children with the General underdevelopment of speech at dysarthria.</w:t>
      </w:r>
    </w:p>
    <w:p w:rsidR="00FB18B3" w:rsidRPr="00C9339E" w:rsidRDefault="00FB18B3" w:rsidP="00FB18B3">
      <w:pPr>
        <w:spacing w:after="0" w:line="360" w:lineRule="auto"/>
        <w:ind w:firstLine="709"/>
        <w:jc w:val="both"/>
        <w:rPr>
          <w:rFonts w:ascii="Times New Roman" w:hAnsi="Times New Roman" w:cs="Times New Roman"/>
          <w:b/>
          <w:sz w:val="28"/>
          <w:szCs w:val="28"/>
          <w:lang w:val="en-US"/>
        </w:rPr>
      </w:pPr>
    </w:p>
    <w:p w:rsidR="00AA1B73" w:rsidRPr="00B60750" w:rsidRDefault="00CB1458" w:rsidP="00FB18B3">
      <w:pPr>
        <w:spacing w:after="0" w:line="360" w:lineRule="auto"/>
        <w:ind w:firstLine="709"/>
        <w:jc w:val="both"/>
        <w:rPr>
          <w:rFonts w:ascii="Times New Roman" w:hAnsi="Times New Roman" w:cs="Times New Roman"/>
          <w:sz w:val="28"/>
          <w:szCs w:val="28"/>
        </w:rPr>
      </w:pPr>
      <w:r w:rsidRPr="00CA28FA">
        <w:rPr>
          <w:rFonts w:ascii="Times New Roman" w:hAnsi="Times New Roman" w:cs="Times New Roman"/>
          <w:sz w:val="28"/>
          <w:szCs w:val="28"/>
        </w:rPr>
        <w:t xml:space="preserve">Речемыслительная деятельность является высшей формой психической деятельности человека. </w:t>
      </w:r>
      <w:r w:rsidR="00340F9A">
        <w:rPr>
          <w:rFonts w:ascii="Times New Roman" w:hAnsi="Times New Roman" w:cs="Times New Roman"/>
          <w:sz w:val="28"/>
          <w:szCs w:val="28"/>
        </w:rPr>
        <w:t>П</w:t>
      </w:r>
      <w:r w:rsidRPr="00CA28FA">
        <w:rPr>
          <w:rFonts w:ascii="Times New Roman" w:hAnsi="Times New Roman" w:cs="Times New Roman"/>
          <w:sz w:val="28"/>
          <w:szCs w:val="28"/>
        </w:rPr>
        <w:t>редставля</w:t>
      </w:r>
      <w:r w:rsidR="00340F9A">
        <w:rPr>
          <w:rFonts w:ascii="Times New Roman" w:hAnsi="Times New Roman" w:cs="Times New Roman"/>
          <w:sz w:val="28"/>
          <w:szCs w:val="28"/>
        </w:rPr>
        <w:t xml:space="preserve">я </w:t>
      </w:r>
      <w:r w:rsidRPr="00CA28FA">
        <w:rPr>
          <w:rFonts w:ascii="Times New Roman" w:hAnsi="Times New Roman" w:cs="Times New Roman"/>
          <w:sz w:val="28"/>
          <w:szCs w:val="28"/>
        </w:rPr>
        <w:t xml:space="preserve">собой единый процесс порождения мысли и </w:t>
      </w:r>
      <w:r w:rsidRPr="003C5D67">
        <w:rPr>
          <w:rFonts w:ascii="Times New Roman" w:hAnsi="Times New Roman" w:cs="Times New Roman"/>
          <w:sz w:val="28"/>
          <w:szCs w:val="28"/>
        </w:rPr>
        <w:t>речи</w:t>
      </w:r>
      <w:r w:rsidR="003C5D67" w:rsidRPr="003C5D67">
        <w:rPr>
          <w:rFonts w:ascii="Times New Roman" w:hAnsi="Times New Roman" w:cs="Times New Roman"/>
          <w:sz w:val="28"/>
          <w:szCs w:val="28"/>
        </w:rPr>
        <w:t>, она</w:t>
      </w:r>
      <w:r w:rsidRPr="00CA28FA">
        <w:rPr>
          <w:rFonts w:ascii="Times New Roman" w:hAnsi="Times New Roman" w:cs="Times New Roman"/>
          <w:sz w:val="28"/>
          <w:szCs w:val="28"/>
        </w:rPr>
        <w:t xml:space="preserve"> составляет материальную базу общения</w:t>
      </w:r>
      <w:r w:rsidR="003D6E98">
        <w:rPr>
          <w:rFonts w:ascii="Times New Roman" w:hAnsi="Times New Roman" w:cs="Times New Roman"/>
          <w:sz w:val="28"/>
          <w:szCs w:val="28"/>
        </w:rPr>
        <w:t xml:space="preserve"> </w:t>
      </w:r>
      <w:r w:rsidR="003D6E98" w:rsidRPr="003E7CA5">
        <w:rPr>
          <w:rFonts w:ascii="Times New Roman" w:hAnsi="Times New Roman" w:cs="Times New Roman"/>
          <w:sz w:val="28"/>
          <w:szCs w:val="28"/>
        </w:rPr>
        <w:t>[</w:t>
      </w:r>
      <w:r w:rsidR="003D6E98">
        <w:rPr>
          <w:rFonts w:ascii="Times New Roman" w:hAnsi="Times New Roman" w:cs="Times New Roman"/>
          <w:sz w:val="28"/>
          <w:szCs w:val="28"/>
        </w:rPr>
        <w:t>3, с.102</w:t>
      </w:r>
      <w:r w:rsidR="003D6E98" w:rsidRPr="003E7CA5">
        <w:rPr>
          <w:rFonts w:ascii="Times New Roman" w:hAnsi="Times New Roman" w:cs="Times New Roman"/>
          <w:sz w:val="28"/>
          <w:szCs w:val="28"/>
        </w:rPr>
        <w:t>]</w:t>
      </w:r>
      <w:r w:rsidRPr="003C5D67">
        <w:rPr>
          <w:rFonts w:ascii="Times New Roman" w:hAnsi="Times New Roman" w:cs="Times New Roman"/>
          <w:sz w:val="28"/>
          <w:szCs w:val="28"/>
        </w:rPr>
        <w:t>.</w:t>
      </w:r>
      <w:r w:rsidRPr="00CA28FA">
        <w:rPr>
          <w:rFonts w:ascii="Times New Roman" w:hAnsi="Times New Roman" w:cs="Times New Roman"/>
          <w:sz w:val="28"/>
          <w:szCs w:val="28"/>
        </w:rPr>
        <w:t xml:space="preserve"> Изучение этого феномена носит междисциплинарный характер. </w:t>
      </w:r>
      <w:r w:rsidRPr="00B946BE">
        <w:rPr>
          <w:rFonts w:ascii="Times New Roman" w:hAnsi="Times New Roman" w:cs="Times New Roman"/>
          <w:sz w:val="28"/>
          <w:szCs w:val="28"/>
        </w:rPr>
        <w:t>Речемыслительная</w:t>
      </w:r>
      <w:r w:rsidRPr="00CA28FA">
        <w:rPr>
          <w:rFonts w:ascii="Times New Roman" w:hAnsi="Times New Roman" w:cs="Times New Roman"/>
          <w:sz w:val="28"/>
          <w:szCs w:val="28"/>
        </w:rPr>
        <w:t xml:space="preserve"> деятельность выступает</w:t>
      </w:r>
      <w:r w:rsidR="003C5D67">
        <w:rPr>
          <w:rFonts w:ascii="Times New Roman" w:hAnsi="Times New Roman" w:cs="Times New Roman"/>
          <w:sz w:val="28"/>
          <w:szCs w:val="28"/>
        </w:rPr>
        <w:t xml:space="preserve"> предметом</w:t>
      </w:r>
      <w:r w:rsidRPr="00CA28FA">
        <w:rPr>
          <w:rFonts w:ascii="Times New Roman" w:hAnsi="Times New Roman" w:cs="Times New Roman"/>
          <w:sz w:val="28"/>
          <w:szCs w:val="28"/>
        </w:rPr>
        <w:t xml:space="preserve"> исследования таких нау</w:t>
      </w:r>
      <w:r w:rsidR="00DA7AF1">
        <w:rPr>
          <w:rFonts w:ascii="Times New Roman" w:hAnsi="Times New Roman" w:cs="Times New Roman"/>
          <w:sz w:val="28"/>
          <w:szCs w:val="28"/>
        </w:rPr>
        <w:t xml:space="preserve">чных </w:t>
      </w:r>
      <w:r w:rsidR="00F71F2F">
        <w:rPr>
          <w:rFonts w:ascii="Times New Roman" w:hAnsi="Times New Roman" w:cs="Times New Roman"/>
          <w:sz w:val="28"/>
          <w:szCs w:val="28"/>
        </w:rPr>
        <w:t>дисциплин</w:t>
      </w:r>
      <w:r w:rsidR="008C23E7">
        <w:rPr>
          <w:rFonts w:ascii="Times New Roman" w:hAnsi="Times New Roman" w:cs="Times New Roman"/>
          <w:sz w:val="28"/>
          <w:szCs w:val="28"/>
        </w:rPr>
        <w:t>,</w:t>
      </w:r>
      <w:r w:rsidR="00F71F2F">
        <w:rPr>
          <w:rFonts w:ascii="Times New Roman" w:hAnsi="Times New Roman" w:cs="Times New Roman"/>
          <w:sz w:val="28"/>
          <w:szCs w:val="28"/>
        </w:rPr>
        <w:t xml:space="preserve"> </w:t>
      </w:r>
      <w:r w:rsidR="00F71F2F" w:rsidRPr="00CA28FA">
        <w:rPr>
          <w:rFonts w:ascii="Times New Roman" w:hAnsi="Times New Roman" w:cs="Times New Roman"/>
          <w:sz w:val="28"/>
          <w:szCs w:val="28"/>
        </w:rPr>
        <w:t>как</w:t>
      </w:r>
      <w:r w:rsidR="000E1781">
        <w:rPr>
          <w:rFonts w:ascii="Times New Roman" w:hAnsi="Times New Roman" w:cs="Times New Roman"/>
          <w:sz w:val="28"/>
          <w:szCs w:val="28"/>
        </w:rPr>
        <w:t>:</w:t>
      </w:r>
      <w:r w:rsidR="00AA1B73">
        <w:rPr>
          <w:rFonts w:ascii="Times New Roman" w:hAnsi="Times New Roman" w:cs="Times New Roman"/>
          <w:sz w:val="28"/>
          <w:szCs w:val="28"/>
        </w:rPr>
        <w:t xml:space="preserve"> </w:t>
      </w:r>
      <w:r w:rsidRPr="00CA28FA">
        <w:rPr>
          <w:rFonts w:ascii="Times New Roman" w:hAnsi="Times New Roman" w:cs="Times New Roman"/>
          <w:sz w:val="28"/>
          <w:szCs w:val="28"/>
        </w:rPr>
        <w:t>психология (Л.</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С.</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Выготский, А.</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В.</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Запорожец, А.</w:t>
      </w:r>
      <w:r w:rsidR="009D59C0">
        <w:rPr>
          <w:rFonts w:ascii="Times New Roman" w:hAnsi="Times New Roman" w:cs="Times New Roman"/>
          <w:sz w:val="28"/>
          <w:szCs w:val="28"/>
        </w:rPr>
        <w:t xml:space="preserve"> </w:t>
      </w:r>
      <w:r w:rsidR="001E2DD8">
        <w:rPr>
          <w:rFonts w:ascii="Times New Roman" w:hAnsi="Times New Roman" w:cs="Times New Roman"/>
          <w:sz w:val="28"/>
          <w:szCs w:val="28"/>
        </w:rPr>
        <w:t>Н</w:t>
      </w:r>
      <w:r w:rsidRPr="00CA28FA">
        <w:rPr>
          <w:rFonts w:ascii="Times New Roman" w:hAnsi="Times New Roman" w:cs="Times New Roman"/>
          <w:sz w:val="28"/>
          <w:szCs w:val="28"/>
        </w:rPr>
        <w:t>.</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Леонтьев, С.</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Л.</w:t>
      </w:r>
      <w:r w:rsidR="009D59C0">
        <w:rPr>
          <w:rFonts w:ascii="Times New Roman" w:hAnsi="Times New Roman" w:cs="Times New Roman"/>
          <w:sz w:val="28"/>
          <w:szCs w:val="28"/>
        </w:rPr>
        <w:t xml:space="preserve"> </w:t>
      </w:r>
      <w:r w:rsidR="001074E6">
        <w:rPr>
          <w:rFonts w:ascii="Times New Roman" w:hAnsi="Times New Roman" w:cs="Times New Roman"/>
          <w:sz w:val="28"/>
          <w:szCs w:val="28"/>
        </w:rPr>
        <w:t>Рубинштейн</w:t>
      </w:r>
      <w:r w:rsidRPr="00CA28FA">
        <w:rPr>
          <w:rFonts w:ascii="Times New Roman" w:hAnsi="Times New Roman" w:cs="Times New Roman"/>
          <w:sz w:val="28"/>
          <w:szCs w:val="28"/>
        </w:rPr>
        <w:t>); педагогика (Л.</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И.</w:t>
      </w:r>
      <w:r w:rsidR="009D59C0">
        <w:rPr>
          <w:rFonts w:ascii="Times New Roman" w:hAnsi="Times New Roman" w:cs="Times New Roman"/>
          <w:sz w:val="28"/>
          <w:szCs w:val="28"/>
        </w:rPr>
        <w:t xml:space="preserve"> </w:t>
      </w:r>
      <w:proofErr w:type="spellStart"/>
      <w:r w:rsidRPr="00CA28FA">
        <w:rPr>
          <w:rFonts w:ascii="Times New Roman" w:hAnsi="Times New Roman" w:cs="Times New Roman"/>
          <w:sz w:val="28"/>
          <w:szCs w:val="28"/>
        </w:rPr>
        <w:t>Альдаров</w:t>
      </w:r>
      <w:proofErr w:type="spellEnd"/>
      <w:r w:rsidRPr="00CA28FA">
        <w:rPr>
          <w:rFonts w:ascii="Times New Roman" w:hAnsi="Times New Roman" w:cs="Times New Roman"/>
          <w:sz w:val="28"/>
          <w:szCs w:val="28"/>
        </w:rPr>
        <w:t>, Н.</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А.</w:t>
      </w:r>
      <w:r w:rsidR="009D59C0">
        <w:rPr>
          <w:rFonts w:ascii="Times New Roman" w:hAnsi="Times New Roman" w:cs="Times New Roman"/>
          <w:sz w:val="28"/>
          <w:szCs w:val="28"/>
        </w:rPr>
        <w:t xml:space="preserve"> </w:t>
      </w:r>
      <w:proofErr w:type="spellStart"/>
      <w:r w:rsidRPr="00CA28FA">
        <w:rPr>
          <w:rFonts w:ascii="Times New Roman" w:hAnsi="Times New Roman" w:cs="Times New Roman"/>
          <w:sz w:val="28"/>
          <w:szCs w:val="28"/>
        </w:rPr>
        <w:t>Менчинская</w:t>
      </w:r>
      <w:proofErr w:type="spellEnd"/>
      <w:r w:rsidR="001074E6">
        <w:rPr>
          <w:rFonts w:ascii="Times New Roman" w:hAnsi="Times New Roman" w:cs="Times New Roman"/>
          <w:sz w:val="28"/>
          <w:szCs w:val="28"/>
        </w:rPr>
        <w:t>)</w:t>
      </w:r>
      <w:r w:rsidRPr="00CA28FA">
        <w:rPr>
          <w:rFonts w:ascii="Times New Roman" w:hAnsi="Times New Roman" w:cs="Times New Roman"/>
          <w:sz w:val="28"/>
          <w:szCs w:val="28"/>
        </w:rPr>
        <w:t>; лингвистика и психолингвистика (Т.</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В.</w:t>
      </w:r>
      <w:r w:rsidR="009D59C0">
        <w:rPr>
          <w:rFonts w:ascii="Times New Roman" w:hAnsi="Times New Roman" w:cs="Times New Roman"/>
          <w:sz w:val="28"/>
          <w:szCs w:val="28"/>
        </w:rPr>
        <w:t xml:space="preserve"> </w:t>
      </w:r>
      <w:proofErr w:type="spellStart"/>
      <w:r w:rsidRPr="00CA28FA">
        <w:rPr>
          <w:rFonts w:ascii="Times New Roman" w:hAnsi="Times New Roman" w:cs="Times New Roman"/>
          <w:sz w:val="28"/>
          <w:szCs w:val="28"/>
        </w:rPr>
        <w:t>Ахутина</w:t>
      </w:r>
      <w:proofErr w:type="spellEnd"/>
      <w:r w:rsidRPr="00CA28FA">
        <w:rPr>
          <w:rFonts w:ascii="Times New Roman" w:hAnsi="Times New Roman" w:cs="Times New Roman"/>
          <w:sz w:val="28"/>
          <w:szCs w:val="28"/>
        </w:rPr>
        <w:t>, Н.</w:t>
      </w:r>
      <w:r w:rsidR="009D59C0">
        <w:rPr>
          <w:rFonts w:ascii="Times New Roman" w:hAnsi="Times New Roman" w:cs="Times New Roman"/>
          <w:sz w:val="28"/>
          <w:szCs w:val="28"/>
        </w:rPr>
        <w:t xml:space="preserve"> </w:t>
      </w:r>
      <w:r w:rsidRPr="00CA28FA">
        <w:rPr>
          <w:rFonts w:ascii="Times New Roman" w:hAnsi="Times New Roman" w:cs="Times New Roman"/>
          <w:sz w:val="28"/>
          <w:szCs w:val="28"/>
        </w:rPr>
        <w:t>И.</w:t>
      </w:r>
      <w:r w:rsidR="009D59C0">
        <w:rPr>
          <w:rFonts w:ascii="Times New Roman" w:hAnsi="Times New Roman" w:cs="Times New Roman"/>
          <w:sz w:val="28"/>
          <w:szCs w:val="28"/>
        </w:rPr>
        <w:t xml:space="preserve"> </w:t>
      </w:r>
      <w:proofErr w:type="spellStart"/>
      <w:r w:rsidRPr="00CA28FA">
        <w:rPr>
          <w:rFonts w:ascii="Times New Roman" w:hAnsi="Times New Roman" w:cs="Times New Roman"/>
          <w:sz w:val="28"/>
          <w:szCs w:val="28"/>
        </w:rPr>
        <w:t>Жинкин</w:t>
      </w:r>
      <w:proofErr w:type="spellEnd"/>
      <w:r w:rsidRPr="00CA28FA">
        <w:rPr>
          <w:rFonts w:ascii="Times New Roman" w:hAnsi="Times New Roman" w:cs="Times New Roman"/>
          <w:sz w:val="28"/>
          <w:szCs w:val="28"/>
        </w:rPr>
        <w:t xml:space="preserve">, </w:t>
      </w:r>
      <w:r w:rsidRPr="00E35877">
        <w:rPr>
          <w:rFonts w:ascii="Times New Roman" w:hAnsi="Times New Roman" w:cs="Times New Roman"/>
          <w:sz w:val="28"/>
          <w:szCs w:val="28"/>
        </w:rPr>
        <w:t>А.</w:t>
      </w:r>
      <w:r w:rsidR="009D59C0" w:rsidRPr="00E35877">
        <w:rPr>
          <w:rFonts w:ascii="Times New Roman" w:hAnsi="Times New Roman" w:cs="Times New Roman"/>
          <w:sz w:val="28"/>
          <w:szCs w:val="28"/>
        </w:rPr>
        <w:t xml:space="preserve"> </w:t>
      </w:r>
      <w:r w:rsidRPr="00E35877">
        <w:rPr>
          <w:rFonts w:ascii="Times New Roman" w:hAnsi="Times New Roman" w:cs="Times New Roman"/>
          <w:sz w:val="28"/>
          <w:szCs w:val="28"/>
        </w:rPr>
        <w:t>И.</w:t>
      </w:r>
      <w:r w:rsidR="009D59C0" w:rsidRPr="00E35877">
        <w:rPr>
          <w:rFonts w:ascii="Times New Roman" w:hAnsi="Times New Roman" w:cs="Times New Roman"/>
          <w:sz w:val="28"/>
          <w:szCs w:val="28"/>
        </w:rPr>
        <w:t xml:space="preserve"> </w:t>
      </w:r>
      <w:r w:rsidRPr="00E35877">
        <w:rPr>
          <w:rFonts w:ascii="Times New Roman" w:hAnsi="Times New Roman" w:cs="Times New Roman"/>
          <w:sz w:val="28"/>
          <w:szCs w:val="28"/>
        </w:rPr>
        <w:t>Зимняя</w:t>
      </w:r>
      <w:r w:rsidR="00563C0D" w:rsidRPr="00E35877">
        <w:rPr>
          <w:rFonts w:ascii="Times New Roman" w:hAnsi="Times New Roman" w:cs="Times New Roman"/>
          <w:sz w:val="28"/>
          <w:szCs w:val="28"/>
        </w:rPr>
        <w:t>)</w:t>
      </w:r>
      <w:r w:rsidR="00DA7AF1" w:rsidRPr="00E35877">
        <w:rPr>
          <w:rFonts w:ascii="Times New Roman" w:hAnsi="Times New Roman" w:cs="Times New Roman"/>
          <w:sz w:val="28"/>
          <w:szCs w:val="28"/>
        </w:rPr>
        <w:t>.</w:t>
      </w:r>
      <w:r w:rsidR="00DA7AF1">
        <w:rPr>
          <w:rFonts w:ascii="Times New Roman" w:hAnsi="Times New Roman" w:cs="Times New Roman"/>
          <w:sz w:val="28"/>
          <w:szCs w:val="28"/>
        </w:rPr>
        <w:t xml:space="preserve"> </w:t>
      </w:r>
      <w:r w:rsidR="00F96233">
        <w:rPr>
          <w:rFonts w:ascii="Times New Roman" w:hAnsi="Times New Roman" w:cs="Times New Roman"/>
          <w:sz w:val="28"/>
          <w:szCs w:val="28"/>
        </w:rPr>
        <w:t xml:space="preserve"> </w:t>
      </w:r>
    </w:p>
    <w:p w:rsidR="006C0107" w:rsidRDefault="00DA7AF1" w:rsidP="00FB18B3">
      <w:pPr>
        <w:spacing w:after="0" w:line="360" w:lineRule="auto"/>
        <w:ind w:firstLine="709"/>
        <w:jc w:val="both"/>
        <w:rPr>
          <w:rFonts w:ascii="Times New Roman" w:hAnsi="Times New Roman" w:cs="Times New Roman"/>
          <w:sz w:val="28"/>
          <w:szCs w:val="28"/>
        </w:rPr>
      </w:pPr>
      <w:r w:rsidRPr="00A1007B">
        <w:rPr>
          <w:rFonts w:ascii="Times New Roman" w:hAnsi="Times New Roman" w:cs="Times New Roman"/>
          <w:sz w:val="28"/>
          <w:szCs w:val="28"/>
        </w:rPr>
        <w:t xml:space="preserve">Проблема связи </w:t>
      </w:r>
      <w:r w:rsidR="00230E47">
        <w:rPr>
          <w:rFonts w:ascii="Times New Roman" w:hAnsi="Times New Roman" w:cs="Times New Roman"/>
          <w:sz w:val="28"/>
          <w:szCs w:val="28"/>
        </w:rPr>
        <w:t xml:space="preserve">мышления и речи </w:t>
      </w:r>
      <w:r>
        <w:rPr>
          <w:rFonts w:ascii="Times New Roman" w:hAnsi="Times New Roman" w:cs="Times New Roman"/>
          <w:sz w:val="28"/>
          <w:szCs w:val="28"/>
        </w:rPr>
        <w:t>также</w:t>
      </w:r>
      <w:r w:rsidRPr="00A1007B">
        <w:rPr>
          <w:rFonts w:ascii="Times New Roman" w:hAnsi="Times New Roman" w:cs="Times New Roman"/>
          <w:sz w:val="28"/>
          <w:szCs w:val="28"/>
        </w:rPr>
        <w:t xml:space="preserve"> </w:t>
      </w:r>
      <w:r>
        <w:rPr>
          <w:rFonts w:ascii="Times New Roman" w:hAnsi="Times New Roman" w:cs="Times New Roman"/>
          <w:sz w:val="28"/>
          <w:szCs w:val="28"/>
        </w:rPr>
        <w:t xml:space="preserve">традиционно </w:t>
      </w:r>
      <w:r w:rsidRPr="00A1007B">
        <w:rPr>
          <w:rFonts w:ascii="Times New Roman" w:hAnsi="Times New Roman" w:cs="Times New Roman"/>
          <w:sz w:val="28"/>
          <w:szCs w:val="28"/>
        </w:rPr>
        <w:t>привлека</w:t>
      </w:r>
      <w:r>
        <w:rPr>
          <w:rFonts w:ascii="Times New Roman" w:hAnsi="Times New Roman" w:cs="Times New Roman"/>
          <w:sz w:val="28"/>
          <w:szCs w:val="28"/>
        </w:rPr>
        <w:t>ет</w:t>
      </w:r>
      <w:r w:rsidRPr="00A1007B">
        <w:rPr>
          <w:rFonts w:ascii="Times New Roman" w:hAnsi="Times New Roman" w:cs="Times New Roman"/>
          <w:sz w:val="28"/>
          <w:szCs w:val="28"/>
        </w:rPr>
        <w:t xml:space="preserve"> внимание специалистов в области коррекционной педагогики, </w:t>
      </w:r>
      <w:r w:rsidR="008C23E7">
        <w:rPr>
          <w:rFonts w:ascii="Times New Roman" w:hAnsi="Times New Roman" w:cs="Times New Roman"/>
          <w:sz w:val="28"/>
          <w:szCs w:val="28"/>
        </w:rPr>
        <w:t>поскольку</w:t>
      </w:r>
      <w:r w:rsidRPr="00A1007B">
        <w:rPr>
          <w:rFonts w:ascii="Times New Roman" w:hAnsi="Times New Roman" w:cs="Times New Roman"/>
          <w:sz w:val="28"/>
          <w:szCs w:val="28"/>
        </w:rPr>
        <w:t xml:space="preserve"> знания о взаимосвязи и взаимообусловленности этих процессов определяют ха</w:t>
      </w:r>
      <w:r>
        <w:rPr>
          <w:rFonts w:ascii="Times New Roman" w:hAnsi="Times New Roman" w:cs="Times New Roman"/>
          <w:sz w:val="28"/>
          <w:szCs w:val="28"/>
        </w:rPr>
        <w:t>рактер и содержание коррекционной</w:t>
      </w:r>
      <w:r w:rsidRPr="00A1007B">
        <w:rPr>
          <w:rFonts w:ascii="Times New Roman" w:hAnsi="Times New Roman" w:cs="Times New Roman"/>
          <w:sz w:val="28"/>
          <w:szCs w:val="28"/>
        </w:rPr>
        <w:t xml:space="preserve"> работы</w:t>
      </w:r>
      <w:r>
        <w:rPr>
          <w:rFonts w:ascii="Times New Roman" w:hAnsi="Times New Roman" w:cs="Times New Roman"/>
          <w:sz w:val="28"/>
          <w:szCs w:val="28"/>
        </w:rPr>
        <w:t xml:space="preserve"> </w:t>
      </w:r>
      <w:r w:rsidR="00B53F7F">
        <w:rPr>
          <w:rFonts w:ascii="Times New Roman" w:hAnsi="Times New Roman" w:cs="Times New Roman"/>
          <w:sz w:val="28"/>
          <w:szCs w:val="28"/>
        </w:rPr>
        <w:t xml:space="preserve">с детьми с особенностями психофизического развития, в том числе и с </w:t>
      </w:r>
      <w:r w:rsidR="00AA1B73">
        <w:rPr>
          <w:rFonts w:ascii="Times New Roman" w:hAnsi="Times New Roman" w:cs="Times New Roman"/>
          <w:sz w:val="28"/>
          <w:szCs w:val="28"/>
        </w:rPr>
        <w:t>нарушениям</w:t>
      </w:r>
      <w:r w:rsidR="0027197E">
        <w:rPr>
          <w:rFonts w:ascii="Times New Roman" w:hAnsi="Times New Roman" w:cs="Times New Roman"/>
          <w:sz w:val="28"/>
          <w:szCs w:val="28"/>
        </w:rPr>
        <w:t>и</w:t>
      </w:r>
      <w:r w:rsidR="00B53F7F">
        <w:rPr>
          <w:rFonts w:ascii="Times New Roman" w:hAnsi="Times New Roman" w:cs="Times New Roman"/>
          <w:sz w:val="28"/>
          <w:szCs w:val="28"/>
        </w:rPr>
        <w:t xml:space="preserve"> речи</w:t>
      </w:r>
      <w:r w:rsidR="00AA1B73">
        <w:rPr>
          <w:rFonts w:ascii="Times New Roman" w:hAnsi="Times New Roman" w:cs="Times New Roman"/>
          <w:sz w:val="28"/>
          <w:szCs w:val="28"/>
        </w:rPr>
        <w:t>.</w:t>
      </w:r>
    </w:p>
    <w:p w:rsidR="00A1007B" w:rsidRDefault="00AD1073" w:rsidP="00FB18B3">
      <w:pPr>
        <w:spacing w:after="0" w:line="360" w:lineRule="auto"/>
        <w:ind w:firstLine="709"/>
        <w:jc w:val="both"/>
        <w:rPr>
          <w:rFonts w:ascii="Times New Roman" w:eastAsia="Calibri" w:hAnsi="Times New Roman" w:cs="Times New Roman"/>
          <w:sz w:val="28"/>
          <w:szCs w:val="28"/>
        </w:rPr>
      </w:pPr>
      <w:r w:rsidRPr="00AD1073">
        <w:rPr>
          <w:rFonts w:ascii="Times New Roman" w:eastAsia="Calibri" w:hAnsi="Times New Roman" w:cs="Times New Roman"/>
          <w:sz w:val="28"/>
          <w:szCs w:val="28"/>
        </w:rPr>
        <w:lastRenderedPageBreak/>
        <w:t>Метод</w:t>
      </w:r>
      <w:r>
        <w:rPr>
          <w:rFonts w:ascii="Times New Roman" w:eastAsia="Calibri" w:hAnsi="Times New Roman" w:cs="Times New Roman"/>
          <w:sz w:val="28"/>
          <w:szCs w:val="28"/>
        </w:rPr>
        <w:t xml:space="preserve">ологической основой изучения речемыслительной </w:t>
      </w:r>
      <w:r w:rsidR="00C55E68">
        <w:rPr>
          <w:rFonts w:ascii="Times New Roman" w:eastAsia="Calibri" w:hAnsi="Times New Roman" w:cs="Times New Roman"/>
          <w:sz w:val="28"/>
          <w:szCs w:val="28"/>
        </w:rPr>
        <w:t>деятельности детей с нарушением речи</w:t>
      </w:r>
      <w:r w:rsidRPr="00AD1073">
        <w:rPr>
          <w:rFonts w:ascii="Times New Roman" w:eastAsia="Calibri" w:hAnsi="Times New Roman" w:cs="Times New Roman"/>
          <w:sz w:val="28"/>
          <w:szCs w:val="28"/>
        </w:rPr>
        <w:t xml:space="preserve"> служ</w:t>
      </w:r>
      <w:r w:rsidR="000E1781">
        <w:rPr>
          <w:rFonts w:ascii="Times New Roman" w:eastAsia="Calibri" w:hAnsi="Times New Roman" w:cs="Times New Roman"/>
          <w:sz w:val="28"/>
          <w:szCs w:val="28"/>
        </w:rPr>
        <w:t>ат</w:t>
      </w:r>
      <w:r w:rsidRPr="00AD1073">
        <w:rPr>
          <w:rFonts w:ascii="Times New Roman" w:eastAsia="Calibri" w:hAnsi="Times New Roman" w:cs="Times New Roman"/>
          <w:sz w:val="28"/>
          <w:szCs w:val="28"/>
        </w:rPr>
        <w:t xml:space="preserve"> положения о системно</w:t>
      </w:r>
      <w:r w:rsidR="000E1781">
        <w:rPr>
          <w:rFonts w:ascii="Times New Roman" w:eastAsia="Calibri" w:hAnsi="Times New Roman" w:cs="Times New Roman"/>
          <w:sz w:val="28"/>
          <w:szCs w:val="28"/>
        </w:rPr>
        <w:t>й</w:t>
      </w:r>
      <w:r w:rsidRPr="00AD1073">
        <w:rPr>
          <w:rFonts w:ascii="Times New Roman" w:eastAsia="Calibri" w:hAnsi="Times New Roman" w:cs="Times New Roman"/>
          <w:sz w:val="28"/>
          <w:szCs w:val="28"/>
        </w:rPr>
        <w:t xml:space="preserve"> организации высших психических функций (П.</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К.</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Анохин, Л.</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С.</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Выготский, А.</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Р.</w:t>
      </w:r>
      <w:r w:rsidR="009D59C0">
        <w:rPr>
          <w:rFonts w:ascii="Times New Roman" w:eastAsia="Calibri" w:hAnsi="Times New Roman" w:cs="Times New Roman"/>
          <w:sz w:val="28"/>
          <w:szCs w:val="28"/>
        </w:rPr>
        <w:t xml:space="preserve"> </w:t>
      </w:r>
      <w:proofErr w:type="spellStart"/>
      <w:r w:rsidRPr="00AD1073">
        <w:rPr>
          <w:rFonts w:ascii="Times New Roman" w:eastAsia="Calibri" w:hAnsi="Times New Roman" w:cs="Times New Roman"/>
          <w:sz w:val="28"/>
          <w:szCs w:val="28"/>
        </w:rPr>
        <w:t>Лурия</w:t>
      </w:r>
      <w:proofErr w:type="spellEnd"/>
      <w:r w:rsidRPr="00AD1073">
        <w:rPr>
          <w:rFonts w:ascii="Times New Roman" w:eastAsia="Calibri" w:hAnsi="Times New Roman" w:cs="Times New Roman"/>
          <w:sz w:val="28"/>
          <w:szCs w:val="28"/>
        </w:rPr>
        <w:t>); ведущей роли деятельности и общения в развитии и формировании личности (А.</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Н.</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Леонтьев); единстве мышления и речи, соотношении языка и речи (Л.</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С.</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Выготский, А.</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Н.</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Леонтьев, В.</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И.</w:t>
      </w:r>
      <w:r w:rsidR="009D59C0">
        <w:rPr>
          <w:rFonts w:ascii="Times New Roman" w:eastAsia="Calibri" w:hAnsi="Times New Roman" w:cs="Times New Roman"/>
          <w:sz w:val="28"/>
          <w:szCs w:val="28"/>
        </w:rPr>
        <w:t xml:space="preserve"> </w:t>
      </w:r>
      <w:proofErr w:type="spellStart"/>
      <w:r w:rsidRPr="00AD1073">
        <w:rPr>
          <w:rFonts w:ascii="Times New Roman" w:eastAsia="Calibri" w:hAnsi="Times New Roman" w:cs="Times New Roman"/>
          <w:sz w:val="28"/>
          <w:szCs w:val="28"/>
        </w:rPr>
        <w:t>Лубовский</w:t>
      </w:r>
      <w:proofErr w:type="spellEnd"/>
      <w:r w:rsidRPr="00AD1073">
        <w:rPr>
          <w:rFonts w:ascii="Times New Roman" w:eastAsia="Calibri" w:hAnsi="Times New Roman" w:cs="Times New Roman"/>
          <w:sz w:val="28"/>
          <w:szCs w:val="28"/>
        </w:rPr>
        <w:t>, А.</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Р.</w:t>
      </w:r>
      <w:r w:rsidR="009D59C0">
        <w:rPr>
          <w:rFonts w:ascii="Times New Roman" w:eastAsia="Calibri" w:hAnsi="Times New Roman" w:cs="Times New Roman"/>
          <w:sz w:val="28"/>
          <w:szCs w:val="28"/>
        </w:rPr>
        <w:t xml:space="preserve"> </w:t>
      </w:r>
      <w:proofErr w:type="spellStart"/>
      <w:r w:rsidRPr="00AD1073">
        <w:rPr>
          <w:rFonts w:ascii="Times New Roman" w:eastAsia="Calibri" w:hAnsi="Times New Roman" w:cs="Times New Roman"/>
          <w:sz w:val="28"/>
          <w:szCs w:val="28"/>
        </w:rPr>
        <w:t>Лурия</w:t>
      </w:r>
      <w:proofErr w:type="spellEnd"/>
      <w:r w:rsidRPr="00AD1073">
        <w:rPr>
          <w:rFonts w:ascii="Times New Roman" w:eastAsia="Calibri" w:hAnsi="Times New Roman" w:cs="Times New Roman"/>
          <w:sz w:val="28"/>
          <w:szCs w:val="28"/>
        </w:rPr>
        <w:t>); поэтапном формировании умственных действий (П.</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Я.</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 xml:space="preserve">Гальперин); </w:t>
      </w:r>
      <w:r w:rsidR="00C55E68">
        <w:rPr>
          <w:rFonts w:ascii="Times New Roman" w:eastAsia="Calibri" w:hAnsi="Times New Roman" w:cs="Times New Roman"/>
          <w:sz w:val="28"/>
          <w:szCs w:val="28"/>
        </w:rPr>
        <w:t>теории</w:t>
      </w:r>
      <w:r w:rsidRPr="00AD1073">
        <w:rPr>
          <w:rFonts w:ascii="Times New Roman" w:eastAsia="Calibri" w:hAnsi="Times New Roman" w:cs="Times New Roman"/>
          <w:sz w:val="28"/>
          <w:szCs w:val="28"/>
        </w:rPr>
        <w:t xml:space="preserve"> речевой деятельности (Т.</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В.</w:t>
      </w:r>
      <w:r w:rsidR="009D59C0">
        <w:rPr>
          <w:rFonts w:ascii="Times New Roman" w:eastAsia="Calibri" w:hAnsi="Times New Roman" w:cs="Times New Roman"/>
          <w:sz w:val="28"/>
          <w:szCs w:val="28"/>
        </w:rPr>
        <w:t xml:space="preserve"> </w:t>
      </w:r>
      <w:proofErr w:type="spellStart"/>
      <w:r w:rsidRPr="00AD1073">
        <w:rPr>
          <w:rFonts w:ascii="Times New Roman" w:eastAsia="Calibri" w:hAnsi="Times New Roman" w:cs="Times New Roman"/>
          <w:sz w:val="28"/>
          <w:szCs w:val="28"/>
        </w:rPr>
        <w:t>Ахутина</w:t>
      </w:r>
      <w:proofErr w:type="spellEnd"/>
      <w:r w:rsidRPr="00AD1073">
        <w:rPr>
          <w:rFonts w:ascii="Times New Roman" w:eastAsia="Calibri" w:hAnsi="Times New Roman" w:cs="Times New Roman"/>
          <w:sz w:val="28"/>
          <w:szCs w:val="28"/>
        </w:rPr>
        <w:t xml:space="preserve">, </w:t>
      </w:r>
      <w:r w:rsidR="008C23E7" w:rsidRPr="00AD1073">
        <w:rPr>
          <w:rFonts w:ascii="Times New Roman" w:eastAsia="Calibri" w:hAnsi="Times New Roman" w:cs="Times New Roman"/>
          <w:sz w:val="28"/>
          <w:szCs w:val="28"/>
        </w:rPr>
        <w:t>А.</w:t>
      </w:r>
      <w:r w:rsidR="008C23E7">
        <w:rPr>
          <w:rFonts w:ascii="Times New Roman" w:eastAsia="Calibri" w:hAnsi="Times New Roman" w:cs="Times New Roman"/>
          <w:sz w:val="28"/>
          <w:szCs w:val="28"/>
        </w:rPr>
        <w:t xml:space="preserve"> </w:t>
      </w:r>
      <w:r w:rsidR="008C23E7" w:rsidRPr="00AD1073">
        <w:rPr>
          <w:rFonts w:ascii="Times New Roman" w:eastAsia="Calibri" w:hAnsi="Times New Roman" w:cs="Times New Roman"/>
          <w:sz w:val="28"/>
          <w:szCs w:val="28"/>
        </w:rPr>
        <w:t>А.</w:t>
      </w:r>
      <w:r w:rsidR="008C23E7">
        <w:rPr>
          <w:rFonts w:ascii="Times New Roman" w:eastAsia="Calibri" w:hAnsi="Times New Roman" w:cs="Times New Roman"/>
          <w:sz w:val="28"/>
          <w:szCs w:val="28"/>
        </w:rPr>
        <w:t xml:space="preserve"> </w:t>
      </w:r>
      <w:r w:rsidR="008C23E7" w:rsidRPr="00AD1073">
        <w:rPr>
          <w:rFonts w:ascii="Times New Roman" w:eastAsia="Calibri" w:hAnsi="Times New Roman" w:cs="Times New Roman"/>
          <w:sz w:val="28"/>
          <w:szCs w:val="28"/>
        </w:rPr>
        <w:t>Леонтьев</w:t>
      </w:r>
      <w:r w:rsidR="00662784">
        <w:rPr>
          <w:rFonts w:ascii="Times New Roman" w:eastAsia="Calibri" w:hAnsi="Times New Roman" w:cs="Times New Roman"/>
          <w:sz w:val="28"/>
          <w:szCs w:val="28"/>
        </w:rPr>
        <w:t>)</w:t>
      </w:r>
      <w:r w:rsidRPr="00AD1073">
        <w:rPr>
          <w:rFonts w:ascii="Times New Roman" w:eastAsia="Calibri" w:hAnsi="Times New Roman" w:cs="Times New Roman"/>
          <w:sz w:val="28"/>
          <w:szCs w:val="28"/>
        </w:rPr>
        <w:t>; формировании семантических, речемыслительных, языковых операций у детей с нарушениями речи (В. П. Глухов, Л.</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Н.</w:t>
      </w:r>
      <w:r w:rsidR="009D59C0">
        <w:rPr>
          <w:rFonts w:ascii="Times New Roman" w:eastAsia="Calibri" w:hAnsi="Times New Roman" w:cs="Times New Roman"/>
          <w:sz w:val="28"/>
          <w:szCs w:val="28"/>
        </w:rPr>
        <w:t xml:space="preserve"> </w:t>
      </w:r>
      <w:proofErr w:type="spellStart"/>
      <w:r w:rsidRPr="00AD1073">
        <w:rPr>
          <w:rFonts w:ascii="Times New Roman" w:eastAsia="Calibri" w:hAnsi="Times New Roman" w:cs="Times New Roman"/>
          <w:sz w:val="28"/>
          <w:szCs w:val="28"/>
        </w:rPr>
        <w:t>Ефименкова</w:t>
      </w:r>
      <w:proofErr w:type="spellEnd"/>
      <w:r w:rsidRPr="00AD1073">
        <w:rPr>
          <w:rFonts w:ascii="Times New Roman" w:eastAsia="Calibri" w:hAnsi="Times New Roman" w:cs="Times New Roman"/>
          <w:sz w:val="28"/>
          <w:szCs w:val="28"/>
        </w:rPr>
        <w:t>, Р.</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И.</w:t>
      </w:r>
      <w:r w:rsidR="009D59C0">
        <w:rPr>
          <w:rFonts w:ascii="Times New Roman" w:eastAsia="Calibri" w:hAnsi="Times New Roman" w:cs="Times New Roman"/>
          <w:sz w:val="28"/>
          <w:szCs w:val="28"/>
        </w:rPr>
        <w:t xml:space="preserve"> </w:t>
      </w:r>
      <w:proofErr w:type="spellStart"/>
      <w:r w:rsidRPr="00AD1073">
        <w:rPr>
          <w:rFonts w:ascii="Times New Roman" w:eastAsia="Calibri" w:hAnsi="Times New Roman" w:cs="Times New Roman"/>
          <w:sz w:val="28"/>
          <w:szCs w:val="28"/>
        </w:rPr>
        <w:t>Лалаева</w:t>
      </w:r>
      <w:proofErr w:type="spellEnd"/>
      <w:r w:rsidRPr="00AD1073">
        <w:rPr>
          <w:rFonts w:ascii="Times New Roman" w:eastAsia="Calibri" w:hAnsi="Times New Roman" w:cs="Times New Roman"/>
          <w:sz w:val="28"/>
          <w:szCs w:val="28"/>
        </w:rPr>
        <w:t>, Л.</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В.</w:t>
      </w:r>
      <w:r w:rsidR="009D59C0">
        <w:rPr>
          <w:rFonts w:ascii="Times New Roman" w:eastAsia="Calibri" w:hAnsi="Times New Roman" w:cs="Times New Roman"/>
          <w:sz w:val="28"/>
          <w:szCs w:val="28"/>
        </w:rPr>
        <w:t xml:space="preserve"> </w:t>
      </w:r>
      <w:r w:rsidRPr="00AD1073">
        <w:rPr>
          <w:rFonts w:ascii="Times New Roman" w:eastAsia="Calibri" w:hAnsi="Times New Roman" w:cs="Times New Roman"/>
          <w:sz w:val="28"/>
          <w:szCs w:val="28"/>
        </w:rPr>
        <w:t>Лопатина и др.).</w:t>
      </w:r>
    </w:p>
    <w:p w:rsidR="00C55E68" w:rsidRPr="00A1007B" w:rsidRDefault="00C55E68" w:rsidP="00FB18B3">
      <w:pPr>
        <w:spacing w:after="0" w:line="360" w:lineRule="auto"/>
        <w:ind w:firstLine="709"/>
        <w:jc w:val="both"/>
        <w:rPr>
          <w:rFonts w:ascii="Times New Roman" w:eastAsia="Calibri" w:hAnsi="Times New Roman" w:cs="Times New Roman"/>
          <w:sz w:val="28"/>
          <w:szCs w:val="28"/>
        </w:rPr>
      </w:pPr>
      <w:r w:rsidRPr="00A1007B">
        <w:rPr>
          <w:rFonts w:ascii="Times New Roman" w:hAnsi="Times New Roman" w:cs="Times New Roman"/>
          <w:sz w:val="28"/>
          <w:szCs w:val="28"/>
        </w:rPr>
        <w:t xml:space="preserve"> Опираясь на положение Л.</w:t>
      </w:r>
      <w:r w:rsidR="009D59C0">
        <w:rPr>
          <w:rFonts w:ascii="Times New Roman" w:hAnsi="Times New Roman" w:cs="Times New Roman"/>
          <w:sz w:val="28"/>
          <w:szCs w:val="28"/>
        </w:rPr>
        <w:t xml:space="preserve"> </w:t>
      </w:r>
      <w:r w:rsidRPr="00A1007B">
        <w:rPr>
          <w:rFonts w:ascii="Times New Roman" w:hAnsi="Times New Roman" w:cs="Times New Roman"/>
          <w:sz w:val="28"/>
          <w:szCs w:val="28"/>
        </w:rPr>
        <w:t>С.</w:t>
      </w:r>
      <w:r w:rsidR="009D59C0">
        <w:rPr>
          <w:rFonts w:ascii="Times New Roman" w:hAnsi="Times New Roman" w:cs="Times New Roman"/>
          <w:sz w:val="28"/>
          <w:szCs w:val="28"/>
        </w:rPr>
        <w:t xml:space="preserve"> </w:t>
      </w:r>
      <w:r w:rsidRPr="00A1007B">
        <w:rPr>
          <w:rFonts w:ascii="Times New Roman" w:hAnsi="Times New Roman" w:cs="Times New Roman"/>
          <w:sz w:val="28"/>
          <w:szCs w:val="28"/>
        </w:rPr>
        <w:t>Выготского о сложной структуре нарушенного развития, согласно которому недоразвитие или нарушение какого-либо звена сенсорных систем не вызывает изолированного выпадения одной функции, а вед</w:t>
      </w:r>
      <w:r w:rsidR="008C23E7">
        <w:rPr>
          <w:rFonts w:ascii="Times New Roman" w:hAnsi="Times New Roman" w:cs="Times New Roman"/>
          <w:sz w:val="28"/>
          <w:szCs w:val="28"/>
        </w:rPr>
        <w:t>ё</w:t>
      </w:r>
      <w:r w:rsidRPr="00A1007B">
        <w:rPr>
          <w:rFonts w:ascii="Times New Roman" w:hAnsi="Times New Roman" w:cs="Times New Roman"/>
          <w:sz w:val="28"/>
          <w:szCs w:val="28"/>
        </w:rPr>
        <w:t>т к целому ряду вторичных и третичных нарушений, большинство исследователей делает вывод о том, что</w:t>
      </w:r>
      <w:r w:rsidR="004B694B">
        <w:rPr>
          <w:rFonts w:ascii="Times New Roman" w:hAnsi="Times New Roman" w:cs="Times New Roman"/>
          <w:sz w:val="28"/>
          <w:szCs w:val="28"/>
        </w:rPr>
        <w:t xml:space="preserve"> общее</w:t>
      </w:r>
      <w:r w:rsidRPr="00A1007B">
        <w:rPr>
          <w:rFonts w:ascii="Times New Roman" w:hAnsi="Times New Roman" w:cs="Times New Roman"/>
          <w:sz w:val="28"/>
          <w:szCs w:val="28"/>
        </w:rPr>
        <w:t xml:space="preserve"> речев</w:t>
      </w:r>
      <w:r w:rsidR="00F01955">
        <w:rPr>
          <w:rFonts w:ascii="Times New Roman" w:hAnsi="Times New Roman" w:cs="Times New Roman"/>
          <w:sz w:val="28"/>
          <w:szCs w:val="28"/>
        </w:rPr>
        <w:t>ое</w:t>
      </w:r>
      <w:r w:rsidRPr="00A1007B">
        <w:rPr>
          <w:rFonts w:ascii="Times New Roman" w:hAnsi="Times New Roman" w:cs="Times New Roman"/>
          <w:sz w:val="28"/>
          <w:szCs w:val="28"/>
        </w:rPr>
        <w:t xml:space="preserve"> </w:t>
      </w:r>
      <w:r w:rsidR="00F01955">
        <w:rPr>
          <w:rFonts w:ascii="Times New Roman" w:hAnsi="Times New Roman" w:cs="Times New Roman"/>
          <w:sz w:val="28"/>
          <w:szCs w:val="28"/>
        </w:rPr>
        <w:t>недоразвитие</w:t>
      </w:r>
      <w:r w:rsidRPr="00A1007B">
        <w:rPr>
          <w:rFonts w:ascii="Times New Roman" w:hAnsi="Times New Roman" w:cs="Times New Roman"/>
          <w:sz w:val="28"/>
          <w:szCs w:val="28"/>
        </w:rPr>
        <w:t xml:space="preserve"> у детей обусловлива</w:t>
      </w:r>
      <w:r w:rsidR="00F01955">
        <w:rPr>
          <w:rFonts w:ascii="Times New Roman" w:hAnsi="Times New Roman" w:cs="Times New Roman"/>
          <w:sz w:val="28"/>
          <w:szCs w:val="28"/>
        </w:rPr>
        <w:t>ет</w:t>
      </w:r>
      <w:r w:rsidRPr="00A1007B">
        <w:rPr>
          <w:rFonts w:ascii="Times New Roman" w:hAnsi="Times New Roman" w:cs="Times New Roman"/>
          <w:sz w:val="28"/>
          <w:szCs w:val="28"/>
        </w:rPr>
        <w:t xml:space="preserve"> специфическое развитие их познавательной сферы</w:t>
      </w:r>
      <w:r w:rsidR="003F483C">
        <w:rPr>
          <w:rFonts w:ascii="Times New Roman" w:hAnsi="Times New Roman" w:cs="Times New Roman"/>
          <w:sz w:val="28"/>
          <w:szCs w:val="28"/>
        </w:rPr>
        <w:t xml:space="preserve"> </w:t>
      </w:r>
      <w:r w:rsidR="003F483C" w:rsidRPr="003F483C">
        <w:rPr>
          <w:rFonts w:ascii="Times New Roman" w:hAnsi="Times New Roman" w:cs="Times New Roman"/>
          <w:sz w:val="28"/>
          <w:szCs w:val="28"/>
        </w:rPr>
        <w:t>[</w:t>
      </w:r>
      <w:r w:rsidR="003F483C">
        <w:rPr>
          <w:rFonts w:ascii="Times New Roman" w:hAnsi="Times New Roman" w:cs="Times New Roman"/>
          <w:sz w:val="28"/>
          <w:szCs w:val="28"/>
        </w:rPr>
        <w:t>8,1</w:t>
      </w:r>
      <w:r w:rsidR="003F483C" w:rsidRPr="003F483C">
        <w:rPr>
          <w:rFonts w:ascii="Times New Roman" w:hAnsi="Times New Roman" w:cs="Times New Roman"/>
          <w:sz w:val="28"/>
          <w:szCs w:val="28"/>
        </w:rPr>
        <w:t>0]</w:t>
      </w:r>
      <w:r w:rsidR="000E1781">
        <w:rPr>
          <w:rFonts w:ascii="Times New Roman" w:hAnsi="Times New Roman" w:cs="Times New Roman"/>
          <w:sz w:val="28"/>
          <w:szCs w:val="28"/>
        </w:rPr>
        <w:t>.</w:t>
      </w:r>
      <w:r w:rsidRPr="00A1007B">
        <w:rPr>
          <w:rFonts w:ascii="Times New Roman" w:hAnsi="Times New Roman" w:cs="Times New Roman"/>
          <w:sz w:val="28"/>
          <w:szCs w:val="28"/>
        </w:rPr>
        <w:t xml:space="preserve"> </w:t>
      </w:r>
      <w:r w:rsidR="00F01955">
        <w:rPr>
          <w:rFonts w:ascii="Times New Roman" w:hAnsi="Times New Roman" w:cs="Times New Roman"/>
          <w:sz w:val="28"/>
          <w:szCs w:val="28"/>
        </w:rPr>
        <w:t>Это</w:t>
      </w:r>
      <w:r w:rsidRPr="00A1007B">
        <w:rPr>
          <w:rFonts w:ascii="Times New Roman" w:hAnsi="Times New Roman" w:cs="Times New Roman"/>
          <w:sz w:val="28"/>
          <w:szCs w:val="28"/>
        </w:rPr>
        <w:t xml:space="preserve"> проявляется </w:t>
      </w:r>
      <w:r w:rsidR="0027197E" w:rsidRPr="00A1007B">
        <w:rPr>
          <w:rFonts w:ascii="Times New Roman" w:hAnsi="Times New Roman" w:cs="Times New Roman"/>
          <w:sz w:val="28"/>
          <w:szCs w:val="28"/>
        </w:rPr>
        <w:t xml:space="preserve">в </w:t>
      </w:r>
      <w:proofErr w:type="spellStart"/>
      <w:r w:rsidR="0027197E" w:rsidRPr="00A1007B">
        <w:rPr>
          <w:rFonts w:ascii="Times New Roman" w:hAnsi="Times New Roman" w:cs="Times New Roman"/>
          <w:sz w:val="28"/>
          <w:szCs w:val="28"/>
        </w:rPr>
        <w:t>несформированности</w:t>
      </w:r>
      <w:proofErr w:type="spellEnd"/>
      <w:r w:rsidRPr="00A1007B">
        <w:rPr>
          <w:rFonts w:ascii="Times New Roman" w:hAnsi="Times New Roman" w:cs="Times New Roman"/>
          <w:sz w:val="28"/>
          <w:szCs w:val="28"/>
        </w:rPr>
        <w:t xml:space="preserve"> взаимосвязей между образом и словом, нарушениях </w:t>
      </w:r>
      <w:r w:rsidR="0027197E">
        <w:rPr>
          <w:rFonts w:ascii="Times New Roman" w:hAnsi="Times New Roman" w:cs="Times New Roman"/>
          <w:sz w:val="28"/>
          <w:szCs w:val="28"/>
        </w:rPr>
        <w:t>слухоречевой</w:t>
      </w:r>
      <w:r w:rsidR="00F01955">
        <w:rPr>
          <w:rFonts w:ascii="Times New Roman" w:hAnsi="Times New Roman" w:cs="Times New Roman"/>
          <w:sz w:val="28"/>
          <w:szCs w:val="28"/>
        </w:rPr>
        <w:t xml:space="preserve"> памяти</w:t>
      </w:r>
      <w:r w:rsidRPr="00A1007B">
        <w:rPr>
          <w:rFonts w:ascii="Times New Roman" w:hAnsi="Times New Roman" w:cs="Times New Roman"/>
          <w:sz w:val="28"/>
          <w:szCs w:val="28"/>
        </w:rPr>
        <w:t>,</w:t>
      </w:r>
      <w:r w:rsidR="004C3239" w:rsidRPr="004C3239">
        <w:rPr>
          <w:rFonts w:ascii="Times New Roman" w:hAnsi="Times New Roman" w:cs="Times New Roman"/>
          <w:sz w:val="28"/>
          <w:szCs w:val="28"/>
        </w:rPr>
        <w:t xml:space="preserve"> </w:t>
      </w:r>
      <w:r w:rsidR="004C3239">
        <w:rPr>
          <w:rFonts w:ascii="Times New Roman" w:hAnsi="Times New Roman" w:cs="Times New Roman"/>
          <w:sz w:val="28"/>
          <w:szCs w:val="28"/>
        </w:rPr>
        <w:t>бедности</w:t>
      </w:r>
      <w:r w:rsidR="004C3239" w:rsidRPr="00A1007B">
        <w:rPr>
          <w:rFonts w:ascii="Times New Roman" w:hAnsi="Times New Roman" w:cs="Times New Roman"/>
          <w:sz w:val="28"/>
          <w:szCs w:val="28"/>
        </w:rPr>
        <w:t xml:space="preserve"> воображения</w:t>
      </w:r>
      <w:r w:rsidR="004C3239">
        <w:rPr>
          <w:rFonts w:ascii="Times New Roman" w:hAnsi="Times New Roman" w:cs="Times New Roman"/>
          <w:sz w:val="28"/>
          <w:szCs w:val="28"/>
        </w:rPr>
        <w:t>,</w:t>
      </w:r>
      <w:r w:rsidRPr="00A1007B">
        <w:rPr>
          <w:rFonts w:ascii="Times New Roman" w:hAnsi="Times New Roman" w:cs="Times New Roman"/>
          <w:sz w:val="28"/>
          <w:szCs w:val="28"/>
        </w:rPr>
        <w:t xml:space="preserve"> недостаточной устойчивости произвольного внимания, </w:t>
      </w:r>
      <w:r w:rsidR="0027197E" w:rsidRPr="00A1007B">
        <w:rPr>
          <w:rFonts w:ascii="Times New Roman" w:hAnsi="Times New Roman" w:cs="Times New Roman"/>
          <w:sz w:val="28"/>
          <w:szCs w:val="28"/>
        </w:rPr>
        <w:t>сложностях организации</w:t>
      </w:r>
      <w:r w:rsidRPr="00A1007B">
        <w:rPr>
          <w:rFonts w:ascii="Times New Roman" w:hAnsi="Times New Roman" w:cs="Times New Roman"/>
          <w:sz w:val="28"/>
          <w:szCs w:val="28"/>
        </w:rPr>
        <w:t xml:space="preserve"> </w:t>
      </w:r>
      <w:r w:rsidRPr="009C519A">
        <w:rPr>
          <w:rFonts w:ascii="Times New Roman" w:hAnsi="Times New Roman" w:cs="Times New Roman"/>
          <w:sz w:val="28"/>
          <w:szCs w:val="28"/>
        </w:rPr>
        <w:t>и планировани</w:t>
      </w:r>
      <w:r w:rsidR="00E35877" w:rsidRPr="009C519A">
        <w:rPr>
          <w:rFonts w:ascii="Times New Roman" w:hAnsi="Times New Roman" w:cs="Times New Roman"/>
          <w:sz w:val="28"/>
          <w:szCs w:val="28"/>
        </w:rPr>
        <w:t>я</w:t>
      </w:r>
      <w:r w:rsidRPr="00A1007B">
        <w:rPr>
          <w:rFonts w:ascii="Times New Roman" w:hAnsi="Times New Roman" w:cs="Times New Roman"/>
          <w:sz w:val="28"/>
          <w:szCs w:val="28"/>
        </w:rPr>
        <w:t xml:space="preserve"> действий (Ю.</w:t>
      </w:r>
      <w:r w:rsidR="009D59C0">
        <w:rPr>
          <w:rFonts w:ascii="Times New Roman" w:hAnsi="Times New Roman" w:cs="Times New Roman"/>
          <w:sz w:val="28"/>
          <w:szCs w:val="28"/>
        </w:rPr>
        <w:t xml:space="preserve"> </w:t>
      </w:r>
      <w:r w:rsidRPr="00A1007B">
        <w:rPr>
          <w:rFonts w:ascii="Times New Roman" w:hAnsi="Times New Roman" w:cs="Times New Roman"/>
          <w:sz w:val="28"/>
          <w:szCs w:val="28"/>
        </w:rPr>
        <w:t>Ф.</w:t>
      </w:r>
      <w:r w:rsidR="009D59C0">
        <w:rPr>
          <w:rFonts w:ascii="Times New Roman" w:hAnsi="Times New Roman" w:cs="Times New Roman"/>
          <w:sz w:val="28"/>
          <w:szCs w:val="28"/>
        </w:rPr>
        <w:t xml:space="preserve"> </w:t>
      </w:r>
      <w:r w:rsidRPr="00A1007B">
        <w:rPr>
          <w:rFonts w:ascii="Times New Roman" w:hAnsi="Times New Roman" w:cs="Times New Roman"/>
          <w:sz w:val="28"/>
          <w:szCs w:val="28"/>
        </w:rPr>
        <w:t>Гаркуша,</w:t>
      </w:r>
      <w:r w:rsidR="00826BBA" w:rsidRPr="00A1007B">
        <w:rPr>
          <w:rFonts w:ascii="Times New Roman" w:hAnsi="Times New Roman" w:cs="Times New Roman"/>
          <w:sz w:val="28"/>
          <w:szCs w:val="28"/>
        </w:rPr>
        <w:t xml:space="preserve"> В.</w:t>
      </w:r>
      <w:r w:rsidR="009D59C0">
        <w:rPr>
          <w:rFonts w:ascii="Times New Roman" w:hAnsi="Times New Roman" w:cs="Times New Roman"/>
          <w:sz w:val="28"/>
          <w:szCs w:val="28"/>
        </w:rPr>
        <w:t xml:space="preserve"> </w:t>
      </w:r>
      <w:r w:rsidR="00826BBA" w:rsidRPr="00A1007B">
        <w:rPr>
          <w:rFonts w:ascii="Times New Roman" w:hAnsi="Times New Roman" w:cs="Times New Roman"/>
          <w:sz w:val="28"/>
          <w:szCs w:val="28"/>
        </w:rPr>
        <w:t>П.</w:t>
      </w:r>
      <w:r w:rsidR="009D59C0">
        <w:rPr>
          <w:rFonts w:ascii="Times New Roman" w:hAnsi="Times New Roman" w:cs="Times New Roman"/>
          <w:sz w:val="28"/>
          <w:szCs w:val="28"/>
        </w:rPr>
        <w:t xml:space="preserve"> </w:t>
      </w:r>
      <w:r w:rsidR="00826BBA" w:rsidRPr="00A1007B">
        <w:rPr>
          <w:rFonts w:ascii="Times New Roman" w:hAnsi="Times New Roman" w:cs="Times New Roman"/>
          <w:sz w:val="28"/>
          <w:szCs w:val="28"/>
        </w:rPr>
        <w:t>Глухов</w:t>
      </w:r>
      <w:r w:rsidR="00A1007B">
        <w:rPr>
          <w:rFonts w:ascii="Times New Roman" w:hAnsi="Times New Roman" w:cs="Times New Roman"/>
          <w:sz w:val="28"/>
          <w:szCs w:val="28"/>
        </w:rPr>
        <w:t>,</w:t>
      </w:r>
      <w:r w:rsidR="00826BBA" w:rsidRPr="00A1007B">
        <w:rPr>
          <w:rFonts w:ascii="Times New Roman" w:hAnsi="Times New Roman" w:cs="Times New Roman"/>
          <w:sz w:val="28"/>
          <w:szCs w:val="28"/>
        </w:rPr>
        <w:t xml:space="preserve"> Л.</w:t>
      </w:r>
      <w:r w:rsidR="009D59C0">
        <w:rPr>
          <w:rFonts w:ascii="Times New Roman" w:hAnsi="Times New Roman" w:cs="Times New Roman"/>
          <w:sz w:val="28"/>
          <w:szCs w:val="28"/>
        </w:rPr>
        <w:t xml:space="preserve"> </w:t>
      </w:r>
      <w:r w:rsidR="00826BBA" w:rsidRPr="00A1007B">
        <w:rPr>
          <w:rFonts w:ascii="Times New Roman" w:hAnsi="Times New Roman" w:cs="Times New Roman"/>
          <w:sz w:val="28"/>
          <w:szCs w:val="28"/>
        </w:rPr>
        <w:t>Д.</w:t>
      </w:r>
      <w:r w:rsidR="009D59C0">
        <w:rPr>
          <w:rFonts w:ascii="Times New Roman" w:hAnsi="Times New Roman" w:cs="Times New Roman"/>
          <w:sz w:val="28"/>
          <w:szCs w:val="28"/>
        </w:rPr>
        <w:t xml:space="preserve"> </w:t>
      </w:r>
      <w:r w:rsidR="00826BBA" w:rsidRPr="00A1007B">
        <w:rPr>
          <w:rFonts w:ascii="Times New Roman" w:hAnsi="Times New Roman" w:cs="Times New Roman"/>
          <w:sz w:val="28"/>
          <w:szCs w:val="28"/>
        </w:rPr>
        <w:t>Давидович,</w:t>
      </w:r>
      <w:r w:rsidRPr="00A1007B">
        <w:rPr>
          <w:rFonts w:ascii="Times New Roman" w:hAnsi="Times New Roman" w:cs="Times New Roman"/>
          <w:sz w:val="28"/>
          <w:szCs w:val="28"/>
        </w:rPr>
        <w:t xml:space="preserve"> </w:t>
      </w:r>
      <w:r w:rsidR="00826BBA" w:rsidRPr="00A1007B">
        <w:rPr>
          <w:rFonts w:ascii="Times New Roman" w:hAnsi="Times New Roman" w:cs="Times New Roman"/>
          <w:sz w:val="28"/>
          <w:szCs w:val="28"/>
        </w:rPr>
        <w:t>Г.</w:t>
      </w:r>
      <w:r w:rsidR="009D59C0">
        <w:rPr>
          <w:rFonts w:ascii="Times New Roman" w:hAnsi="Times New Roman" w:cs="Times New Roman"/>
          <w:sz w:val="28"/>
          <w:szCs w:val="28"/>
        </w:rPr>
        <w:t xml:space="preserve"> </w:t>
      </w:r>
      <w:r w:rsidR="00826BBA" w:rsidRPr="00A1007B">
        <w:rPr>
          <w:rFonts w:ascii="Times New Roman" w:hAnsi="Times New Roman" w:cs="Times New Roman"/>
          <w:sz w:val="28"/>
          <w:szCs w:val="28"/>
        </w:rPr>
        <w:t>С.</w:t>
      </w:r>
      <w:r w:rsidR="009D59C0">
        <w:rPr>
          <w:rFonts w:ascii="Times New Roman" w:hAnsi="Times New Roman" w:cs="Times New Roman"/>
          <w:sz w:val="28"/>
          <w:szCs w:val="28"/>
        </w:rPr>
        <w:t xml:space="preserve"> </w:t>
      </w:r>
      <w:r w:rsidR="00826BBA" w:rsidRPr="00A1007B">
        <w:rPr>
          <w:rFonts w:ascii="Times New Roman" w:hAnsi="Times New Roman" w:cs="Times New Roman"/>
          <w:sz w:val="28"/>
          <w:szCs w:val="28"/>
        </w:rPr>
        <w:t xml:space="preserve">Сергеева, </w:t>
      </w:r>
      <w:r w:rsidRPr="00A1007B">
        <w:rPr>
          <w:rFonts w:ascii="Times New Roman" w:hAnsi="Times New Roman" w:cs="Times New Roman"/>
          <w:sz w:val="28"/>
          <w:szCs w:val="28"/>
        </w:rPr>
        <w:t>О.</w:t>
      </w:r>
      <w:r w:rsidR="009D59C0">
        <w:rPr>
          <w:rFonts w:ascii="Times New Roman" w:hAnsi="Times New Roman" w:cs="Times New Roman"/>
          <w:sz w:val="28"/>
          <w:szCs w:val="28"/>
        </w:rPr>
        <w:t xml:space="preserve"> </w:t>
      </w:r>
      <w:r w:rsidRPr="00A1007B">
        <w:rPr>
          <w:rFonts w:ascii="Times New Roman" w:hAnsi="Times New Roman" w:cs="Times New Roman"/>
          <w:sz w:val="28"/>
          <w:szCs w:val="28"/>
        </w:rPr>
        <w:t>Н.</w:t>
      </w:r>
      <w:r w:rsidR="009D59C0">
        <w:rPr>
          <w:rFonts w:ascii="Times New Roman" w:hAnsi="Times New Roman" w:cs="Times New Roman"/>
          <w:sz w:val="28"/>
          <w:szCs w:val="28"/>
        </w:rPr>
        <w:t xml:space="preserve"> </w:t>
      </w:r>
      <w:r w:rsidRPr="00A1007B">
        <w:rPr>
          <w:rFonts w:ascii="Times New Roman" w:hAnsi="Times New Roman" w:cs="Times New Roman"/>
          <w:sz w:val="28"/>
          <w:szCs w:val="28"/>
        </w:rPr>
        <w:t>Усанова, Т.</w:t>
      </w:r>
      <w:r w:rsidR="009D59C0">
        <w:rPr>
          <w:rFonts w:ascii="Times New Roman" w:hAnsi="Times New Roman" w:cs="Times New Roman"/>
          <w:sz w:val="28"/>
          <w:szCs w:val="28"/>
        </w:rPr>
        <w:t xml:space="preserve"> </w:t>
      </w:r>
      <w:r w:rsidRPr="00A1007B">
        <w:rPr>
          <w:rFonts w:ascii="Times New Roman" w:hAnsi="Times New Roman" w:cs="Times New Roman"/>
          <w:sz w:val="28"/>
          <w:szCs w:val="28"/>
        </w:rPr>
        <w:t>А.</w:t>
      </w:r>
      <w:r w:rsidR="009D59C0">
        <w:rPr>
          <w:rFonts w:ascii="Times New Roman" w:hAnsi="Times New Roman" w:cs="Times New Roman"/>
          <w:sz w:val="28"/>
          <w:szCs w:val="28"/>
        </w:rPr>
        <w:t xml:space="preserve"> </w:t>
      </w:r>
      <w:proofErr w:type="spellStart"/>
      <w:r w:rsidRPr="00A1007B">
        <w:rPr>
          <w:rFonts w:ascii="Times New Roman" w:hAnsi="Times New Roman" w:cs="Times New Roman"/>
          <w:sz w:val="28"/>
          <w:szCs w:val="28"/>
        </w:rPr>
        <w:t>Фотекова</w:t>
      </w:r>
      <w:proofErr w:type="spellEnd"/>
      <w:r w:rsidR="0027197E">
        <w:rPr>
          <w:rFonts w:ascii="Times New Roman" w:hAnsi="Times New Roman" w:cs="Times New Roman"/>
          <w:sz w:val="28"/>
          <w:szCs w:val="28"/>
        </w:rPr>
        <w:t>)</w:t>
      </w:r>
      <w:r w:rsidR="00AA1B73">
        <w:rPr>
          <w:rFonts w:ascii="Times New Roman" w:hAnsi="Times New Roman" w:cs="Times New Roman"/>
          <w:sz w:val="28"/>
          <w:szCs w:val="28"/>
        </w:rPr>
        <w:t>.</w:t>
      </w:r>
      <w:r w:rsidR="00230E47">
        <w:rPr>
          <w:rFonts w:ascii="Times New Roman" w:hAnsi="Times New Roman" w:cs="Times New Roman"/>
          <w:sz w:val="28"/>
          <w:szCs w:val="28"/>
        </w:rPr>
        <w:t xml:space="preserve"> </w:t>
      </w:r>
      <w:r w:rsidR="004B694B">
        <w:rPr>
          <w:rFonts w:ascii="Times New Roman" w:hAnsi="Times New Roman" w:cs="Times New Roman"/>
          <w:sz w:val="28"/>
          <w:szCs w:val="28"/>
        </w:rPr>
        <w:t>При этом особую сложность представляет фо</w:t>
      </w:r>
      <w:r w:rsidR="00D13150">
        <w:rPr>
          <w:rFonts w:ascii="Times New Roman" w:hAnsi="Times New Roman" w:cs="Times New Roman"/>
          <w:sz w:val="28"/>
          <w:szCs w:val="28"/>
        </w:rPr>
        <w:t xml:space="preserve">рмирование вербального мышления </w:t>
      </w:r>
      <w:r w:rsidR="00230E47" w:rsidRPr="00230E47">
        <w:rPr>
          <w:rFonts w:ascii="Times New Roman" w:hAnsi="Times New Roman" w:cs="Times New Roman"/>
          <w:sz w:val="28"/>
          <w:szCs w:val="28"/>
        </w:rPr>
        <w:t>(</w:t>
      </w:r>
      <w:r w:rsidR="00230E47" w:rsidRPr="00230E47">
        <w:rPr>
          <w:rFonts w:ascii="Times New Roman" w:eastAsia="Calibri" w:hAnsi="Times New Roman" w:cs="Times New Roman"/>
          <w:sz w:val="28"/>
          <w:szCs w:val="28"/>
        </w:rPr>
        <w:t>И.</w:t>
      </w:r>
      <w:r w:rsidR="009D59C0">
        <w:rPr>
          <w:rFonts w:ascii="Times New Roman" w:eastAsia="Calibri" w:hAnsi="Times New Roman" w:cs="Times New Roman"/>
          <w:sz w:val="28"/>
          <w:szCs w:val="28"/>
        </w:rPr>
        <w:t xml:space="preserve"> </w:t>
      </w:r>
      <w:r w:rsidR="00230E47" w:rsidRPr="00230E47">
        <w:rPr>
          <w:rFonts w:ascii="Times New Roman" w:eastAsia="Calibri" w:hAnsi="Times New Roman" w:cs="Times New Roman"/>
          <w:sz w:val="28"/>
          <w:szCs w:val="28"/>
        </w:rPr>
        <w:t>Т.</w:t>
      </w:r>
      <w:r w:rsidR="009D59C0">
        <w:rPr>
          <w:rFonts w:ascii="Times New Roman" w:eastAsia="Calibri" w:hAnsi="Times New Roman" w:cs="Times New Roman"/>
          <w:sz w:val="28"/>
          <w:szCs w:val="28"/>
        </w:rPr>
        <w:t xml:space="preserve"> </w:t>
      </w:r>
      <w:r w:rsidR="00230E47" w:rsidRPr="00230E47">
        <w:rPr>
          <w:rFonts w:ascii="Times New Roman" w:eastAsia="Calibri" w:hAnsi="Times New Roman" w:cs="Times New Roman"/>
          <w:sz w:val="28"/>
          <w:szCs w:val="28"/>
        </w:rPr>
        <w:t xml:space="preserve">Власенко, </w:t>
      </w:r>
      <w:r w:rsidR="00230E47" w:rsidRPr="00230E47">
        <w:rPr>
          <w:rFonts w:ascii="Times New Roman" w:hAnsi="Times New Roman" w:cs="Times New Roman"/>
          <w:sz w:val="28"/>
          <w:szCs w:val="28"/>
        </w:rPr>
        <w:t>В.</w:t>
      </w:r>
      <w:r w:rsidR="009D59C0">
        <w:rPr>
          <w:rFonts w:ascii="Times New Roman" w:hAnsi="Times New Roman" w:cs="Times New Roman"/>
          <w:sz w:val="28"/>
          <w:szCs w:val="28"/>
        </w:rPr>
        <w:t xml:space="preserve"> </w:t>
      </w:r>
      <w:r w:rsidR="00230E47" w:rsidRPr="00230E47">
        <w:rPr>
          <w:rFonts w:ascii="Times New Roman" w:hAnsi="Times New Roman" w:cs="Times New Roman"/>
          <w:sz w:val="28"/>
          <w:szCs w:val="28"/>
        </w:rPr>
        <w:t>К.</w:t>
      </w:r>
      <w:r w:rsidR="009D59C0">
        <w:rPr>
          <w:rFonts w:ascii="Times New Roman" w:hAnsi="Times New Roman" w:cs="Times New Roman"/>
          <w:sz w:val="28"/>
          <w:szCs w:val="28"/>
        </w:rPr>
        <w:t xml:space="preserve"> </w:t>
      </w:r>
      <w:r w:rsidR="00230E47" w:rsidRPr="00230E47">
        <w:rPr>
          <w:rFonts w:ascii="Times New Roman" w:hAnsi="Times New Roman" w:cs="Times New Roman"/>
          <w:sz w:val="28"/>
          <w:szCs w:val="28"/>
        </w:rPr>
        <w:t>Воробь</w:t>
      </w:r>
      <w:r w:rsidR="008C23E7">
        <w:rPr>
          <w:rFonts w:ascii="Times New Roman" w:hAnsi="Times New Roman" w:cs="Times New Roman"/>
          <w:sz w:val="28"/>
          <w:szCs w:val="28"/>
        </w:rPr>
        <w:t>ёв</w:t>
      </w:r>
      <w:r w:rsidR="00230E47" w:rsidRPr="00230E47">
        <w:rPr>
          <w:rFonts w:ascii="Times New Roman" w:hAnsi="Times New Roman" w:cs="Times New Roman"/>
          <w:sz w:val="28"/>
          <w:szCs w:val="28"/>
        </w:rPr>
        <w:t>а</w:t>
      </w:r>
      <w:r w:rsidR="008C23E7">
        <w:rPr>
          <w:rFonts w:ascii="Times New Roman" w:hAnsi="Times New Roman" w:cs="Times New Roman"/>
          <w:sz w:val="28"/>
          <w:szCs w:val="28"/>
        </w:rPr>
        <w:t>,</w:t>
      </w:r>
      <w:r w:rsidR="00230E47" w:rsidRPr="00230E47">
        <w:rPr>
          <w:rFonts w:ascii="Times New Roman" w:eastAsia="Calibri" w:hAnsi="Times New Roman" w:cs="Times New Roman"/>
          <w:sz w:val="28"/>
          <w:szCs w:val="28"/>
        </w:rPr>
        <w:t xml:space="preserve"> </w:t>
      </w:r>
      <w:r w:rsidR="00230E47" w:rsidRPr="00230E47">
        <w:rPr>
          <w:rFonts w:ascii="Times New Roman" w:hAnsi="Times New Roman" w:cs="Times New Roman"/>
          <w:sz w:val="28"/>
          <w:szCs w:val="28"/>
        </w:rPr>
        <w:t>Л. А. Зайцева</w:t>
      </w:r>
      <w:r w:rsidR="00230E47">
        <w:rPr>
          <w:rFonts w:ascii="Times New Roman" w:hAnsi="Times New Roman" w:cs="Times New Roman"/>
          <w:sz w:val="28"/>
          <w:szCs w:val="28"/>
        </w:rPr>
        <w:t>,</w:t>
      </w:r>
      <w:r w:rsidR="00230E47" w:rsidRPr="00230E47">
        <w:rPr>
          <w:rFonts w:ascii="Times New Roman" w:eastAsia="Calibri" w:hAnsi="Times New Roman" w:cs="Times New Roman"/>
          <w:sz w:val="28"/>
          <w:szCs w:val="28"/>
        </w:rPr>
        <w:t xml:space="preserve"> </w:t>
      </w:r>
      <w:r w:rsidR="00230E47">
        <w:rPr>
          <w:rFonts w:ascii="Times New Roman" w:eastAsia="Calibri" w:hAnsi="Times New Roman" w:cs="Times New Roman"/>
          <w:sz w:val="28"/>
          <w:szCs w:val="28"/>
        </w:rPr>
        <w:t>В.</w:t>
      </w:r>
      <w:r w:rsidR="009D59C0">
        <w:rPr>
          <w:rFonts w:ascii="Times New Roman" w:eastAsia="Calibri" w:hAnsi="Times New Roman" w:cs="Times New Roman"/>
          <w:sz w:val="28"/>
          <w:szCs w:val="28"/>
        </w:rPr>
        <w:t xml:space="preserve"> </w:t>
      </w:r>
      <w:r w:rsidR="00230E47">
        <w:rPr>
          <w:rFonts w:ascii="Times New Roman" w:eastAsia="Calibri" w:hAnsi="Times New Roman" w:cs="Times New Roman"/>
          <w:sz w:val="28"/>
          <w:szCs w:val="28"/>
        </w:rPr>
        <w:t>А.</w:t>
      </w:r>
      <w:r w:rsidR="009D59C0">
        <w:rPr>
          <w:rFonts w:ascii="Times New Roman" w:eastAsia="Calibri" w:hAnsi="Times New Roman" w:cs="Times New Roman"/>
          <w:sz w:val="28"/>
          <w:szCs w:val="28"/>
        </w:rPr>
        <w:t xml:space="preserve"> </w:t>
      </w:r>
      <w:r w:rsidR="00230E47">
        <w:rPr>
          <w:rFonts w:ascii="Times New Roman" w:eastAsia="Calibri" w:hAnsi="Times New Roman" w:cs="Times New Roman"/>
          <w:sz w:val="28"/>
          <w:szCs w:val="28"/>
        </w:rPr>
        <w:t>Ковшиков,</w:t>
      </w:r>
      <w:r w:rsidR="00230E47" w:rsidRPr="00230E47">
        <w:rPr>
          <w:rFonts w:ascii="Times New Roman" w:hAnsi="Times New Roman" w:cs="Times New Roman"/>
          <w:sz w:val="28"/>
          <w:szCs w:val="28"/>
        </w:rPr>
        <w:t xml:space="preserve"> Р.</w:t>
      </w:r>
      <w:r w:rsidR="009D59C0">
        <w:rPr>
          <w:rFonts w:ascii="Times New Roman" w:hAnsi="Times New Roman" w:cs="Times New Roman"/>
          <w:sz w:val="28"/>
          <w:szCs w:val="28"/>
        </w:rPr>
        <w:t xml:space="preserve"> </w:t>
      </w:r>
      <w:r w:rsidR="00230E47" w:rsidRPr="00230E47">
        <w:rPr>
          <w:rFonts w:ascii="Times New Roman" w:hAnsi="Times New Roman" w:cs="Times New Roman"/>
          <w:sz w:val="28"/>
          <w:szCs w:val="28"/>
        </w:rPr>
        <w:t>Е.</w:t>
      </w:r>
      <w:r w:rsidR="009D59C0">
        <w:rPr>
          <w:rFonts w:ascii="Times New Roman" w:hAnsi="Times New Roman" w:cs="Times New Roman"/>
          <w:sz w:val="28"/>
          <w:szCs w:val="28"/>
        </w:rPr>
        <w:t xml:space="preserve"> </w:t>
      </w:r>
      <w:r w:rsidR="00230E47" w:rsidRPr="00230E47">
        <w:rPr>
          <w:rFonts w:ascii="Times New Roman" w:hAnsi="Times New Roman" w:cs="Times New Roman"/>
          <w:sz w:val="28"/>
          <w:szCs w:val="28"/>
        </w:rPr>
        <w:t>Левина</w:t>
      </w:r>
      <w:r w:rsidR="00230E47">
        <w:rPr>
          <w:rFonts w:ascii="Times New Roman" w:hAnsi="Times New Roman" w:cs="Times New Roman"/>
          <w:sz w:val="28"/>
          <w:szCs w:val="28"/>
        </w:rPr>
        <w:t>,</w:t>
      </w:r>
      <w:r w:rsidR="00230E47" w:rsidRPr="00230E47">
        <w:rPr>
          <w:rFonts w:ascii="Times New Roman" w:eastAsia="Calibri" w:hAnsi="Times New Roman" w:cs="Times New Roman"/>
          <w:sz w:val="28"/>
          <w:szCs w:val="28"/>
        </w:rPr>
        <w:t xml:space="preserve"> О.</w:t>
      </w:r>
      <w:r w:rsidR="009D59C0">
        <w:rPr>
          <w:rFonts w:ascii="Times New Roman" w:eastAsia="Calibri" w:hAnsi="Times New Roman" w:cs="Times New Roman"/>
          <w:sz w:val="28"/>
          <w:szCs w:val="28"/>
        </w:rPr>
        <w:t xml:space="preserve"> </w:t>
      </w:r>
      <w:r w:rsidR="00230E47" w:rsidRPr="00230E47">
        <w:rPr>
          <w:rFonts w:ascii="Times New Roman" w:eastAsia="Calibri" w:hAnsi="Times New Roman" w:cs="Times New Roman"/>
          <w:sz w:val="28"/>
          <w:szCs w:val="28"/>
        </w:rPr>
        <w:t>Н.</w:t>
      </w:r>
      <w:r w:rsidR="009D59C0">
        <w:rPr>
          <w:rFonts w:ascii="Times New Roman" w:eastAsia="Calibri" w:hAnsi="Times New Roman" w:cs="Times New Roman"/>
          <w:sz w:val="28"/>
          <w:szCs w:val="28"/>
        </w:rPr>
        <w:t xml:space="preserve"> </w:t>
      </w:r>
      <w:r w:rsidR="00230E47" w:rsidRPr="00230E47">
        <w:rPr>
          <w:rFonts w:ascii="Times New Roman" w:eastAsia="Calibri" w:hAnsi="Times New Roman" w:cs="Times New Roman"/>
          <w:sz w:val="28"/>
          <w:szCs w:val="28"/>
        </w:rPr>
        <w:t>Усанов</w:t>
      </w:r>
      <w:r w:rsidR="00230E47" w:rsidRPr="0057501A">
        <w:rPr>
          <w:rFonts w:ascii="Times New Roman" w:eastAsia="Calibri" w:hAnsi="Times New Roman" w:cs="Times New Roman"/>
          <w:sz w:val="28"/>
          <w:szCs w:val="28"/>
        </w:rPr>
        <w:t>а</w:t>
      </w:r>
      <w:r w:rsidR="00230E47" w:rsidRPr="00D13150">
        <w:rPr>
          <w:rFonts w:ascii="Times New Roman" w:eastAsia="Calibri" w:hAnsi="Times New Roman" w:cs="Times New Roman"/>
          <w:sz w:val="28"/>
          <w:szCs w:val="28"/>
        </w:rPr>
        <w:t>)</w:t>
      </w:r>
      <w:r w:rsidR="00230E47" w:rsidRPr="00D13150">
        <w:rPr>
          <w:rFonts w:ascii="Times New Roman" w:hAnsi="Times New Roman" w:cs="Times New Roman"/>
          <w:sz w:val="28"/>
          <w:szCs w:val="28"/>
        </w:rPr>
        <w:t xml:space="preserve">. </w:t>
      </w:r>
      <w:r w:rsidRPr="00D13150">
        <w:rPr>
          <w:rFonts w:ascii="Times New Roman" w:hAnsi="Times New Roman" w:cs="Times New Roman"/>
          <w:sz w:val="28"/>
          <w:szCs w:val="28"/>
        </w:rPr>
        <w:t xml:space="preserve"> </w:t>
      </w:r>
    </w:p>
    <w:p w:rsidR="009E7FEF" w:rsidRPr="00772ACE" w:rsidRDefault="009E7FEF" w:rsidP="00FB18B3">
      <w:pPr>
        <w:pStyle w:val="Igornormal"/>
        <w:widowControl w:val="0"/>
        <w:spacing w:line="360" w:lineRule="auto"/>
        <w:ind w:firstLine="709"/>
        <w:rPr>
          <w:rFonts w:ascii="Times New Roman" w:hAnsi="Times New Roman"/>
          <w:sz w:val="28"/>
          <w:szCs w:val="28"/>
          <w:lang w:val="ru-RU"/>
        </w:rPr>
      </w:pPr>
      <w:r w:rsidRPr="009E7FEF">
        <w:rPr>
          <w:rFonts w:ascii="Times New Roman" w:eastAsia="Calibri" w:hAnsi="Times New Roman"/>
          <w:sz w:val="28"/>
          <w:szCs w:val="28"/>
          <w:lang w:val="ru-RU"/>
        </w:rPr>
        <w:t>В настоящее время наблюдается устойчивая тенденция к увеличению числа детей с</w:t>
      </w:r>
      <w:r w:rsidR="00884E9E">
        <w:rPr>
          <w:rFonts w:ascii="Times New Roman" w:eastAsia="Calibri" w:hAnsi="Times New Roman"/>
          <w:sz w:val="28"/>
          <w:szCs w:val="28"/>
          <w:lang w:val="ru-RU"/>
        </w:rPr>
        <w:t>о</w:t>
      </w:r>
      <w:r w:rsidRPr="009E7FEF">
        <w:rPr>
          <w:rFonts w:ascii="Times New Roman" w:eastAsia="Calibri" w:hAnsi="Times New Roman"/>
          <w:sz w:val="28"/>
          <w:szCs w:val="28"/>
          <w:lang w:val="ru-RU"/>
        </w:rPr>
        <w:t xml:space="preserve"> </w:t>
      </w:r>
      <w:r w:rsidR="00884E9E">
        <w:rPr>
          <w:rFonts w:ascii="Times New Roman" w:eastAsia="Calibri" w:hAnsi="Times New Roman"/>
          <w:sz w:val="28"/>
          <w:szCs w:val="28"/>
          <w:lang w:val="ru-RU"/>
        </w:rPr>
        <w:t xml:space="preserve">сложной структурой </w:t>
      </w:r>
      <w:r w:rsidR="0057501A">
        <w:rPr>
          <w:rFonts w:ascii="Times New Roman" w:eastAsia="Calibri" w:hAnsi="Times New Roman"/>
          <w:sz w:val="28"/>
          <w:szCs w:val="28"/>
          <w:lang w:val="ru-RU"/>
        </w:rPr>
        <w:t>нарушения речи</w:t>
      </w:r>
      <w:r w:rsidR="0027197E">
        <w:rPr>
          <w:rFonts w:ascii="Times New Roman" w:eastAsia="Calibri" w:hAnsi="Times New Roman"/>
          <w:sz w:val="28"/>
          <w:szCs w:val="28"/>
          <w:lang w:val="ru-RU"/>
        </w:rPr>
        <w:t xml:space="preserve"> </w:t>
      </w:r>
      <w:r w:rsidR="009D59C0">
        <w:rPr>
          <w:rFonts w:ascii="Times New Roman" w:eastAsia="Calibri" w:hAnsi="Times New Roman"/>
          <w:sz w:val="28"/>
          <w:szCs w:val="28"/>
          <w:lang w:val="ru-RU"/>
        </w:rPr>
        <w:t>—</w:t>
      </w:r>
      <w:r w:rsidR="0057501A" w:rsidRPr="009E7FEF">
        <w:rPr>
          <w:rFonts w:ascii="Times New Roman" w:eastAsia="Calibri" w:hAnsi="Times New Roman"/>
          <w:sz w:val="28"/>
          <w:szCs w:val="28"/>
          <w:lang w:val="ru-RU"/>
        </w:rPr>
        <w:t xml:space="preserve"> сочетанием общего недоразвития речи</w:t>
      </w:r>
      <w:r w:rsidR="0027197E">
        <w:rPr>
          <w:rFonts w:ascii="Times New Roman" w:eastAsia="Calibri" w:hAnsi="Times New Roman"/>
          <w:sz w:val="28"/>
          <w:szCs w:val="28"/>
          <w:lang w:val="ru-RU"/>
        </w:rPr>
        <w:t xml:space="preserve"> (ОНР)</w:t>
      </w:r>
      <w:r w:rsidR="0057501A" w:rsidRPr="009E7FEF">
        <w:rPr>
          <w:rFonts w:ascii="Times New Roman" w:eastAsia="Calibri" w:hAnsi="Times New Roman"/>
          <w:sz w:val="28"/>
          <w:szCs w:val="28"/>
          <w:lang w:val="ru-RU"/>
        </w:rPr>
        <w:t xml:space="preserve"> с дизартрией (Н.</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Н.</w:t>
      </w:r>
      <w:r w:rsidR="009D59C0" w:rsidRPr="009D59C0">
        <w:rPr>
          <w:rFonts w:ascii="Times New Roman" w:eastAsia="Calibri" w:hAnsi="Times New Roman"/>
          <w:sz w:val="28"/>
          <w:szCs w:val="28"/>
          <w:lang w:val="ru-RU"/>
        </w:rPr>
        <w:t xml:space="preserve"> </w:t>
      </w:r>
      <w:proofErr w:type="spellStart"/>
      <w:r w:rsidR="0057501A" w:rsidRPr="009E7FEF">
        <w:rPr>
          <w:rFonts w:ascii="Times New Roman" w:eastAsia="Calibri" w:hAnsi="Times New Roman"/>
          <w:sz w:val="28"/>
          <w:szCs w:val="28"/>
          <w:lang w:val="ru-RU"/>
        </w:rPr>
        <w:t>Баль</w:t>
      </w:r>
      <w:proofErr w:type="spellEnd"/>
      <w:r w:rsidR="0057501A" w:rsidRPr="009E7FEF">
        <w:rPr>
          <w:rFonts w:ascii="Times New Roman" w:eastAsia="Calibri" w:hAnsi="Times New Roman"/>
          <w:sz w:val="28"/>
          <w:szCs w:val="28"/>
          <w:lang w:val="ru-RU"/>
        </w:rPr>
        <w:t>, В.</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К.</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Воробь</w:t>
      </w:r>
      <w:r w:rsidR="008C23E7">
        <w:rPr>
          <w:rFonts w:ascii="Times New Roman" w:eastAsia="Calibri" w:hAnsi="Times New Roman"/>
          <w:sz w:val="28"/>
          <w:szCs w:val="28"/>
          <w:lang w:val="ru-RU"/>
        </w:rPr>
        <w:t>ё</w:t>
      </w:r>
      <w:r w:rsidR="0057501A" w:rsidRPr="009E7FEF">
        <w:rPr>
          <w:rFonts w:ascii="Times New Roman" w:eastAsia="Calibri" w:hAnsi="Times New Roman"/>
          <w:sz w:val="28"/>
          <w:szCs w:val="28"/>
          <w:lang w:val="ru-RU"/>
        </w:rPr>
        <w:t>ва, Л.</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В.</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Лопатина, С.</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И.</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 xml:space="preserve">Маевская, </w:t>
      </w:r>
      <w:r w:rsidR="0057501A" w:rsidRPr="00E35877">
        <w:rPr>
          <w:rFonts w:ascii="Times New Roman" w:eastAsia="Calibri" w:hAnsi="Times New Roman"/>
          <w:sz w:val="28"/>
          <w:szCs w:val="28"/>
          <w:lang w:val="ru-RU"/>
        </w:rPr>
        <w:t>Е.</w:t>
      </w:r>
      <w:r w:rsidR="009D59C0" w:rsidRPr="00E35877">
        <w:rPr>
          <w:rFonts w:ascii="Times New Roman" w:eastAsia="Calibri" w:hAnsi="Times New Roman"/>
          <w:sz w:val="28"/>
          <w:szCs w:val="28"/>
          <w:lang w:val="ru-RU"/>
        </w:rPr>
        <w:t xml:space="preserve"> </w:t>
      </w:r>
      <w:r w:rsidR="0057501A" w:rsidRPr="00E35877">
        <w:rPr>
          <w:rFonts w:ascii="Times New Roman" w:eastAsia="Calibri" w:hAnsi="Times New Roman"/>
          <w:sz w:val="28"/>
          <w:szCs w:val="28"/>
          <w:lang w:val="ru-RU"/>
        </w:rPr>
        <w:t>Ф.</w:t>
      </w:r>
      <w:r w:rsidR="009D59C0" w:rsidRPr="00E35877">
        <w:rPr>
          <w:rFonts w:ascii="Times New Roman" w:eastAsia="Calibri" w:hAnsi="Times New Roman"/>
          <w:sz w:val="28"/>
          <w:szCs w:val="28"/>
          <w:lang w:val="ru-RU"/>
        </w:rPr>
        <w:t xml:space="preserve"> </w:t>
      </w:r>
      <w:proofErr w:type="spellStart"/>
      <w:r w:rsidR="0057501A" w:rsidRPr="00E35877">
        <w:rPr>
          <w:rFonts w:ascii="Times New Roman" w:eastAsia="Calibri" w:hAnsi="Times New Roman"/>
          <w:sz w:val="28"/>
          <w:szCs w:val="28"/>
          <w:lang w:val="ru-RU"/>
        </w:rPr>
        <w:t>Мастюкова</w:t>
      </w:r>
      <w:proofErr w:type="spellEnd"/>
      <w:r w:rsidR="0057501A" w:rsidRPr="00E35877">
        <w:rPr>
          <w:rFonts w:ascii="Times New Roman" w:eastAsia="Calibri" w:hAnsi="Times New Roman"/>
          <w:sz w:val="28"/>
          <w:szCs w:val="28"/>
          <w:lang w:val="ru-RU"/>
        </w:rPr>
        <w:t>,</w:t>
      </w:r>
      <w:r w:rsidR="0057501A" w:rsidRPr="009E7FEF">
        <w:rPr>
          <w:rFonts w:ascii="Times New Roman" w:eastAsia="Calibri" w:hAnsi="Times New Roman"/>
          <w:sz w:val="28"/>
          <w:szCs w:val="28"/>
          <w:lang w:val="ru-RU"/>
        </w:rPr>
        <w:t xml:space="preserve"> Л.</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В.</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Мелехова, Н.</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В.</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Серебрякова,</w:t>
      </w:r>
      <w:r w:rsidR="0057501A" w:rsidRPr="0057501A">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О.</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Г.</w:t>
      </w:r>
      <w:r w:rsidR="009D59C0" w:rsidRPr="009D59C0">
        <w:rPr>
          <w:rFonts w:ascii="Times New Roman" w:eastAsia="Calibri" w:hAnsi="Times New Roman"/>
          <w:sz w:val="28"/>
          <w:szCs w:val="28"/>
          <w:lang w:val="ru-RU"/>
        </w:rPr>
        <w:t xml:space="preserve"> </w:t>
      </w:r>
      <w:r w:rsidR="0057501A" w:rsidRPr="009E7FEF">
        <w:rPr>
          <w:rFonts w:ascii="Times New Roman" w:eastAsia="Calibri" w:hAnsi="Times New Roman"/>
          <w:sz w:val="28"/>
          <w:szCs w:val="28"/>
          <w:lang w:val="ru-RU"/>
        </w:rPr>
        <w:t>Приходько</w:t>
      </w:r>
      <w:r w:rsidR="0057501A">
        <w:rPr>
          <w:rFonts w:ascii="Times New Roman" w:eastAsia="Calibri" w:hAnsi="Times New Roman"/>
          <w:sz w:val="28"/>
          <w:szCs w:val="28"/>
          <w:lang w:val="ru-RU"/>
        </w:rPr>
        <w:t>).</w:t>
      </w:r>
      <w:r w:rsidR="0057501A" w:rsidRPr="009E7FEF">
        <w:rPr>
          <w:rFonts w:ascii="Times New Roman" w:eastAsia="Calibri" w:hAnsi="Times New Roman"/>
          <w:sz w:val="28"/>
          <w:szCs w:val="28"/>
          <w:lang w:val="ru-RU"/>
        </w:rPr>
        <w:t xml:space="preserve"> </w:t>
      </w:r>
      <w:r w:rsidRPr="00772ACE">
        <w:rPr>
          <w:rFonts w:ascii="Times New Roman" w:hAnsi="Times New Roman"/>
          <w:sz w:val="28"/>
          <w:szCs w:val="28"/>
          <w:lang w:val="ru-RU"/>
        </w:rPr>
        <w:t xml:space="preserve">Ведущим симптомом в структуре речевого нарушения при дизартрии </w:t>
      </w:r>
      <w:r w:rsidR="0057501A">
        <w:rPr>
          <w:rFonts w:ascii="Times New Roman" w:hAnsi="Times New Roman"/>
          <w:sz w:val="28"/>
          <w:szCs w:val="28"/>
          <w:lang w:val="ru-RU"/>
        </w:rPr>
        <w:t>выступает</w:t>
      </w:r>
      <w:r w:rsidRPr="00772ACE">
        <w:rPr>
          <w:rFonts w:ascii="Times New Roman" w:hAnsi="Times New Roman"/>
          <w:sz w:val="28"/>
          <w:szCs w:val="28"/>
          <w:lang w:val="ru-RU"/>
        </w:rPr>
        <w:t xml:space="preserve"> фонетический, который часто </w:t>
      </w:r>
      <w:r w:rsidRPr="00772ACE">
        <w:rPr>
          <w:rFonts w:ascii="Times New Roman" w:hAnsi="Times New Roman"/>
          <w:sz w:val="28"/>
          <w:szCs w:val="28"/>
          <w:lang w:val="ru-RU"/>
        </w:rPr>
        <w:lastRenderedPageBreak/>
        <w:t>сопровождается недоразвитием лексико-грамматического строя речи, а также нарушением речемыслительной деятельности (</w:t>
      </w:r>
      <w:r>
        <w:rPr>
          <w:rFonts w:ascii="Times New Roman" w:hAnsi="Times New Roman"/>
          <w:sz w:val="28"/>
          <w:szCs w:val="28"/>
          <w:lang w:val="ru-RU"/>
        </w:rPr>
        <w:t>Е.</w:t>
      </w:r>
      <w:r w:rsidR="009D59C0">
        <w:rPr>
          <w:rFonts w:ascii="Times New Roman" w:hAnsi="Times New Roman"/>
          <w:sz w:val="28"/>
          <w:szCs w:val="28"/>
          <w:lang w:val="ru-RU"/>
        </w:rPr>
        <w:t xml:space="preserve"> </w:t>
      </w:r>
      <w:r>
        <w:rPr>
          <w:rFonts w:ascii="Times New Roman" w:hAnsi="Times New Roman"/>
          <w:sz w:val="28"/>
          <w:szCs w:val="28"/>
          <w:lang w:val="ru-RU"/>
        </w:rPr>
        <w:t>Ф.</w:t>
      </w:r>
      <w:r w:rsidR="009D59C0">
        <w:rPr>
          <w:rFonts w:ascii="Times New Roman" w:hAnsi="Times New Roman"/>
          <w:sz w:val="28"/>
          <w:szCs w:val="28"/>
          <w:lang w:val="ru-RU"/>
        </w:rPr>
        <w:t xml:space="preserve"> </w:t>
      </w:r>
      <w:r>
        <w:rPr>
          <w:rFonts w:ascii="Times New Roman" w:hAnsi="Times New Roman"/>
          <w:sz w:val="28"/>
          <w:szCs w:val="28"/>
          <w:lang w:val="ru-RU"/>
        </w:rPr>
        <w:t xml:space="preserve">Архипова, </w:t>
      </w:r>
      <w:r w:rsidR="00E35877" w:rsidRPr="009C519A">
        <w:rPr>
          <w:rFonts w:ascii="Times New Roman" w:hAnsi="Times New Roman"/>
          <w:sz w:val="28"/>
          <w:szCs w:val="28"/>
          <w:lang w:val="ru-RU"/>
        </w:rPr>
        <w:t xml:space="preserve">А. Н. </w:t>
      </w:r>
      <w:r w:rsidR="00E35877" w:rsidRPr="009C519A">
        <w:rPr>
          <w:rFonts w:ascii="Times New Roman" w:eastAsia="Calibri" w:hAnsi="Times New Roman"/>
          <w:sz w:val="28"/>
          <w:szCs w:val="28"/>
          <w:lang w:val="ru-RU"/>
        </w:rPr>
        <w:t>Корнев,</w:t>
      </w:r>
      <w:r w:rsidR="00E35877" w:rsidRPr="00E35877">
        <w:rPr>
          <w:rFonts w:ascii="Times New Roman" w:eastAsia="Calibri" w:hAnsi="Times New Roman"/>
          <w:sz w:val="28"/>
          <w:szCs w:val="28"/>
          <w:lang w:val="ru-RU"/>
        </w:rPr>
        <w:t xml:space="preserve"> </w:t>
      </w:r>
      <w:r w:rsidRPr="00DB152E">
        <w:rPr>
          <w:rFonts w:ascii="Times New Roman" w:hAnsi="Times New Roman"/>
          <w:sz w:val="28"/>
          <w:szCs w:val="28"/>
          <w:lang w:val="ru-RU"/>
        </w:rPr>
        <w:t>Л</w:t>
      </w:r>
      <w:r w:rsidRPr="00772ACE">
        <w:rPr>
          <w:rFonts w:ascii="Times New Roman" w:hAnsi="Times New Roman"/>
          <w:sz w:val="28"/>
          <w:szCs w:val="28"/>
          <w:lang w:val="ru-RU"/>
        </w:rPr>
        <w:t>.</w:t>
      </w:r>
      <w:r w:rsidR="009D59C0">
        <w:rPr>
          <w:rFonts w:ascii="Times New Roman" w:hAnsi="Times New Roman"/>
          <w:sz w:val="28"/>
          <w:szCs w:val="28"/>
          <w:lang w:val="ru-RU"/>
        </w:rPr>
        <w:t xml:space="preserve"> </w:t>
      </w:r>
      <w:r w:rsidRPr="00772ACE">
        <w:rPr>
          <w:rFonts w:ascii="Times New Roman" w:hAnsi="Times New Roman"/>
          <w:sz w:val="28"/>
          <w:szCs w:val="28"/>
          <w:lang w:val="ru-RU"/>
        </w:rPr>
        <w:t>В.</w:t>
      </w:r>
      <w:r w:rsidR="009D59C0">
        <w:rPr>
          <w:rFonts w:ascii="Times New Roman" w:hAnsi="Times New Roman"/>
          <w:sz w:val="28"/>
          <w:szCs w:val="28"/>
          <w:lang w:val="ru-RU"/>
        </w:rPr>
        <w:t xml:space="preserve"> </w:t>
      </w:r>
      <w:r w:rsidRPr="00772ACE">
        <w:rPr>
          <w:rFonts w:ascii="Times New Roman" w:hAnsi="Times New Roman"/>
          <w:sz w:val="28"/>
          <w:szCs w:val="28"/>
          <w:lang w:val="ru-RU"/>
        </w:rPr>
        <w:t>Лопатина, Н.</w:t>
      </w:r>
      <w:r w:rsidR="009D59C0">
        <w:rPr>
          <w:rFonts w:ascii="Times New Roman" w:hAnsi="Times New Roman"/>
          <w:sz w:val="28"/>
          <w:szCs w:val="28"/>
          <w:lang w:val="ru-RU"/>
        </w:rPr>
        <w:t xml:space="preserve"> </w:t>
      </w:r>
      <w:r w:rsidRPr="00772ACE">
        <w:rPr>
          <w:rFonts w:ascii="Times New Roman" w:hAnsi="Times New Roman"/>
          <w:sz w:val="28"/>
          <w:szCs w:val="28"/>
          <w:lang w:val="ru-RU"/>
        </w:rPr>
        <w:t>В.</w:t>
      </w:r>
      <w:r w:rsidR="009D59C0">
        <w:rPr>
          <w:rFonts w:ascii="Times New Roman" w:hAnsi="Times New Roman"/>
          <w:sz w:val="28"/>
          <w:szCs w:val="28"/>
          <w:lang w:val="ru-RU"/>
        </w:rPr>
        <w:t xml:space="preserve"> </w:t>
      </w:r>
      <w:r w:rsidRPr="00772ACE">
        <w:rPr>
          <w:rFonts w:ascii="Times New Roman" w:hAnsi="Times New Roman"/>
          <w:sz w:val="28"/>
          <w:szCs w:val="28"/>
          <w:lang w:val="ru-RU"/>
        </w:rPr>
        <w:t>Серебрякова и др.).</w:t>
      </w:r>
    </w:p>
    <w:p w:rsidR="00A1007B" w:rsidRDefault="009E7FEF" w:rsidP="00FB18B3">
      <w:pPr>
        <w:spacing w:after="0" w:line="360" w:lineRule="auto"/>
        <w:ind w:firstLine="709"/>
        <w:jc w:val="both"/>
        <w:rPr>
          <w:rFonts w:ascii="Times New Roman" w:eastAsia="Times New Roman" w:hAnsi="Times New Roman" w:cs="Times New Roman"/>
          <w:sz w:val="28"/>
          <w:szCs w:val="28"/>
          <w:lang w:eastAsia="ru-RU"/>
        </w:rPr>
      </w:pPr>
      <w:r w:rsidRPr="00772ACE">
        <w:rPr>
          <w:rFonts w:ascii="Times New Roman" w:eastAsia="Times New Roman" w:hAnsi="Times New Roman" w:cs="Times New Roman"/>
          <w:sz w:val="28"/>
          <w:szCs w:val="28"/>
          <w:lang w:eastAsia="ru-RU"/>
        </w:rPr>
        <w:t>Контингент детей с дизартрией по уровню мыслительной деятельности крайне неоднороден. Одни из них близки к нормально говорящим сверстникам, другие отличаются низкой познавательной активностью, проявляющ</w:t>
      </w:r>
      <w:r w:rsidR="008C23E7">
        <w:rPr>
          <w:rFonts w:ascii="Times New Roman" w:eastAsia="Times New Roman" w:hAnsi="Times New Roman" w:cs="Times New Roman"/>
          <w:sz w:val="28"/>
          <w:szCs w:val="28"/>
          <w:lang w:eastAsia="ru-RU"/>
        </w:rPr>
        <w:t>ейся</w:t>
      </w:r>
      <w:r w:rsidRPr="00772AC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отсутствии интереса к заданиям,</w:t>
      </w:r>
      <w:r w:rsidRPr="00772ACE">
        <w:rPr>
          <w:rFonts w:ascii="Times New Roman" w:eastAsia="Times New Roman" w:hAnsi="Times New Roman" w:cs="Times New Roman"/>
          <w:sz w:val="28"/>
          <w:szCs w:val="28"/>
          <w:lang w:eastAsia="ru-RU"/>
        </w:rPr>
        <w:t xml:space="preserve"> медлительностью и пониженной переключаемостью психических процессов. Низкая умственная работоспособность </w:t>
      </w:r>
      <w:r w:rsidR="009739F1">
        <w:rPr>
          <w:rFonts w:ascii="Times New Roman" w:eastAsia="Times New Roman" w:hAnsi="Times New Roman" w:cs="Times New Roman"/>
          <w:sz w:val="28"/>
          <w:szCs w:val="28"/>
          <w:lang w:eastAsia="ru-RU"/>
        </w:rPr>
        <w:t xml:space="preserve">у детей с дизартрией </w:t>
      </w:r>
      <w:r w:rsidRPr="00772ACE">
        <w:rPr>
          <w:rFonts w:ascii="Times New Roman" w:eastAsia="Times New Roman" w:hAnsi="Times New Roman" w:cs="Times New Roman"/>
          <w:sz w:val="28"/>
          <w:szCs w:val="28"/>
          <w:lang w:eastAsia="ru-RU"/>
        </w:rPr>
        <w:t xml:space="preserve">отчасти связана с </w:t>
      </w:r>
      <w:proofErr w:type="spellStart"/>
      <w:r w:rsidRPr="00772ACE">
        <w:rPr>
          <w:rFonts w:ascii="Times New Roman" w:eastAsia="Times New Roman" w:hAnsi="Times New Roman" w:cs="Times New Roman"/>
          <w:sz w:val="28"/>
          <w:szCs w:val="28"/>
          <w:lang w:eastAsia="ru-RU"/>
        </w:rPr>
        <w:t>церебрастеническим</w:t>
      </w:r>
      <w:proofErr w:type="spellEnd"/>
      <w:r w:rsidRPr="00772ACE">
        <w:rPr>
          <w:rFonts w:ascii="Times New Roman" w:eastAsia="Times New Roman" w:hAnsi="Times New Roman" w:cs="Times New Roman"/>
          <w:sz w:val="28"/>
          <w:szCs w:val="28"/>
          <w:lang w:eastAsia="ru-RU"/>
        </w:rPr>
        <w:t xml:space="preserve"> синдромом, характеризующимся быстро нарастающим утомлением при выполнении интеллектуальных заданий.</w:t>
      </w:r>
      <w:r w:rsidRPr="00334A93">
        <w:rPr>
          <w:rFonts w:ascii="Times New Roman" w:eastAsia="Times New Roman" w:hAnsi="Times New Roman" w:cs="Times New Roman"/>
          <w:sz w:val="28"/>
          <w:szCs w:val="28"/>
          <w:lang w:eastAsia="ru-RU"/>
        </w:rPr>
        <w:t xml:space="preserve"> </w:t>
      </w:r>
      <w:r w:rsidR="000D7800" w:rsidRPr="009C519A">
        <w:rPr>
          <w:rFonts w:ascii="Times New Roman" w:eastAsia="Times New Roman" w:hAnsi="Times New Roman" w:cs="Times New Roman"/>
          <w:sz w:val="28"/>
          <w:szCs w:val="28"/>
          <w:lang w:eastAsia="ru-RU"/>
        </w:rPr>
        <w:t xml:space="preserve">Наблюдается </w:t>
      </w:r>
      <w:proofErr w:type="spellStart"/>
      <w:r w:rsidRPr="009C519A">
        <w:rPr>
          <w:rFonts w:ascii="Times New Roman" w:eastAsia="Times New Roman" w:hAnsi="Times New Roman" w:cs="Times New Roman"/>
          <w:sz w:val="28"/>
          <w:szCs w:val="28"/>
          <w:lang w:eastAsia="ru-RU"/>
        </w:rPr>
        <w:t>несформированность</w:t>
      </w:r>
      <w:proofErr w:type="spellEnd"/>
      <w:r w:rsidRPr="009C519A">
        <w:rPr>
          <w:rFonts w:ascii="Times New Roman" w:eastAsia="Times New Roman" w:hAnsi="Times New Roman" w:cs="Times New Roman"/>
          <w:sz w:val="28"/>
          <w:szCs w:val="28"/>
          <w:lang w:eastAsia="ru-RU"/>
        </w:rPr>
        <w:t xml:space="preserve"> отд</w:t>
      </w:r>
      <w:r w:rsidR="006F1103" w:rsidRPr="009C519A">
        <w:rPr>
          <w:rFonts w:ascii="Times New Roman" w:eastAsia="Times New Roman" w:hAnsi="Times New Roman" w:cs="Times New Roman"/>
          <w:sz w:val="28"/>
          <w:szCs w:val="28"/>
          <w:lang w:eastAsia="ru-RU"/>
        </w:rPr>
        <w:t>ельных корковых функций, которая</w:t>
      </w:r>
      <w:r w:rsidRPr="009C519A">
        <w:rPr>
          <w:rFonts w:ascii="Times New Roman" w:eastAsia="Times New Roman" w:hAnsi="Times New Roman" w:cs="Times New Roman"/>
          <w:sz w:val="28"/>
          <w:szCs w:val="28"/>
          <w:lang w:eastAsia="ru-RU"/>
        </w:rPr>
        <w:t xml:space="preserve"> </w:t>
      </w:r>
      <w:r w:rsidR="006F1103" w:rsidRPr="009C519A">
        <w:rPr>
          <w:rFonts w:ascii="Times New Roman" w:eastAsia="Times New Roman" w:hAnsi="Times New Roman" w:cs="Times New Roman"/>
          <w:sz w:val="28"/>
          <w:szCs w:val="28"/>
          <w:lang w:eastAsia="ru-RU"/>
        </w:rPr>
        <w:t>проявляется в</w:t>
      </w:r>
      <w:r w:rsidRPr="009C519A">
        <w:rPr>
          <w:rFonts w:ascii="Times New Roman" w:eastAsia="Times New Roman" w:hAnsi="Times New Roman" w:cs="Times New Roman"/>
          <w:sz w:val="28"/>
          <w:szCs w:val="28"/>
          <w:lang w:eastAsia="ru-RU"/>
        </w:rPr>
        <w:t xml:space="preserve"> форме недостаточности развития фонематического слуха, зрительного и кинестетического </w:t>
      </w:r>
      <w:proofErr w:type="spellStart"/>
      <w:r w:rsidRPr="009C519A">
        <w:rPr>
          <w:rFonts w:ascii="Times New Roman" w:eastAsia="Times New Roman" w:hAnsi="Times New Roman" w:cs="Times New Roman"/>
          <w:sz w:val="28"/>
          <w:szCs w:val="28"/>
          <w:lang w:eastAsia="ru-RU"/>
        </w:rPr>
        <w:t>гнозиса</w:t>
      </w:r>
      <w:proofErr w:type="spellEnd"/>
      <w:r w:rsidRPr="009C519A">
        <w:rPr>
          <w:rFonts w:ascii="Times New Roman" w:eastAsia="Times New Roman" w:hAnsi="Times New Roman" w:cs="Times New Roman"/>
          <w:sz w:val="28"/>
          <w:szCs w:val="28"/>
          <w:lang w:eastAsia="ru-RU"/>
        </w:rPr>
        <w:t>, процесс</w:t>
      </w:r>
      <w:r w:rsidR="0057501A" w:rsidRPr="009C519A">
        <w:rPr>
          <w:rFonts w:ascii="Times New Roman" w:eastAsia="Times New Roman" w:hAnsi="Times New Roman" w:cs="Times New Roman"/>
          <w:sz w:val="28"/>
          <w:szCs w:val="28"/>
          <w:lang w:eastAsia="ru-RU"/>
        </w:rPr>
        <w:t>ов</w:t>
      </w:r>
      <w:r w:rsidRPr="009C519A">
        <w:rPr>
          <w:rFonts w:ascii="Times New Roman" w:eastAsia="Times New Roman" w:hAnsi="Times New Roman" w:cs="Times New Roman"/>
          <w:sz w:val="28"/>
          <w:szCs w:val="28"/>
          <w:lang w:eastAsia="ru-RU"/>
        </w:rPr>
        <w:t xml:space="preserve"> сравнения и обобщения</w:t>
      </w:r>
      <w:r w:rsidR="003F483C" w:rsidRPr="009C519A">
        <w:rPr>
          <w:rFonts w:ascii="Times New Roman" w:eastAsia="Times New Roman" w:hAnsi="Times New Roman" w:cs="Times New Roman"/>
          <w:sz w:val="28"/>
          <w:szCs w:val="28"/>
          <w:lang w:eastAsia="ru-RU"/>
        </w:rPr>
        <w:t xml:space="preserve"> [1,11]</w:t>
      </w:r>
      <w:r w:rsidRPr="009C51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13150">
        <w:rPr>
          <w:rFonts w:ascii="Times New Roman" w:eastAsia="Times New Roman" w:hAnsi="Times New Roman" w:cs="Times New Roman"/>
          <w:sz w:val="28"/>
          <w:szCs w:val="28"/>
          <w:lang w:eastAsia="ru-RU"/>
        </w:rPr>
        <w:t>В результате при дизартрии часто не формируются предпосылки, на которых базируется логическое мышление, что в сочетании с эмоционально-волевой незрелостью определяет структуру специфической задержки психического развития</w:t>
      </w:r>
      <w:r w:rsidRPr="00772A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72ACE">
        <w:rPr>
          <w:rFonts w:ascii="Times New Roman" w:eastAsia="Times New Roman" w:hAnsi="Times New Roman" w:cs="Times New Roman"/>
          <w:sz w:val="28"/>
          <w:szCs w:val="28"/>
          <w:lang w:eastAsia="ru-RU"/>
        </w:rPr>
        <w:t xml:space="preserve">Таким образом, сочетание ОНР с </w:t>
      </w:r>
      <w:r w:rsidR="009739F1">
        <w:rPr>
          <w:rFonts w:ascii="Times New Roman" w:eastAsia="Times New Roman" w:hAnsi="Times New Roman" w:cs="Times New Roman"/>
          <w:sz w:val="28"/>
          <w:szCs w:val="28"/>
          <w:lang w:eastAsia="ru-RU"/>
        </w:rPr>
        <w:t>дизартрией</w:t>
      </w:r>
      <w:r w:rsidRPr="00772ACE">
        <w:rPr>
          <w:rFonts w:ascii="Times New Roman" w:eastAsia="Times New Roman" w:hAnsi="Times New Roman" w:cs="Times New Roman"/>
          <w:sz w:val="28"/>
          <w:szCs w:val="28"/>
          <w:lang w:eastAsia="ru-RU"/>
        </w:rPr>
        <w:t xml:space="preserve"> можно рассматривать как фактор, осложняющий и замедляющий развитие речемыслительной деятельности </w:t>
      </w:r>
      <w:r w:rsidR="008C23E7">
        <w:rPr>
          <w:rFonts w:ascii="Times New Roman" w:eastAsia="Times New Roman" w:hAnsi="Times New Roman" w:cs="Times New Roman"/>
          <w:sz w:val="28"/>
          <w:szCs w:val="28"/>
          <w:lang w:eastAsia="ru-RU"/>
        </w:rPr>
        <w:t>и</w:t>
      </w:r>
      <w:r w:rsidRPr="00772ACE">
        <w:rPr>
          <w:rFonts w:ascii="Times New Roman" w:eastAsia="Times New Roman" w:hAnsi="Times New Roman" w:cs="Times New Roman"/>
          <w:sz w:val="28"/>
          <w:szCs w:val="28"/>
          <w:lang w:eastAsia="ru-RU"/>
        </w:rPr>
        <w:t xml:space="preserve"> в верба</w:t>
      </w:r>
      <w:r>
        <w:rPr>
          <w:rFonts w:ascii="Times New Roman" w:eastAsia="Times New Roman" w:hAnsi="Times New Roman" w:cs="Times New Roman"/>
          <w:sz w:val="28"/>
          <w:szCs w:val="28"/>
          <w:lang w:eastAsia="ru-RU"/>
        </w:rPr>
        <w:t xml:space="preserve">льном, и </w:t>
      </w:r>
      <w:r w:rsidR="008C23E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когнитивном плане.</w:t>
      </w:r>
      <w:r w:rsidR="00A1007B">
        <w:rPr>
          <w:rFonts w:ascii="Times New Roman" w:eastAsia="Times New Roman" w:hAnsi="Times New Roman" w:cs="Times New Roman"/>
          <w:sz w:val="28"/>
          <w:szCs w:val="28"/>
          <w:lang w:eastAsia="ru-RU"/>
        </w:rPr>
        <w:t xml:space="preserve"> </w:t>
      </w:r>
    </w:p>
    <w:p w:rsidR="00D41CED" w:rsidRDefault="00F542D9" w:rsidP="00FB18B3">
      <w:pPr>
        <w:spacing w:after="0" w:line="360" w:lineRule="auto"/>
        <w:ind w:firstLine="709"/>
        <w:jc w:val="both"/>
        <w:rPr>
          <w:rFonts w:ascii="Times New Roman" w:eastAsia="Times New Roman" w:hAnsi="Times New Roman" w:cs="Times New Roman"/>
          <w:sz w:val="28"/>
          <w:szCs w:val="28"/>
          <w:lang w:eastAsia="ru-RU"/>
        </w:rPr>
      </w:pPr>
      <w:r w:rsidRPr="00CA0A86">
        <w:rPr>
          <w:rFonts w:ascii="Times New Roman" w:eastAsia="Times New Roman" w:hAnsi="Times New Roman" w:cs="Times New Roman"/>
          <w:sz w:val="28"/>
          <w:szCs w:val="28"/>
          <w:lang w:eastAsia="ru-RU"/>
        </w:rPr>
        <w:t>Несмотря на то, что в психолого-педагогической литературе имеются указания ведущих уч</w:t>
      </w:r>
      <w:r w:rsidR="008C23E7">
        <w:rPr>
          <w:rFonts w:ascii="Times New Roman" w:eastAsia="Times New Roman" w:hAnsi="Times New Roman" w:cs="Times New Roman"/>
          <w:sz w:val="28"/>
          <w:szCs w:val="28"/>
          <w:lang w:eastAsia="ru-RU"/>
        </w:rPr>
        <w:t>ё</w:t>
      </w:r>
      <w:r w:rsidRPr="00CA0A86">
        <w:rPr>
          <w:rFonts w:ascii="Times New Roman" w:eastAsia="Times New Roman" w:hAnsi="Times New Roman" w:cs="Times New Roman"/>
          <w:sz w:val="28"/>
          <w:szCs w:val="28"/>
          <w:lang w:eastAsia="ru-RU"/>
        </w:rPr>
        <w:t>ных на теоретическую и практическую значимость комплексног</w:t>
      </w:r>
      <w:r w:rsidR="009A4B3D">
        <w:rPr>
          <w:rFonts w:ascii="Times New Roman" w:eastAsia="Times New Roman" w:hAnsi="Times New Roman" w:cs="Times New Roman"/>
          <w:sz w:val="28"/>
          <w:szCs w:val="28"/>
          <w:lang w:eastAsia="ru-RU"/>
        </w:rPr>
        <w:t xml:space="preserve">о подхода к развитию речевых и </w:t>
      </w:r>
      <w:r w:rsidRPr="00CA0A86">
        <w:rPr>
          <w:rFonts w:ascii="Times New Roman" w:eastAsia="Times New Roman" w:hAnsi="Times New Roman" w:cs="Times New Roman"/>
          <w:sz w:val="28"/>
          <w:szCs w:val="28"/>
          <w:lang w:eastAsia="ru-RU"/>
        </w:rPr>
        <w:t>н</w:t>
      </w:r>
      <w:r w:rsidR="00A1007B">
        <w:rPr>
          <w:rFonts w:ascii="Times New Roman" w:eastAsia="Times New Roman" w:hAnsi="Times New Roman" w:cs="Times New Roman"/>
          <w:sz w:val="28"/>
          <w:szCs w:val="28"/>
          <w:lang w:eastAsia="ru-RU"/>
        </w:rPr>
        <w:t>ереч</w:t>
      </w:r>
      <w:r>
        <w:rPr>
          <w:rFonts w:ascii="Times New Roman" w:eastAsia="Times New Roman" w:hAnsi="Times New Roman" w:cs="Times New Roman"/>
          <w:sz w:val="28"/>
          <w:szCs w:val="28"/>
          <w:lang w:eastAsia="ru-RU"/>
        </w:rPr>
        <w:t xml:space="preserve">евых процессов у детей с </w:t>
      </w:r>
      <w:r w:rsidR="00541808">
        <w:rPr>
          <w:rFonts w:ascii="Times New Roman" w:eastAsia="Times New Roman" w:hAnsi="Times New Roman" w:cs="Times New Roman"/>
          <w:sz w:val="28"/>
          <w:szCs w:val="28"/>
          <w:lang w:eastAsia="ru-RU"/>
        </w:rPr>
        <w:t>недоразвитием речи</w:t>
      </w:r>
      <w:r w:rsidRPr="00CA0A86">
        <w:rPr>
          <w:rFonts w:ascii="Times New Roman" w:eastAsia="Times New Roman" w:hAnsi="Times New Roman" w:cs="Times New Roman"/>
          <w:sz w:val="28"/>
          <w:szCs w:val="28"/>
          <w:lang w:eastAsia="ru-RU"/>
        </w:rPr>
        <w:t>, нам не удалось обнаружить работ, посвящ</w:t>
      </w:r>
      <w:r w:rsidR="008C23E7">
        <w:rPr>
          <w:rFonts w:ascii="Times New Roman" w:eastAsia="Times New Roman" w:hAnsi="Times New Roman" w:cs="Times New Roman"/>
          <w:sz w:val="28"/>
          <w:szCs w:val="28"/>
          <w:lang w:eastAsia="ru-RU"/>
        </w:rPr>
        <w:t>ё</w:t>
      </w:r>
      <w:r w:rsidRPr="00CA0A86">
        <w:rPr>
          <w:rFonts w:ascii="Times New Roman" w:eastAsia="Times New Roman" w:hAnsi="Times New Roman" w:cs="Times New Roman"/>
          <w:sz w:val="28"/>
          <w:szCs w:val="28"/>
          <w:lang w:eastAsia="ru-RU"/>
        </w:rPr>
        <w:t>нных</w:t>
      </w:r>
      <w:r w:rsidR="009A4B3D" w:rsidRPr="009A4B3D">
        <w:rPr>
          <w:rFonts w:ascii="Times New Roman" w:eastAsia="Times New Roman" w:hAnsi="Times New Roman" w:cs="Times New Roman"/>
          <w:sz w:val="28"/>
          <w:szCs w:val="28"/>
          <w:lang w:eastAsia="ru-RU"/>
        </w:rPr>
        <w:t xml:space="preserve"> </w:t>
      </w:r>
      <w:r w:rsidR="009A4B3D">
        <w:rPr>
          <w:rFonts w:ascii="Times New Roman" w:eastAsia="Times New Roman" w:hAnsi="Times New Roman" w:cs="Times New Roman"/>
          <w:sz w:val="28"/>
          <w:szCs w:val="28"/>
          <w:lang w:eastAsia="ru-RU"/>
        </w:rPr>
        <w:t>непосредственно</w:t>
      </w:r>
      <w:r w:rsidRPr="00CA0A86">
        <w:rPr>
          <w:rFonts w:ascii="Times New Roman" w:eastAsia="Times New Roman" w:hAnsi="Times New Roman" w:cs="Times New Roman"/>
          <w:sz w:val="28"/>
          <w:szCs w:val="28"/>
          <w:lang w:eastAsia="ru-RU"/>
        </w:rPr>
        <w:t xml:space="preserve"> исследованию речемыслит</w:t>
      </w:r>
      <w:r>
        <w:rPr>
          <w:rFonts w:ascii="Times New Roman" w:eastAsia="Times New Roman" w:hAnsi="Times New Roman" w:cs="Times New Roman"/>
          <w:sz w:val="28"/>
          <w:szCs w:val="28"/>
          <w:lang w:eastAsia="ru-RU"/>
        </w:rPr>
        <w:t xml:space="preserve">ельной деятельности детей дошкольного возраста с </w:t>
      </w:r>
      <w:r w:rsidRPr="0027197E">
        <w:rPr>
          <w:rFonts w:ascii="Times New Roman" w:eastAsia="Times New Roman" w:hAnsi="Times New Roman" w:cs="Times New Roman"/>
          <w:sz w:val="28"/>
          <w:szCs w:val="28"/>
          <w:lang w:eastAsia="ru-RU"/>
        </w:rPr>
        <w:t>ОНР</w:t>
      </w:r>
      <w:r>
        <w:rPr>
          <w:rFonts w:ascii="Times New Roman" w:eastAsia="Times New Roman" w:hAnsi="Times New Roman" w:cs="Times New Roman"/>
          <w:sz w:val="28"/>
          <w:szCs w:val="28"/>
          <w:lang w:eastAsia="ru-RU"/>
        </w:rPr>
        <w:t xml:space="preserve"> при дизартрии,</w:t>
      </w:r>
      <w:r w:rsidR="009A4B3D">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w:t>
      </w:r>
      <w:r w:rsidR="00F71F2F">
        <w:rPr>
          <w:rFonts w:ascii="Times New Roman" w:eastAsia="Times New Roman" w:hAnsi="Times New Roman" w:cs="Times New Roman"/>
          <w:sz w:val="28"/>
          <w:szCs w:val="28"/>
          <w:lang w:eastAsia="ru-RU"/>
        </w:rPr>
        <w:t xml:space="preserve">также </w:t>
      </w:r>
      <w:r w:rsidR="00F71F2F" w:rsidRPr="00207B70">
        <w:rPr>
          <w:rFonts w:ascii="Times New Roman" w:eastAsia="Times New Roman" w:hAnsi="Times New Roman" w:cs="Times New Roman"/>
          <w:sz w:val="28"/>
          <w:szCs w:val="28"/>
          <w:lang w:bidi="en-US"/>
        </w:rPr>
        <w:t>методике</w:t>
      </w:r>
      <w:r w:rsidR="009A4B3D" w:rsidRPr="00207B70">
        <w:rPr>
          <w:rFonts w:ascii="Times New Roman" w:eastAsia="Times New Roman" w:hAnsi="Times New Roman" w:cs="Times New Roman"/>
          <w:sz w:val="28"/>
          <w:szCs w:val="28"/>
          <w:lang w:bidi="en-US"/>
        </w:rPr>
        <w:t xml:space="preserve"> е</w:t>
      </w:r>
      <w:r w:rsidR="008C23E7">
        <w:rPr>
          <w:rFonts w:ascii="Times New Roman" w:eastAsia="Times New Roman" w:hAnsi="Times New Roman" w:cs="Times New Roman"/>
          <w:sz w:val="28"/>
          <w:szCs w:val="28"/>
          <w:lang w:bidi="en-US"/>
        </w:rPr>
        <w:t>ё</w:t>
      </w:r>
      <w:r w:rsidRPr="00207B70">
        <w:rPr>
          <w:rFonts w:ascii="Times New Roman" w:eastAsia="Times New Roman" w:hAnsi="Times New Roman" w:cs="Times New Roman"/>
          <w:sz w:val="28"/>
          <w:szCs w:val="28"/>
          <w:lang w:bidi="en-US"/>
        </w:rPr>
        <w:t xml:space="preserve"> формирования</w:t>
      </w:r>
      <w:r w:rsidR="009A4B3D" w:rsidRPr="00207B70">
        <w:rPr>
          <w:rFonts w:ascii="Times New Roman" w:eastAsia="Times New Roman" w:hAnsi="Times New Roman" w:cs="Times New Roman"/>
          <w:sz w:val="28"/>
          <w:szCs w:val="28"/>
          <w:lang w:bidi="en-US"/>
        </w:rPr>
        <w:t>.</w:t>
      </w:r>
    </w:p>
    <w:p w:rsidR="00E61AA3" w:rsidRDefault="00E61AA3" w:rsidP="00FB18B3">
      <w:pPr>
        <w:spacing w:after="0" w:line="360" w:lineRule="auto"/>
        <w:ind w:firstLine="709"/>
        <w:jc w:val="both"/>
        <w:rPr>
          <w:rFonts w:ascii="Times New Roman" w:eastAsia="Times New Roman" w:hAnsi="Times New Roman" w:cs="Times New Roman"/>
          <w:sz w:val="28"/>
          <w:szCs w:val="28"/>
          <w:lang w:eastAsia="ru-RU"/>
        </w:rPr>
      </w:pPr>
      <w:r w:rsidRPr="00206C68">
        <w:rPr>
          <w:rFonts w:ascii="Times New Roman" w:eastAsia="Times New Roman" w:hAnsi="Times New Roman" w:cs="Times New Roman"/>
          <w:sz w:val="28"/>
          <w:szCs w:val="28"/>
          <w:lang w:bidi="en-US"/>
        </w:rPr>
        <w:t xml:space="preserve">Анализ специальной литературы позволил </w:t>
      </w:r>
      <w:r>
        <w:rPr>
          <w:rFonts w:ascii="Times New Roman" w:eastAsia="Times New Roman" w:hAnsi="Times New Roman" w:cs="Times New Roman"/>
          <w:sz w:val="28"/>
          <w:szCs w:val="28"/>
          <w:lang w:bidi="en-US"/>
        </w:rPr>
        <w:t xml:space="preserve">нам спланировать </w:t>
      </w:r>
      <w:r w:rsidR="00C3321C">
        <w:rPr>
          <w:rFonts w:ascii="Times New Roman" w:eastAsia="Times New Roman" w:hAnsi="Times New Roman" w:cs="Times New Roman"/>
          <w:sz w:val="28"/>
          <w:szCs w:val="28"/>
          <w:lang w:bidi="en-US"/>
        </w:rPr>
        <w:t xml:space="preserve">экспериментальное исследование </w:t>
      </w:r>
      <w:r>
        <w:rPr>
          <w:rFonts w:ascii="Times New Roman" w:eastAsia="Times New Roman" w:hAnsi="Times New Roman" w:cs="Times New Roman"/>
          <w:sz w:val="28"/>
          <w:szCs w:val="28"/>
          <w:lang w:bidi="en-US"/>
        </w:rPr>
        <w:t xml:space="preserve">по выявлению </w:t>
      </w:r>
      <w:r>
        <w:rPr>
          <w:rFonts w:ascii="Times New Roman" w:eastAsia="Times New Roman" w:hAnsi="Times New Roman" w:cs="Times New Roman"/>
          <w:spacing w:val="-4"/>
          <w:sz w:val="28"/>
          <w:szCs w:val="28"/>
        </w:rPr>
        <w:t>состояния</w:t>
      </w:r>
      <w:r w:rsidRPr="00206C68">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lang w:eastAsia="ru-RU"/>
        </w:rPr>
        <w:t>и определени</w:t>
      </w:r>
      <w:r w:rsidR="00E96E0A">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уровней</w:t>
      </w:r>
      <w:r w:rsidRPr="00206C68">
        <w:rPr>
          <w:rFonts w:ascii="Times New Roman" w:eastAsia="Times New Roman" w:hAnsi="Times New Roman" w:cs="Times New Roman"/>
          <w:sz w:val="28"/>
          <w:szCs w:val="28"/>
          <w:lang w:eastAsia="ru-RU"/>
        </w:rPr>
        <w:t xml:space="preserve"> </w:t>
      </w:r>
      <w:proofErr w:type="spellStart"/>
      <w:r w:rsidRPr="00206C68">
        <w:rPr>
          <w:rFonts w:ascii="Times New Roman" w:eastAsia="Times New Roman" w:hAnsi="Times New Roman" w:cs="Times New Roman"/>
          <w:sz w:val="28"/>
          <w:szCs w:val="28"/>
          <w:lang w:eastAsia="ru-RU"/>
        </w:rPr>
        <w:t>сформированности</w:t>
      </w:r>
      <w:proofErr w:type="spellEnd"/>
      <w:r w:rsidRPr="00206C68">
        <w:rPr>
          <w:rFonts w:ascii="Times New Roman" w:eastAsia="Times New Roman" w:hAnsi="Times New Roman" w:cs="Times New Roman"/>
          <w:sz w:val="28"/>
          <w:szCs w:val="28"/>
          <w:lang w:eastAsia="ru-RU"/>
        </w:rPr>
        <w:t xml:space="preserve"> речемыслительной деятельности детей старшего </w:t>
      </w:r>
      <w:r w:rsidRPr="00206C68">
        <w:rPr>
          <w:rFonts w:ascii="Times New Roman" w:eastAsia="Times New Roman" w:hAnsi="Times New Roman" w:cs="Times New Roman"/>
          <w:sz w:val="28"/>
          <w:szCs w:val="28"/>
          <w:lang w:eastAsia="ru-RU"/>
        </w:rPr>
        <w:lastRenderedPageBreak/>
        <w:t>дошкольного возраста с общим н</w:t>
      </w:r>
      <w:r w:rsidR="00C3321C">
        <w:rPr>
          <w:rFonts w:ascii="Times New Roman" w:eastAsia="Times New Roman" w:hAnsi="Times New Roman" w:cs="Times New Roman"/>
          <w:sz w:val="28"/>
          <w:szCs w:val="28"/>
          <w:lang w:eastAsia="ru-RU"/>
        </w:rPr>
        <w:t>едоразвитием речи в сочетании с дизартрией</w:t>
      </w:r>
      <w:r w:rsidR="00191BD3">
        <w:rPr>
          <w:rFonts w:ascii="Times New Roman" w:eastAsia="Times New Roman" w:hAnsi="Times New Roman" w:cs="Times New Roman"/>
          <w:sz w:val="28"/>
          <w:szCs w:val="28"/>
          <w:lang w:eastAsia="ru-RU"/>
        </w:rPr>
        <w:t xml:space="preserve"> в сравнении с нормально говорящими детьми.</w:t>
      </w:r>
    </w:p>
    <w:p w:rsidR="003B1774" w:rsidRPr="00BA49C1" w:rsidRDefault="003B1774" w:rsidP="00FB18B3">
      <w:pPr>
        <w:spacing w:after="0" w:line="360" w:lineRule="auto"/>
        <w:ind w:firstLine="709"/>
        <w:jc w:val="both"/>
        <w:rPr>
          <w:rFonts w:ascii="Times New Roman" w:eastAsia="Times New Roman" w:hAnsi="Times New Roman" w:cs="Times New Roman"/>
          <w:sz w:val="28"/>
          <w:szCs w:val="28"/>
          <w:lang w:eastAsia="ru-RU"/>
        </w:rPr>
      </w:pPr>
      <w:r w:rsidRPr="00206C68">
        <w:rPr>
          <w:rFonts w:ascii="Times New Roman" w:hAnsi="Times New Roman" w:cs="Times New Roman"/>
          <w:sz w:val="28"/>
          <w:szCs w:val="28"/>
        </w:rPr>
        <w:t>В экспериментальном исследовании приняли участие 80 детей старше</w:t>
      </w:r>
      <w:r w:rsidR="00A1007B">
        <w:rPr>
          <w:rFonts w:ascii="Times New Roman" w:hAnsi="Times New Roman" w:cs="Times New Roman"/>
          <w:sz w:val="28"/>
          <w:szCs w:val="28"/>
        </w:rPr>
        <w:t>го дошкольного возраста. Из них</w:t>
      </w:r>
      <w:r w:rsidR="008C23E7">
        <w:rPr>
          <w:rFonts w:ascii="Times New Roman" w:hAnsi="Times New Roman" w:cs="Times New Roman"/>
          <w:sz w:val="28"/>
          <w:szCs w:val="28"/>
        </w:rPr>
        <w:t>:</w:t>
      </w:r>
      <w:r w:rsidRPr="00206C68">
        <w:rPr>
          <w:rFonts w:ascii="Times New Roman" w:hAnsi="Times New Roman" w:cs="Times New Roman"/>
          <w:sz w:val="28"/>
          <w:szCs w:val="28"/>
        </w:rPr>
        <w:t xml:space="preserve"> 40 детей с ОНР в сочетании с дизартрией, обучающихся в группах для детей с тяж</w:t>
      </w:r>
      <w:r w:rsidR="008C23E7">
        <w:rPr>
          <w:rFonts w:ascii="Times New Roman" w:hAnsi="Times New Roman" w:cs="Times New Roman"/>
          <w:sz w:val="28"/>
          <w:szCs w:val="28"/>
        </w:rPr>
        <w:t>ё</w:t>
      </w:r>
      <w:r w:rsidRPr="00206C68">
        <w:rPr>
          <w:rFonts w:ascii="Times New Roman" w:hAnsi="Times New Roman" w:cs="Times New Roman"/>
          <w:sz w:val="28"/>
          <w:szCs w:val="28"/>
        </w:rPr>
        <w:t>лыми нарушениями речи (экспериментальная группа)</w:t>
      </w:r>
      <w:r w:rsidR="008C23E7">
        <w:rPr>
          <w:rFonts w:ascii="Times New Roman" w:hAnsi="Times New Roman" w:cs="Times New Roman"/>
          <w:sz w:val="28"/>
          <w:szCs w:val="28"/>
        </w:rPr>
        <w:t>,</w:t>
      </w:r>
      <w:r w:rsidRPr="00206C68">
        <w:rPr>
          <w:rFonts w:ascii="Times New Roman" w:hAnsi="Times New Roman" w:cs="Times New Roman"/>
          <w:sz w:val="28"/>
          <w:szCs w:val="28"/>
        </w:rPr>
        <w:t xml:space="preserve"> и 40 их сверстников с нормальным речевым развитием (контрольная группа). Все дети экспериментальной группы </w:t>
      </w:r>
      <w:r w:rsidR="008C23E7">
        <w:rPr>
          <w:rFonts w:ascii="Times New Roman" w:hAnsi="Times New Roman" w:cs="Times New Roman"/>
          <w:sz w:val="28"/>
          <w:szCs w:val="28"/>
        </w:rPr>
        <w:t>(Э</w:t>
      </w:r>
      <w:r w:rsidR="00DB152E">
        <w:rPr>
          <w:rFonts w:ascii="Times New Roman" w:hAnsi="Times New Roman" w:cs="Times New Roman"/>
          <w:sz w:val="28"/>
          <w:szCs w:val="28"/>
        </w:rPr>
        <w:t>Г</w:t>
      </w:r>
      <w:r w:rsidR="008C23E7">
        <w:rPr>
          <w:rFonts w:ascii="Times New Roman" w:hAnsi="Times New Roman" w:cs="Times New Roman"/>
          <w:sz w:val="28"/>
          <w:szCs w:val="28"/>
        </w:rPr>
        <w:t xml:space="preserve">) </w:t>
      </w:r>
      <w:r w:rsidRPr="00206C68">
        <w:rPr>
          <w:rFonts w:ascii="Times New Roman" w:eastAsia="Times New Roman" w:hAnsi="Times New Roman" w:cs="Times New Roman"/>
          <w:sz w:val="28"/>
          <w:szCs w:val="28"/>
          <w:lang w:eastAsia="ru-RU"/>
        </w:rPr>
        <w:t>имели заключение психолого-медико-педагогической комиссии (ПМПК) «Общее недоразвитие речи (</w:t>
      </w:r>
      <w:r w:rsidRPr="00206C68">
        <w:rPr>
          <w:rFonts w:ascii="Times New Roman" w:eastAsia="Times New Roman" w:hAnsi="Times New Roman" w:cs="Times New Roman"/>
          <w:sz w:val="28"/>
          <w:szCs w:val="28"/>
          <w:lang w:val="en-US" w:eastAsia="ru-RU"/>
        </w:rPr>
        <w:t>III</w:t>
      </w:r>
      <w:r w:rsidRPr="00206C68">
        <w:rPr>
          <w:rFonts w:ascii="Times New Roman" w:eastAsia="Times New Roman" w:hAnsi="Times New Roman" w:cs="Times New Roman"/>
          <w:sz w:val="28"/>
          <w:szCs w:val="28"/>
          <w:lang w:eastAsia="ru-RU"/>
        </w:rPr>
        <w:t xml:space="preserve"> уровень речевого развития). Дизартрия»</w:t>
      </w:r>
      <w:r>
        <w:rPr>
          <w:rFonts w:ascii="Times New Roman" w:eastAsia="Times New Roman" w:hAnsi="Times New Roman" w:cs="Times New Roman"/>
          <w:sz w:val="28"/>
          <w:szCs w:val="28"/>
          <w:lang w:eastAsia="ru-RU"/>
        </w:rPr>
        <w:t>.</w:t>
      </w:r>
      <w:r w:rsidRPr="00206C68">
        <w:rPr>
          <w:rFonts w:ascii="Times New Roman" w:eastAsia="Times New Roman" w:hAnsi="Times New Roman" w:cs="Times New Roman"/>
          <w:sz w:val="28"/>
          <w:szCs w:val="28"/>
          <w:lang w:eastAsia="ru-RU"/>
        </w:rPr>
        <w:t xml:space="preserve"> </w:t>
      </w:r>
      <w:r w:rsidRPr="00206C68">
        <w:rPr>
          <w:rFonts w:ascii="Times New Roman" w:hAnsi="Times New Roman" w:cs="Times New Roman"/>
          <w:sz w:val="28"/>
          <w:szCs w:val="28"/>
        </w:rPr>
        <w:t>Средний возраст детей к моменту исследования состав</w:t>
      </w:r>
      <w:r w:rsidR="00E96E0A">
        <w:rPr>
          <w:rFonts w:ascii="Times New Roman" w:hAnsi="Times New Roman" w:cs="Times New Roman"/>
          <w:sz w:val="28"/>
          <w:szCs w:val="28"/>
        </w:rPr>
        <w:t>лял</w:t>
      </w:r>
      <w:r w:rsidRPr="00206C68">
        <w:rPr>
          <w:rFonts w:ascii="Times New Roman" w:hAnsi="Times New Roman" w:cs="Times New Roman"/>
          <w:sz w:val="28"/>
          <w:szCs w:val="28"/>
        </w:rPr>
        <w:t xml:space="preserve">: в группе детей с ОНР при дизартрии </w:t>
      </w:r>
      <w:r w:rsidR="009D59C0">
        <w:rPr>
          <w:rFonts w:ascii="Times New Roman" w:hAnsi="Times New Roman" w:cs="Times New Roman"/>
          <w:sz w:val="28"/>
          <w:szCs w:val="28"/>
        </w:rPr>
        <w:t>—</w:t>
      </w:r>
      <w:r w:rsidRPr="00206C68">
        <w:rPr>
          <w:rFonts w:ascii="Times New Roman" w:hAnsi="Times New Roman" w:cs="Times New Roman"/>
          <w:sz w:val="28"/>
          <w:szCs w:val="28"/>
        </w:rPr>
        <w:t xml:space="preserve"> 5 лет и 9 месяцев</w:t>
      </w:r>
      <w:r w:rsidR="008C23E7">
        <w:rPr>
          <w:rFonts w:ascii="Times New Roman" w:hAnsi="Times New Roman" w:cs="Times New Roman"/>
          <w:sz w:val="28"/>
          <w:szCs w:val="28"/>
        </w:rPr>
        <w:t>,</w:t>
      </w:r>
      <w:r w:rsidRPr="00206C68">
        <w:rPr>
          <w:rFonts w:ascii="Times New Roman" w:hAnsi="Times New Roman" w:cs="Times New Roman"/>
          <w:sz w:val="28"/>
          <w:szCs w:val="28"/>
        </w:rPr>
        <w:t xml:space="preserve"> в группе детей с нормальным речевым развитием </w:t>
      </w:r>
      <w:r w:rsidR="009D59C0">
        <w:rPr>
          <w:rFonts w:ascii="Times New Roman" w:hAnsi="Times New Roman" w:cs="Times New Roman"/>
          <w:sz w:val="28"/>
          <w:szCs w:val="28"/>
        </w:rPr>
        <w:t>—</w:t>
      </w:r>
      <w:r w:rsidRPr="00206C68">
        <w:rPr>
          <w:rFonts w:ascii="Times New Roman" w:hAnsi="Times New Roman" w:cs="Times New Roman"/>
          <w:sz w:val="28"/>
          <w:szCs w:val="28"/>
        </w:rPr>
        <w:t xml:space="preserve"> 5 лет и 6 месяцев.</w:t>
      </w:r>
      <w:r w:rsidR="00BA49C1">
        <w:rPr>
          <w:rFonts w:ascii="Times New Roman" w:eastAsia="Times New Roman" w:hAnsi="Times New Roman" w:cs="Times New Roman"/>
          <w:sz w:val="28"/>
          <w:szCs w:val="28"/>
          <w:lang w:eastAsia="ru-RU"/>
        </w:rPr>
        <w:t xml:space="preserve"> </w:t>
      </w:r>
      <w:r w:rsidR="00E96E0A" w:rsidRPr="00207B70">
        <w:rPr>
          <w:rFonts w:ascii="Times New Roman" w:hAnsi="Times New Roman" w:cs="Times New Roman"/>
          <w:sz w:val="28"/>
          <w:szCs w:val="28"/>
        </w:rPr>
        <w:t>И</w:t>
      </w:r>
      <w:r w:rsidRPr="00207B70">
        <w:rPr>
          <w:rFonts w:ascii="Times New Roman" w:hAnsi="Times New Roman" w:cs="Times New Roman"/>
          <w:sz w:val="28"/>
          <w:szCs w:val="28"/>
        </w:rPr>
        <w:t>сследование проводил</w:t>
      </w:r>
      <w:r w:rsidR="00E96E0A" w:rsidRPr="00207B70">
        <w:rPr>
          <w:rFonts w:ascii="Times New Roman" w:hAnsi="Times New Roman" w:cs="Times New Roman"/>
          <w:sz w:val="28"/>
          <w:szCs w:val="28"/>
        </w:rPr>
        <w:t>ось</w:t>
      </w:r>
      <w:r w:rsidRPr="00206C68">
        <w:rPr>
          <w:rFonts w:ascii="Times New Roman" w:hAnsi="Times New Roman" w:cs="Times New Roman"/>
          <w:sz w:val="28"/>
          <w:szCs w:val="28"/>
        </w:rPr>
        <w:t xml:space="preserve"> на базах ГУО </w:t>
      </w:r>
      <w:r w:rsidRPr="003B1774">
        <w:rPr>
          <w:rFonts w:ascii="Times New Roman" w:hAnsi="Times New Roman" w:cs="Times New Roman"/>
          <w:sz w:val="28"/>
          <w:szCs w:val="28"/>
        </w:rPr>
        <w:t>«Ясли-сад №</w:t>
      </w:r>
      <w:r w:rsidR="009D59C0">
        <w:rPr>
          <w:rFonts w:ascii="Times New Roman" w:hAnsi="Times New Roman" w:cs="Times New Roman"/>
          <w:sz w:val="28"/>
          <w:szCs w:val="28"/>
        </w:rPr>
        <w:t xml:space="preserve"> </w:t>
      </w:r>
      <w:r w:rsidRPr="003B1774">
        <w:rPr>
          <w:rFonts w:ascii="Times New Roman" w:hAnsi="Times New Roman" w:cs="Times New Roman"/>
          <w:sz w:val="28"/>
          <w:szCs w:val="28"/>
        </w:rPr>
        <w:t>299 г.</w:t>
      </w:r>
      <w:r w:rsidR="009D59C0">
        <w:rPr>
          <w:rFonts w:ascii="Times New Roman" w:hAnsi="Times New Roman" w:cs="Times New Roman"/>
          <w:sz w:val="28"/>
          <w:szCs w:val="28"/>
        </w:rPr>
        <w:t xml:space="preserve"> </w:t>
      </w:r>
      <w:r w:rsidRPr="003B1774">
        <w:rPr>
          <w:rFonts w:ascii="Times New Roman" w:hAnsi="Times New Roman" w:cs="Times New Roman"/>
          <w:sz w:val="28"/>
          <w:szCs w:val="28"/>
        </w:rPr>
        <w:t>Минска», ГУО «Ясли-сад №</w:t>
      </w:r>
      <w:r w:rsidR="009D59C0">
        <w:rPr>
          <w:rFonts w:ascii="Times New Roman" w:hAnsi="Times New Roman" w:cs="Times New Roman"/>
          <w:sz w:val="28"/>
          <w:szCs w:val="28"/>
        </w:rPr>
        <w:t xml:space="preserve"> </w:t>
      </w:r>
      <w:r w:rsidRPr="003B1774">
        <w:rPr>
          <w:rFonts w:ascii="Times New Roman" w:hAnsi="Times New Roman" w:cs="Times New Roman"/>
          <w:sz w:val="28"/>
          <w:szCs w:val="28"/>
        </w:rPr>
        <w:t>335 г.</w:t>
      </w:r>
      <w:r w:rsidR="009D59C0">
        <w:rPr>
          <w:rFonts w:ascii="Times New Roman" w:hAnsi="Times New Roman" w:cs="Times New Roman"/>
          <w:sz w:val="28"/>
          <w:szCs w:val="28"/>
        </w:rPr>
        <w:t xml:space="preserve"> </w:t>
      </w:r>
      <w:r w:rsidRPr="003B1774">
        <w:rPr>
          <w:rFonts w:ascii="Times New Roman" w:hAnsi="Times New Roman" w:cs="Times New Roman"/>
          <w:sz w:val="28"/>
          <w:szCs w:val="28"/>
        </w:rPr>
        <w:t>Минска», ГУО «Ясли-сад № 397 г.</w:t>
      </w:r>
      <w:r w:rsidR="009D59C0">
        <w:rPr>
          <w:rFonts w:ascii="Times New Roman" w:hAnsi="Times New Roman" w:cs="Times New Roman"/>
          <w:sz w:val="28"/>
          <w:szCs w:val="28"/>
        </w:rPr>
        <w:t xml:space="preserve"> </w:t>
      </w:r>
      <w:r w:rsidRPr="003B1774">
        <w:rPr>
          <w:rFonts w:ascii="Times New Roman" w:hAnsi="Times New Roman" w:cs="Times New Roman"/>
          <w:sz w:val="28"/>
          <w:szCs w:val="28"/>
        </w:rPr>
        <w:t>Минска», ГУО «Ясли-сад № 47 г.</w:t>
      </w:r>
      <w:r w:rsidR="009D59C0">
        <w:rPr>
          <w:rFonts w:ascii="Times New Roman" w:hAnsi="Times New Roman" w:cs="Times New Roman"/>
          <w:sz w:val="28"/>
          <w:szCs w:val="28"/>
        </w:rPr>
        <w:t xml:space="preserve"> </w:t>
      </w:r>
      <w:r w:rsidRPr="003B1774">
        <w:rPr>
          <w:rFonts w:ascii="Times New Roman" w:hAnsi="Times New Roman" w:cs="Times New Roman"/>
          <w:sz w:val="28"/>
          <w:szCs w:val="28"/>
        </w:rPr>
        <w:t xml:space="preserve">Минска». </w:t>
      </w:r>
      <w:r w:rsidR="00C3321C" w:rsidRPr="009C519A">
        <w:rPr>
          <w:rFonts w:ascii="Times New Roman" w:hAnsi="Times New Roman" w:cs="Times New Roman"/>
          <w:sz w:val="28"/>
          <w:szCs w:val="28"/>
        </w:rPr>
        <w:t>Констатирующая</w:t>
      </w:r>
      <w:r w:rsidRPr="009C519A">
        <w:rPr>
          <w:rFonts w:ascii="Times New Roman" w:hAnsi="Times New Roman" w:cs="Times New Roman"/>
          <w:sz w:val="28"/>
          <w:szCs w:val="28"/>
        </w:rPr>
        <w:t xml:space="preserve"> </w:t>
      </w:r>
      <w:r w:rsidR="00C3321C" w:rsidRPr="009C519A">
        <w:rPr>
          <w:rFonts w:ascii="Times New Roman" w:hAnsi="Times New Roman" w:cs="Times New Roman"/>
          <w:sz w:val="28"/>
          <w:szCs w:val="28"/>
        </w:rPr>
        <w:t>часть исследования</w:t>
      </w:r>
      <w:r w:rsidR="0027197E" w:rsidRPr="009C519A">
        <w:rPr>
          <w:rFonts w:ascii="Times New Roman" w:hAnsi="Times New Roman" w:cs="Times New Roman"/>
          <w:sz w:val="28"/>
          <w:szCs w:val="28"/>
        </w:rPr>
        <w:t xml:space="preserve"> состоял</w:t>
      </w:r>
      <w:r w:rsidR="00C3321C" w:rsidRPr="009C519A">
        <w:rPr>
          <w:rFonts w:ascii="Times New Roman" w:hAnsi="Times New Roman" w:cs="Times New Roman"/>
          <w:sz w:val="28"/>
          <w:szCs w:val="28"/>
        </w:rPr>
        <w:t>а</w:t>
      </w:r>
      <w:r w:rsidR="00E96E0A">
        <w:rPr>
          <w:rFonts w:ascii="Times New Roman" w:hAnsi="Times New Roman" w:cs="Times New Roman"/>
          <w:sz w:val="28"/>
          <w:szCs w:val="28"/>
        </w:rPr>
        <w:t xml:space="preserve"> из</w:t>
      </w:r>
      <w:r w:rsidRPr="003B1774">
        <w:rPr>
          <w:rFonts w:ascii="Times New Roman" w:hAnsi="Times New Roman" w:cs="Times New Roman"/>
          <w:sz w:val="28"/>
          <w:szCs w:val="28"/>
        </w:rPr>
        <w:t xml:space="preserve"> тр</w:t>
      </w:r>
      <w:r w:rsidR="008C23E7">
        <w:rPr>
          <w:rFonts w:ascii="Times New Roman" w:hAnsi="Times New Roman" w:cs="Times New Roman"/>
          <w:sz w:val="28"/>
          <w:szCs w:val="28"/>
        </w:rPr>
        <w:t>ё</w:t>
      </w:r>
      <w:r w:rsidR="00E96E0A">
        <w:rPr>
          <w:rFonts w:ascii="Times New Roman" w:hAnsi="Times New Roman" w:cs="Times New Roman"/>
          <w:sz w:val="28"/>
          <w:szCs w:val="28"/>
        </w:rPr>
        <w:t>х</w:t>
      </w:r>
      <w:r w:rsidRPr="003B1774">
        <w:rPr>
          <w:rFonts w:ascii="Times New Roman" w:hAnsi="Times New Roman" w:cs="Times New Roman"/>
          <w:sz w:val="28"/>
          <w:szCs w:val="28"/>
        </w:rPr>
        <w:t xml:space="preserve"> этап</w:t>
      </w:r>
      <w:r w:rsidR="00E96E0A">
        <w:rPr>
          <w:rFonts w:ascii="Times New Roman" w:hAnsi="Times New Roman" w:cs="Times New Roman"/>
          <w:sz w:val="28"/>
          <w:szCs w:val="28"/>
        </w:rPr>
        <w:t>ов</w:t>
      </w:r>
      <w:r w:rsidRPr="003B1774">
        <w:rPr>
          <w:rFonts w:ascii="Times New Roman" w:hAnsi="Times New Roman" w:cs="Times New Roman"/>
          <w:sz w:val="28"/>
          <w:szCs w:val="28"/>
        </w:rPr>
        <w:t>.</w:t>
      </w:r>
    </w:p>
    <w:p w:rsidR="003B1774" w:rsidRDefault="003B1774" w:rsidP="00FB18B3">
      <w:pPr>
        <w:spacing w:after="0" w:line="360" w:lineRule="auto"/>
        <w:ind w:firstLine="709"/>
        <w:jc w:val="both"/>
        <w:rPr>
          <w:rFonts w:ascii="Times New Roman" w:eastAsia="Times New Roman" w:hAnsi="Times New Roman" w:cs="Times New Roman"/>
          <w:sz w:val="28"/>
          <w:szCs w:val="28"/>
          <w:lang w:eastAsia="ru-RU"/>
        </w:rPr>
      </w:pPr>
      <w:r w:rsidRPr="003B1774">
        <w:rPr>
          <w:rFonts w:ascii="Times New Roman" w:eastAsia="Times New Roman" w:hAnsi="Times New Roman" w:cs="Times New Roman"/>
          <w:sz w:val="28"/>
          <w:szCs w:val="28"/>
          <w:lang w:eastAsia="ru-RU"/>
        </w:rPr>
        <w:t xml:space="preserve">На первом этапе изучалась способность детей строить суждения и умозаключения с опорой на наглядность. На втором оценивалась способность детей дошкольного возраста к построению суждений и умозаключений без наглядной опоры, только в вербальном плане. На третьем этапе </w:t>
      </w:r>
      <w:r w:rsidRPr="00207B70">
        <w:rPr>
          <w:rFonts w:ascii="Times New Roman" w:eastAsia="Times New Roman" w:hAnsi="Times New Roman" w:cs="Times New Roman"/>
          <w:sz w:val="28"/>
          <w:szCs w:val="28"/>
          <w:lang w:eastAsia="ru-RU"/>
        </w:rPr>
        <w:t>исследовал</w:t>
      </w:r>
      <w:r w:rsidR="008C23E7">
        <w:rPr>
          <w:rFonts w:ascii="Times New Roman" w:eastAsia="Times New Roman" w:hAnsi="Times New Roman" w:cs="Times New Roman"/>
          <w:sz w:val="28"/>
          <w:szCs w:val="28"/>
          <w:lang w:eastAsia="ru-RU"/>
        </w:rPr>
        <w:t>и</w:t>
      </w:r>
      <w:r w:rsidRPr="00207B70">
        <w:rPr>
          <w:rFonts w:ascii="Times New Roman" w:eastAsia="Times New Roman" w:hAnsi="Times New Roman" w:cs="Times New Roman"/>
          <w:sz w:val="28"/>
          <w:szCs w:val="28"/>
          <w:lang w:eastAsia="ru-RU"/>
        </w:rPr>
        <w:t>сь способности детей к пересказу и пониманию</w:t>
      </w:r>
      <w:r w:rsidRPr="003B1774">
        <w:rPr>
          <w:rFonts w:ascii="Times New Roman" w:eastAsia="Times New Roman" w:hAnsi="Times New Roman" w:cs="Times New Roman"/>
          <w:sz w:val="28"/>
          <w:szCs w:val="28"/>
          <w:lang w:eastAsia="ru-RU"/>
        </w:rPr>
        <w:t xml:space="preserve"> рассказа со скрытым смыслом.</w:t>
      </w:r>
    </w:p>
    <w:p w:rsidR="00F75AD1" w:rsidRDefault="003B1774" w:rsidP="00FB18B3">
      <w:pPr>
        <w:spacing w:after="0" w:line="360" w:lineRule="auto"/>
        <w:ind w:firstLine="709"/>
        <w:jc w:val="both"/>
        <w:rPr>
          <w:rFonts w:ascii="Times New Roman" w:hAnsi="Times New Roman" w:cs="Times New Roman"/>
          <w:sz w:val="28"/>
          <w:szCs w:val="28"/>
        </w:rPr>
      </w:pPr>
      <w:r w:rsidRPr="007B6BB3">
        <w:rPr>
          <w:rFonts w:ascii="Times New Roman" w:eastAsia="Calibri" w:hAnsi="Times New Roman" w:cs="Times New Roman"/>
          <w:sz w:val="28"/>
          <w:szCs w:val="28"/>
        </w:rPr>
        <w:t>Ответы детей</w:t>
      </w:r>
      <w:r w:rsidRPr="007B6BB3">
        <w:rPr>
          <w:rFonts w:ascii="Times New Roman" w:hAnsi="Times New Roman" w:cs="Times New Roman"/>
          <w:sz w:val="28"/>
          <w:szCs w:val="28"/>
        </w:rPr>
        <w:t xml:space="preserve"> протоколировались для последующего анализа. Анализ данных обследования проводился на основе дифференцированной уровневой оценки выполнения экспериментальных заданий с использованием количественных и качественных критериев. </w:t>
      </w:r>
      <w:r w:rsidRPr="003B1774">
        <w:rPr>
          <w:rFonts w:ascii="Times New Roman" w:hAnsi="Times New Roman" w:cs="Times New Roman"/>
          <w:sz w:val="28"/>
          <w:szCs w:val="28"/>
        </w:rPr>
        <w:t xml:space="preserve">Основными критериями </w:t>
      </w:r>
      <w:proofErr w:type="spellStart"/>
      <w:r w:rsidRPr="003B1774">
        <w:rPr>
          <w:rFonts w:ascii="Times New Roman" w:hAnsi="Times New Roman" w:cs="Times New Roman"/>
          <w:sz w:val="28"/>
          <w:szCs w:val="28"/>
        </w:rPr>
        <w:t>сформированности</w:t>
      </w:r>
      <w:proofErr w:type="spellEnd"/>
      <w:r w:rsidRPr="003B1774">
        <w:rPr>
          <w:rFonts w:ascii="Times New Roman" w:hAnsi="Times New Roman" w:cs="Times New Roman"/>
          <w:sz w:val="28"/>
          <w:szCs w:val="28"/>
        </w:rPr>
        <w:t xml:space="preserve"> речемыслительной деятельности у детей старшего дошкольного возраста с ОНР при дизартрии выступили: способность к соста</w:t>
      </w:r>
      <w:r w:rsidR="00A1007B">
        <w:rPr>
          <w:rFonts w:ascii="Times New Roman" w:hAnsi="Times New Roman" w:cs="Times New Roman"/>
          <w:sz w:val="28"/>
          <w:szCs w:val="28"/>
        </w:rPr>
        <w:t>влению суждений и умозаключений</w:t>
      </w:r>
      <w:r w:rsidRPr="003B1774">
        <w:rPr>
          <w:rFonts w:ascii="Times New Roman" w:hAnsi="Times New Roman" w:cs="Times New Roman"/>
          <w:sz w:val="28"/>
          <w:szCs w:val="28"/>
        </w:rPr>
        <w:t xml:space="preserve"> </w:t>
      </w:r>
      <w:r w:rsidRPr="008C23E7">
        <w:rPr>
          <w:rFonts w:ascii="Times New Roman" w:hAnsi="Times New Roman" w:cs="Times New Roman"/>
          <w:i/>
          <w:sz w:val="28"/>
          <w:szCs w:val="28"/>
        </w:rPr>
        <w:t>(когнитивный компонент)</w:t>
      </w:r>
      <w:r w:rsidRPr="003B1774">
        <w:rPr>
          <w:rFonts w:ascii="Times New Roman" w:hAnsi="Times New Roman" w:cs="Times New Roman"/>
          <w:sz w:val="28"/>
          <w:szCs w:val="28"/>
        </w:rPr>
        <w:t xml:space="preserve"> </w:t>
      </w:r>
      <w:r w:rsidR="000D2ACD">
        <w:rPr>
          <w:rFonts w:ascii="Times New Roman" w:hAnsi="Times New Roman" w:cs="Times New Roman"/>
          <w:sz w:val="28"/>
          <w:szCs w:val="28"/>
        </w:rPr>
        <w:t xml:space="preserve">и </w:t>
      </w:r>
      <w:r w:rsidRPr="003B1774">
        <w:rPr>
          <w:rFonts w:ascii="Times New Roman" w:hAnsi="Times New Roman" w:cs="Times New Roman"/>
          <w:sz w:val="28"/>
          <w:szCs w:val="28"/>
        </w:rPr>
        <w:t xml:space="preserve">качество </w:t>
      </w:r>
      <w:r w:rsidR="00765EC3">
        <w:rPr>
          <w:rFonts w:ascii="Times New Roman" w:hAnsi="Times New Roman" w:cs="Times New Roman"/>
          <w:sz w:val="28"/>
          <w:szCs w:val="28"/>
        </w:rPr>
        <w:t xml:space="preserve">их </w:t>
      </w:r>
      <w:r w:rsidR="000D2ACD">
        <w:rPr>
          <w:rFonts w:ascii="Times New Roman" w:hAnsi="Times New Roman" w:cs="Times New Roman"/>
          <w:sz w:val="28"/>
          <w:szCs w:val="28"/>
        </w:rPr>
        <w:t xml:space="preserve">речевого оформления </w:t>
      </w:r>
      <w:r w:rsidRPr="008C23E7">
        <w:rPr>
          <w:rFonts w:ascii="Times New Roman" w:hAnsi="Times New Roman" w:cs="Times New Roman"/>
          <w:i/>
          <w:sz w:val="28"/>
          <w:szCs w:val="28"/>
        </w:rPr>
        <w:t>(речевой компонент).</w:t>
      </w:r>
      <w:r w:rsidRPr="0027197E">
        <w:rPr>
          <w:rFonts w:ascii="Times New Roman" w:hAnsi="Times New Roman" w:cs="Times New Roman"/>
          <w:sz w:val="28"/>
          <w:szCs w:val="28"/>
        </w:rPr>
        <w:t xml:space="preserve"> В качестве речевых критериев оценки </w:t>
      </w:r>
      <w:proofErr w:type="spellStart"/>
      <w:r w:rsidRPr="0027197E">
        <w:rPr>
          <w:rFonts w:ascii="Times New Roman" w:hAnsi="Times New Roman" w:cs="Times New Roman"/>
          <w:sz w:val="28"/>
          <w:szCs w:val="28"/>
        </w:rPr>
        <w:t>сформированности</w:t>
      </w:r>
      <w:proofErr w:type="spellEnd"/>
      <w:r w:rsidRPr="0027197E">
        <w:rPr>
          <w:rFonts w:ascii="Times New Roman" w:hAnsi="Times New Roman" w:cs="Times New Roman"/>
          <w:sz w:val="28"/>
          <w:szCs w:val="28"/>
        </w:rPr>
        <w:t xml:space="preserve"> речемыслительной деятельности мы</w:t>
      </w:r>
      <w:r w:rsidRPr="003B1774">
        <w:rPr>
          <w:rFonts w:ascii="Times New Roman" w:hAnsi="Times New Roman" w:cs="Times New Roman"/>
          <w:sz w:val="28"/>
          <w:szCs w:val="28"/>
        </w:rPr>
        <w:t xml:space="preserve"> выдел</w:t>
      </w:r>
      <w:r w:rsidR="0006524F">
        <w:rPr>
          <w:rFonts w:ascii="Times New Roman" w:hAnsi="Times New Roman" w:cs="Times New Roman"/>
          <w:sz w:val="28"/>
          <w:szCs w:val="28"/>
        </w:rPr>
        <w:t>или</w:t>
      </w:r>
      <w:r w:rsidRPr="003B1774">
        <w:rPr>
          <w:rFonts w:ascii="Times New Roman" w:hAnsi="Times New Roman" w:cs="Times New Roman"/>
          <w:sz w:val="28"/>
          <w:szCs w:val="28"/>
        </w:rPr>
        <w:t xml:space="preserve"> наличие или отсутствие лексико-грамматических несоответствий, </w:t>
      </w:r>
      <w:r w:rsidRPr="003B1774">
        <w:rPr>
          <w:rFonts w:ascii="Times New Roman" w:hAnsi="Times New Roman" w:cs="Times New Roman"/>
          <w:sz w:val="28"/>
          <w:szCs w:val="28"/>
        </w:rPr>
        <w:lastRenderedPageBreak/>
        <w:t>особенности структуры высказывания, его связность, последовательность, законченность. Кроме этого</w:t>
      </w:r>
      <w:r w:rsidR="008C23E7">
        <w:rPr>
          <w:rFonts w:ascii="Times New Roman" w:hAnsi="Times New Roman" w:cs="Times New Roman"/>
          <w:sz w:val="28"/>
          <w:szCs w:val="28"/>
        </w:rPr>
        <w:t>,</w:t>
      </w:r>
      <w:r w:rsidRPr="003B1774">
        <w:rPr>
          <w:rFonts w:ascii="Times New Roman" w:hAnsi="Times New Roman" w:cs="Times New Roman"/>
          <w:sz w:val="28"/>
          <w:szCs w:val="28"/>
        </w:rPr>
        <w:t xml:space="preserve"> анализировалась собственно деятельность испытуемых по </w:t>
      </w:r>
      <w:r w:rsidR="008C23E7">
        <w:rPr>
          <w:rFonts w:ascii="Times New Roman" w:hAnsi="Times New Roman" w:cs="Times New Roman"/>
          <w:sz w:val="28"/>
          <w:szCs w:val="28"/>
        </w:rPr>
        <w:t>следующим</w:t>
      </w:r>
      <w:r w:rsidRPr="003B1774">
        <w:rPr>
          <w:rFonts w:ascii="Times New Roman" w:hAnsi="Times New Roman" w:cs="Times New Roman"/>
          <w:sz w:val="28"/>
          <w:szCs w:val="28"/>
        </w:rPr>
        <w:t xml:space="preserve"> показателям: самостоя</w:t>
      </w:r>
      <w:r w:rsidR="00F75AD1">
        <w:rPr>
          <w:rFonts w:ascii="Times New Roman" w:hAnsi="Times New Roman" w:cs="Times New Roman"/>
          <w:sz w:val="28"/>
          <w:szCs w:val="28"/>
        </w:rPr>
        <w:t>тельность</w:t>
      </w:r>
      <w:r w:rsidR="008C23E7">
        <w:rPr>
          <w:rFonts w:ascii="Times New Roman" w:hAnsi="Times New Roman" w:cs="Times New Roman"/>
          <w:sz w:val="28"/>
          <w:szCs w:val="28"/>
        </w:rPr>
        <w:t>;</w:t>
      </w:r>
      <w:r w:rsidR="00F75AD1">
        <w:rPr>
          <w:rFonts w:ascii="Times New Roman" w:hAnsi="Times New Roman" w:cs="Times New Roman"/>
          <w:sz w:val="28"/>
          <w:szCs w:val="28"/>
        </w:rPr>
        <w:t xml:space="preserve"> отношение к заданиям</w:t>
      </w:r>
      <w:r w:rsidR="008C23E7">
        <w:rPr>
          <w:rFonts w:ascii="Times New Roman" w:hAnsi="Times New Roman" w:cs="Times New Roman"/>
          <w:sz w:val="28"/>
          <w:szCs w:val="28"/>
        </w:rPr>
        <w:t>;</w:t>
      </w:r>
      <w:r w:rsidRPr="003B1774">
        <w:rPr>
          <w:rFonts w:ascii="Times New Roman" w:hAnsi="Times New Roman" w:cs="Times New Roman"/>
          <w:sz w:val="28"/>
          <w:szCs w:val="28"/>
        </w:rPr>
        <w:t xml:space="preserve"> возможность принятия и объ</w:t>
      </w:r>
      <w:r w:rsidR="008C23E7">
        <w:rPr>
          <w:rFonts w:ascii="Times New Roman" w:hAnsi="Times New Roman" w:cs="Times New Roman"/>
          <w:sz w:val="28"/>
          <w:szCs w:val="28"/>
        </w:rPr>
        <w:t>ё</w:t>
      </w:r>
      <w:r w:rsidRPr="003B1774">
        <w:rPr>
          <w:rFonts w:ascii="Times New Roman" w:hAnsi="Times New Roman" w:cs="Times New Roman"/>
          <w:sz w:val="28"/>
          <w:szCs w:val="28"/>
        </w:rPr>
        <w:t>м необходи</w:t>
      </w:r>
      <w:r w:rsidR="00F75AD1">
        <w:rPr>
          <w:rFonts w:ascii="Times New Roman" w:hAnsi="Times New Roman" w:cs="Times New Roman"/>
          <w:sz w:val="28"/>
          <w:szCs w:val="28"/>
        </w:rPr>
        <w:t>мой помощи со стороны взрослого</w:t>
      </w:r>
      <w:r w:rsidR="008C23E7">
        <w:rPr>
          <w:rFonts w:ascii="Times New Roman" w:hAnsi="Times New Roman" w:cs="Times New Roman"/>
          <w:sz w:val="28"/>
          <w:szCs w:val="28"/>
        </w:rPr>
        <w:t>;</w:t>
      </w:r>
      <w:r w:rsidRPr="003B1774">
        <w:rPr>
          <w:rFonts w:ascii="Times New Roman" w:hAnsi="Times New Roman" w:cs="Times New Roman"/>
          <w:sz w:val="28"/>
          <w:szCs w:val="28"/>
        </w:rPr>
        <w:t xml:space="preserve"> критичность реб</w:t>
      </w:r>
      <w:r w:rsidR="008C23E7">
        <w:rPr>
          <w:rFonts w:ascii="Times New Roman" w:hAnsi="Times New Roman" w:cs="Times New Roman"/>
          <w:sz w:val="28"/>
          <w:szCs w:val="28"/>
        </w:rPr>
        <w:t>ё</w:t>
      </w:r>
      <w:r w:rsidRPr="003B1774">
        <w:rPr>
          <w:rFonts w:ascii="Times New Roman" w:hAnsi="Times New Roman" w:cs="Times New Roman"/>
          <w:sz w:val="28"/>
          <w:szCs w:val="28"/>
        </w:rPr>
        <w:t>нка к результатам своей деятельности</w:t>
      </w:r>
      <w:r w:rsidR="00F75AD1">
        <w:rPr>
          <w:rFonts w:ascii="Times New Roman" w:hAnsi="Times New Roman" w:cs="Times New Roman"/>
          <w:sz w:val="28"/>
          <w:szCs w:val="28"/>
        </w:rPr>
        <w:t>.</w:t>
      </w:r>
    </w:p>
    <w:p w:rsidR="00F75AD1" w:rsidRPr="006C6638" w:rsidRDefault="006F1103" w:rsidP="00FB18B3">
      <w:pPr>
        <w:spacing w:after="0" w:line="360" w:lineRule="auto"/>
        <w:ind w:firstLine="709"/>
        <w:jc w:val="both"/>
        <w:rPr>
          <w:rFonts w:ascii="Times New Roman" w:hAnsi="Times New Roman" w:cs="Times New Roman"/>
          <w:i/>
          <w:sz w:val="28"/>
          <w:szCs w:val="28"/>
        </w:rPr>
      </w:pPr>
      <w:r w:rsidRPr="009C519A">
        <w:rPr>
          <w:rFonts w:ascii="Times New Roman" w:hAnsi="Times New Roman" w:cs="Times New Roman"/>
          <w:sz w:val="28"/>
          <w:szCs w:val="28"/>
        </w:rPr>
        <w:t>С учетом выделенных показателей</w:t>
      </w:r>
      <w:r w:rsidR="00F75AD1" w:rsidRPr="009C519A">
        <w:rPr>
          <w:rFonts w:ascii="Times New Roman" w:hAnsi="Times New Roman" w:cs="Times New Roman"/>
          <w:sz w:val="28"/>
          <w:szCs w:val="28"/>
        </w:rPr>
        <w:t xml:space="preserve"> экспериментальным пут</w:t>
      </w:r>
      <w:r w:rsidR="008C23E7" w:rsidRPr="009C519A">
        <w:rPr>
          <w:rFonts w:ascii="Times New Roman" w:hAnsi="Times New Roman" w:cs="Times New Roman"/>
          <w:sz w:val="28"/>
          <w:szCs w:val="28"/>
        </w:rPr>
        <w:t>ё</w:t>
      </w:r>
      <w:r w:rsidR="00F75AD1" w:rsidRPr="009C519A">
        <w:rPr>
          <w:rFonts w:ascii="Times New Roman" w:hAnsi="Times New Roman" w:cs="Times New Roman"/>
          <w:sz w:val="28"/>
          <w:szCs w:val="28"/>
        </w:rPr>
        <w:t xml:space="preserve">м были </w:t>
      </w:r>
      <w:r w:rsidRPr="009C519A">
        <w:rPr>
          <w:rFonts w:ascii="Times New Roman" w:hAnsi="Times New Roman" w:cs="Times New Roman"/>
          <w:sz w:val="28"/>
          <w:szCs w:val="28"/>
        </w:rPr>
        <w:t xml:space="preserve">выделены </w:t>
      </w:r>
      <w:r w:rsidR="00F75AD1" w:rsidRPr="009C519A">
        <w:rPr>
          <w:rFonts w:ascii="Times New Roman" w:hAnsi="Times New Roman" w:cs="Times New Roman"/>
          <w:sz w:val="28"/>
          <w:szCs w:val="28"/>
        </w:rPr>
        <w:t xml:space="preserve">четыре уровня </w:t>
      </w:r>
      <w:proofErr w:type="spellStart"/>
      <w:r w:rsidR="00F75AD1" w:rsidRPr="009C519A">
        <w:rPr>
          <w:rFonts w:ascii="Times New Roman" w:hAnsi="Times New Roman" w:cs="Times New Roman"/>
          <w:sz w:val="28"/>
          <w:szCs w:val="28"/>
        </w:rPr>
        <w:t>сформированности</w:t>
      </w:r>
      <w:proofErr w:type="spellEnd"/>
      <w:r w:rsidR="00F75AD1" w:rsidRPr="009C519A">
        <w:rPr>
          <w:rFonts w:ascii="Times New Roman" w:hAnsi="Times New Roman" w:cs="Times New Roman"/>
          <w:sz w:val="28"/>
          <w:szCs w:val="28"/>
        </w:rPr>
        <w:t xml:space="preserve"> речемыслительной деятельности</w:t>
      </w:r>
      <w:r w:rsidR="008C23E7" w:rsidRPr="009C519A">
        <w:rPr>
          <w:rFonts w:ascii="Times New Roman" w:hAnsi="Times New Roman" w:cs="Times New Roman"/>
          <w:sz w:val="28"/>
          <w:szCs w:val="28"/>
        </w:rPr>
        <w:t xml:space="preserve"> </w:t>
      </w:r>
      <w:r w:rsidR="00F75AD1" w:rsidRPr="009C519A">
        <w:rPr>
          <w:rFonts w:ascii="Times New Roman" w:hAnsi="Times New Roman" w:cs="Times New Roman"/>
          <w:sz w:val="28"/>
          <w:szCs w:val="28"/>
        </w:rPr>
        <w:t>у детей старшего дошкольного возраста с ОНР при дизартрии и их нормально развивающихся сверстников.</w:t>
      </w:r>
      <w:r w:rsidR="00F75AD1" w:rsidRPr="006C6638">
        <w:rPr>
          <w:rFonts w:ascii="Times New Roman" w:hAnsi="Times New Roman" w:cs="Times New Roman"/>
          <w:i/>
          <w:sz w:val="28"/>
          <w:szCs w:val="28"/>
        </w:rPr>
        <w:t xml:space="preserve"> </w:t>
      </w:r>
      <w:r w:rsidR="00F75AD1" w:rsidRPr="006C6638">
        <w:rPr>
          <w:rFonts w:ascii="Times New Roman" w:hAnsi="Times New Roman" w:cs="Times New Roman"/>
          <w:sz w:val="28"/>
          <w:szCs w:val="28"/>
        </w:rPr>
        <w:t xml:space="preserve">Обработка данных осуществлялась на </w:t>
      </w:r>
      <w:r w:rsidR="00F75AD1" w:rsidRPr="006F1103">
        <w:rPr>
          <w:rFonts w:ascii="Times New Roman" w:hAnsi="Times New Roman" w:cs="Times New Roman"/>
          <w:sz w:val="28"/>
          <w:szCs w:val="28"/>
        </w:rPr>
        <w:t xml:space="preserve">основе </w:t>
      </w:r>
      <w:r w:rsidRPr="006F1103">
        <w:rPr>
          <w:rFonts w:ascii="Times New Roman" w:hAnsi="Times New Roman" w:cs="Times New Roman"/>
          <w:sz w:val="28"/>
          <w:szCs w:val="28"/>
        </w:rPr>
        <w:t>определения</w:t>
      </w:r>
      <w:r>
        <w:rPr>
          <w:rFonts w:ascii="Times New Roman" w:hAnsi="Times New Roman" w:cs="Times New Roman"/>
          <w:sz w:val="28"/>
          <w:szCs w:val="28"/>
        </w:rPr>
        <w:t xml:space="preserve"> </w:t>
      </w:r>
      <w:r w:rsidRPr="006C6638">
        <w:rPr>
          <w:rFonts w:ascii="Times New Roman" w:hAnsi="Times New Roman" w:cs="Times New Roman"/>
          <w:sz w:val="28"/>
          <w:szCs w:val="28"/>
        </w:rPr>
        <w:t>преобладающего</w:t>
      </w:r>
      <w:r w:rsidR="00F75AD1" w:rsidRPr="006C6638">
        <w:rPr>
          <w:rFonts w:ascii="Times New Roman" w:hAnsi="Times New Roman" w:cs="Times New Roman"/>
          <w:sz w:val="28"/>
          <w:szCs w:val="28"/>
        </w:rPr>
        <w:t xml:space="preserve"> типа ответов и </w:t>
      </w:r>
      <w:r w:rsidR="00CD6109">
        <w:rPr>
          <w:rFonts w:ascii="Times New Roman" w:hAnsi="Times New Roman" w:cs="Times New Roman"/>
          <w:sz w:val="28"/>
          <w:szCs w:val="28"/>
        </w:rPr>
        <w:t xml:space="preserve">характеристики </w:t>
      </w:r>
      <w:r w:rsidR="00F75AD1" w:rsidRPr="006C6638">
        <w:rPr>
          <w:rFonts w:ascii="Times New Roman" w:hAnsi="Times New Roman" w:cs="Times New Roman"/>
          <w:sz w:val="28"/>
          <w:szCs w:val="28"/>
        </w:rPr>
        <w:t>поведения детей</w:t>
      </w:r>
      <w:r w:rsidR="00CD6109">
        <w:rPr>
          <w:rFonts w:ascii="Times New Roman" w:hAnsi="Times New Roman" w:cs="Times New Roman"/>
          <w:sz w:val="28"/>
          <w:szCs w:val="28"/>
        </w:rPr>
        <w:t xml:space="preserve"> в процессе обследования</w:t>
      </w:r>
      <w:r w:rsidR="00F75AD1" w:rsidRPr="006C6638">
        <w:rPr>
          <w:rFonts w:ascii="Times New Roman" w:hAnsi="Times New Roman" w:cs="Times New Roman"/>
          <w:sz w:val="28"/>
          <w:szCs w:val="28"/>
        </w:rPr>
        <w:t>.</w:t>
      </w:r>
    </w:p>
    <w:p w:rsidR="00F75AD1" w:rsidRPr="00B12422" w:rsidRDefault="00F75AD1" w:rsidP="00FB18B3">
      <w:pPr>
        <w:spacing w:after="0" w:line="360" w:lineRule="auto"/>
        <w:ind w:firstLine="709"/>
        <w:jc w:val="both"/>
        <w:rPr>
          <w:rFonts w:ascii="Times New Roman" w:eastAsia="Calibri" w:hAnsi="Times New Roman" w:cs="Times New Roman"/>
          <w:sz w:val="28"/>
          <w:szCs w:val="28"/>
        </w:rPr>
      </w:pPr>
      <w:r w:rsidRPr="00B12422">
        <w:rPr>
          <w:rFonts w:ascii="Times New Roman" w:eastAsia="Calibri" w:hAnsi="Times New Roman" w:cs="Times New Roman"/>
          <w:sz w:val="28"/>
          <w:szCs w:val="28"/>
        </w:rPr>
        <w:t xml:space="preserve">1. </w:t>
      </w:r>
      <w:r w:rsidRPr="009C519A">
        <w:rPr>
          <w:rFonts w:ascii="Times New Roman" w:eastAsia="Calibri" w:hAnsi="Times New Roman" w:cs="Times New Roman"/>
          <w:sz w:val="28"/>
          <w:szCs w:val="28"/>
        </w:rPr>
        <w:t>Высокий уровень</w:t>
      </w:r>
      <w:r w:rsidR="006F1103" w:rsidRPr="009C519A">
        <w:rPr>
          <w:rFonts w:ascii="Times New Roman" w:eastAsia="Calibri" w:hAnsi="Times New Roman" w:cs="Times New Roman"/>
          <w:sz w:val="28"/>
          <w:szCs w:val="28"/>
        </w:rPr>
        <w:t xml:space="preserve"> </w:t>
      </w:r>
      <w:proofErr w:type="spellStart"/>
      <w:r w:rsidR="006F1103" w:rsidRPr="009C519A">
        <w:rPr>
          <w:rFonts w:ascii="Times New Roman" w:hAnsi="Times New Roman" w:cs="Times New Roman"/>
          <w:sz w:val="28"/>
          <w:szCs w:val="28"/>
        </w:rPr>
        <w:t>сформированности</w:t>
      </w:r>
      <w:proofErr w:type="spellEnd"/>
      <w:r w:rsidR="006F1103" w:rsidRPr="009C519A">
        <w:rPr>
          <w:rFonts w:ascii="Times New Roman" w:hAnsi="Times New Roman" w:cs="Times New Roman"/>
          <w:sz w:val="28"/>
          <w:szCs w:val="28"/>
        </w:rPr>
        <w:t xml:space="preserve"> речемыслительной деятельности</w:t>
      </w:r>
      <w:r w:rsidRPr="00B12422">
        <w:rPr>
          <w:rFonts w:ascii="Times New Roman" w:eastAsia="Calibri" w:hAnsi="Times New Roman" w:cs="Times New Roman"/>
          <w:sz w:val="28"/>
          <w:szCs w:val="28"/>
        </w:rPr>
        <w:t xml:space="preserve"> характеризовался способностью детей самостоятельно выносить верные суждения и формулировать умозаключения </w:t>
      </w:r>
      <w:r w:rsidR="00F406EA">
        <w:rPr>
          <w:rFonts w:ascii="Times New Roman" w:eastAsia="Calibri" w:hAnsi="Times New Roman" w:cs="Times New Roman"/>
          <w:sz w:val="28"/>
          <w:szCs w:val="28"/>
        </w:rPr>
        <w:t xml:space="preserve">на основе </w:t>
      </w:r>
      <w:r w:rsidRPr="00B12422">
        <w:rPr>
          <w:rFonts w:ascii="Times New Roman" w:eastAsia="Calibri" w:hAnsi="Times New Roman" w:cs="Times New Roman"/>
          <w:sz w:val="28"/>
          <w:szCs w:val="28"/>
        </w:rPr>
        <w:t>анализа всей совокупности заданных условий. Выражать суждения и умозаключения в форме речевого высказывания с использованием адекватных языковых средств, соблюдая связность и последовательность. В речи детей могли допускаться редкие грамматические и фонетические ошибки, не влияющие на общий смысл высказывания. Дети проявляли живой интерес к заданиям и сохраняли его в течение всей работы.</w:t>
      </w:r>
    </w:p>
    <w:p w:rsidR="000F596E" w:rsidRDefault="00F75AD1" w:rsidP="00FB18B3">
      <w:pPr>
        <w:spacing w:after="0" w:line="360" w:lineRule="auto"/>
        <w:ind w:firstLine="709"/>
        <w:jc w:val="both"/>
        <w:rPr>
          <w:rFonts w:ascii="Times New Roman" w:eastAsia="Calibri" w:hAnsi="Times New Roman" w:cs="Times New Roman"/>
          <w:sz w:val="28"/>
          <w:szCs w:val="28"/>
        </w:rPr>
      </w:pPr>
      <w:r w:rsidRPr="00B12422">
        <w:rPr>
          <w:rFonts w:ascii="Times New Roman" w:eastAsia="Calibri" w:hAnsi="Times New Roman" w:cs="Times New Roman"/>
          <w:sz w:val="28"/>
          <w:szCs w:val="28"/>
        </w:rPr>
        <w:t xml:space="preserve">2. </w:t>
      </w:r>
      <w:r w:rsidR="008C23E7">
        <w:rPr>
          <w:rFonts w:ascii="Times New Roman" w:eastAsia="Calibri" w:hAnsi="Times New Roman" w:cs="Times New Roman"/>
          <w:sz w:val="28"/>
          <w:szCs w:val="28"/>
        </w:rPr>
        <w:t>Дети со с</w:t>
      </w:r>
      <w:r w:rsidRPr="00B12422">
        <w:rPr>
          <w:rFonts w:ascii="Times New Roman" w:eastAsia="Calibri" w:hAnsi="Times New Roman" w:cs="Times New Roman"/>
          <w:sz w:val="28"/>
          <w:szCs w:val="28"/>
        </w:rPr>
        <w:t>редни</w:t>
      </w:r>
      <w:r w:rsidR="008C23E7">
        <w:rPr>
          <w:rFonts w:ascii="Times New Roman" w:eastAsia="Calibri" w:hAnsi="Times New Roman" w:cs="Times New Roman"/>
          <w:sz w:val="28"/>
          <w:szCs w:val="28"/>
        </w:rPr>
        <w:t>м</w:t>
      </w:r>
      <w:r w:rsidRPr="00B12422">
        <w:rPr>
          <w:rFonts w:ascii="Times New Roman" w:eastAsia="Calibri" w:hAnsi="Times New Roman" w:cs="Times New Roman"/>
          <w:sz w:val="28"/>
          <w:szCs w:val="28"/>
        </w:rPr>
        <w:t xml:space="preserve"> </w:t>
      </w:r>
      <w:r w:rsidR="0025235C">
        <w:rPr>
          <w:rFonts w:ascii="Times New Roman" w:eastAsia="Calibri" w:hAnsi="Times New Roman" w:cs="Times New Roman"/>
          <w:sz w:val="28"/>
          <w:szCs w:val="28"/>
        </w:rPr>
        <w:t>уровнем</w:t>
      </w:r>
      <w:r w:rsidR="00F406EA">
        <w:rPr>
          <w:rFonts w:ascii="Times New Roman" w:eastAsia="Calibri" w:hAnsi="Times New Roman" w:cs="Times New Roman"/>
          <w:sz w:val="28"/>
          <w:szCs w:val="28"/>
        </w:rPr>
        <w:t xml:space="preserve"> </w:t>
      </w:r>
      <w:proofErr w:type="spellStart"/>
      <w:r w:rsidR="00F406EA">
        <w:rPr>
          <w:rFonts w:ascii="Times New Roman" w:eastAsia="Calibri" w:hAnsi="Times New Roman" w:cs="Times New Roman"/>
          <w:sz w:val="28"/>
          <w:szCs w:val="28"/>
        </w:rPr>
        <w:t>сформированности</w:t>
      </w:r>
      <w:proofErr w:type="spellEnd"/>
      <w:r w:rsidR="00F406EA">
        <w:rPr>
          <w:rFonts w:ascii="Times New Roman" w:eastAsia="Calibri" w:hAnsi="Times New Roman" w:cs="Times New Roman"/>
          <w:sz w:val="28"/>
          <w:szCs w:val="28"/>
        </w:rPr>
        <w:t xml:space="preserve"> речемыслительной деятельности</w:t>
      </w:r>
      <w:r w:rsidR="0025235C">
        <w:rPr>
          <w:rFonts w:ascii="Times New Roman" w:eastAsia="Calibri" w:hAnsi="Times New Roman" w:cs="Times New Roman"/>
          <w:sz w:val="28"/>
          <w:szCs w:val="28"/>
        </w:rPr>
        <w:t xml:space="preserve"> </w:t>
      </w:r>
      <w:r w:rsidRPr="00B12422">
        <w:rPr>
          <w:rFonts w:ascii="Times New Roman" w:eastAsia="Calibri" w:hAnsi="Times New Roman" w:cs="Times New Roman"/>
          <w:sz w:val="28"/>
          <w:szCs w:val="28"/>
        </w:rPr>
        <w:t>были в состоянии выносить верные суждения и делать правильные умозаключения при небольшой организующей помощи экспериментатора. В целом правильно отражая в своих суждениях и умозаключениях причинно-следственные, целевые, условные, временные и другие связи, дети допускали отдельные логические ошибки, которые были в состоянии исправить. В речевом оформлении отмечались не</w:t>
      </w:r>
      <w:r w:rsidR="0025235C">
        <w:rPr>
          <w:rFonts w:ascii="Times New Roman" w:eastAsia="Calibri" w:hAnsi="Times New Roman" w:cs="Times New Roman"/>
          <w:sz w:val="28"/>
          <w:szCs w:val="28"/>
        </w:rPr>
        <w:t xml:space="preserve"> </w:t>
      </w:r>
      <w:r w:rsidRPr="00B12422">
        <w:rPr>
          <w:rFonts w:ascii="Times New Roman" w:eastAsia="Calibri" w:hAnsi="Times New Roman" w:cs="Times New Roman"/>
          <w:sz w:val="28"/>
          <w:szCs w:val="28"/>
        </w:rPr>
        <w:t xml:space="preserve">резко выраженные нарушения связности при сохранении общей логики высказывания. Наблюдались ошибки в грамматическом и синтаксическом оформлении. Дети проявляли интерес к заданиям, однако в конце работы для </w:t>
      </w:r>
      <w:r w:rsidRPr="00B12422">
        <w:rPr>
          <w:rFonts w:ascii="Times New Roman" w:eastAsia="Calibri" w:hAnsi="Times New Roman" w:cs="Times New Roman"/>
          <w:sz w:val="28"/>
          <w:szCs w:val="28"/>
        </w:rPr>
        <w:lastRenderedPageBreak/>
        <w:t>поддержания активности нуждались в стимулирующей помощи экспериментатора.</w:t>
      </w:r>
    </w:p>
    <w:p w:rsidR="00F75AD1" w:rsidRPr="00B12422" w:rsidRDefault="00F75AD1" w:rsidP="00FB18B3">
      <w:pPr>
        <w:spacing w:after="0" w:line="360" w:lineRule="auto"/>
        <w:ind w:firstLine="709"/>
        <w:jc w:val="both"/>
        <w:rPr>
          <w:rFonts w:ascii="Times New Roman" w:eastAsia="Calibri" w:hAnsi="Times New Roman" w:cs="Times New Roman"/>
          <w:sz w:val="28"/>
          <w:szCs w:val="28"/>
        </w:rPr>
      </w:pPr>
      <w:r w:rsidRPr="00B12422">
        <w:rPr>
          <w:rFonts w:ascii="Times New Roman" w:eastAsia="Calibri" w:hAnsi="Times New Roman" w:cs="Times New Roman"/>
          <w:sz w:val="28"/>
          <w:szCs w:val="28"/>
        </w:rPr>
        <w:t xml:space="preserve">3. Низкий уровень характеризовался выраженными затруднениями в формировании суждений и умозаключений. </w:t>
      </w:r>
      <w:r w:rsidR="00CD6109" w:rsidRPr="009C519A">
        <w:rPr>
          <w:rFonts w:ascii="Times New Roman" w:eastAsia="Calibri" w:hAnsi="Times New Roman" w:cs="Times New Roman"/>
          <w:sz w:val="28"/>
          <w:szCs w:val="28"/>
        </w:rPr>
        <w:t>Построение суждений</w:t>
      </w:r>
      <w:r w:rsidR="00E11BC8" w:rsidRPr="009C519A">
        <w:rPr>
          <w:rFonts w:ascii="Times New Roman" w:eastAsia="Calibri" w:hAnsi="Times New Roman" w:cs="Times New Roman"/>
          <w:sz w:val="28"/>
          <w:szCs w:val="28"/>
        </w:rPr>
        <w:t xml:space="preserve"> и умозаключени</w:t>
      </w:r>
      <w:r w:rsidR="00CD6109" w:rsidRPr="009C519A">
        <w:rPr>
          <w:rFonts w:ascii="Times New Roman" w:eastAsia="Calibri" w:hAnsi="Times New Roman" w:cs="Times New Roman"/>
          <w:sz w:val="28"/>
          <w:szCs w:val="28"/>
        </w:rPr>
        <w:t>й</w:t>
      </w:r>
      <w:r w:rsidR="00E11BC8" w:rsidRPr="009C519A">
        <w:rPr>
          <w:rFonts w:ascii="Times New Roman" w:eastAsia="Calibri" w:hAnsi="Times New Roman" w:cs="Times New Roman"/>
          <w:sz w:val="28"/>
          <w:szCs w:val="28"/>
        </w:rPr>
        <w:t xml:space="preserve"> </w:t>
      </w:r>
      <w:r w:rsidR="00CD6109" w:rsidRPr="009C519A">
        <w:rPr>
          <w:rFonts w:ascii="Times New Roman" w:eastAsia="Calibri" w:hAnsi="Times New Roman" w:cs="Times New Roman"/>
          <w:sz w:val="28"/>
          <w:szCs w:val="28"/>
        </w:rPr>
        <w:t xml:space="preserve">было доступно </w:t>
      </w:r>
      <w:r w:rsidRPr="009C519A">
        <w:rPr>
          <w:rFonts w:ascii="Times New Roman" w:eastAsia="Calibri" w:hAnsi="Times New Roman" w:cs="Times New Roman"/>
          <w:sz w:val="28"/>
          <w:szCs w:val="28"/>
        </w:rPr>
        <w:t>детям только пр</w:t>
      </w:r>
      <w:r w:rsidRPr="00B12422">
        <w:rPr>
          <w:rFonts w:ascii="Times New Roman" w:eastAsia="Calibri" w:hAnsi="Times New Roman" w:cs="Times New Roman"/>
          <w:sz w:val="28"/>
          <w:szCs w:val="28"/>
        </w:rPr>
        <w:t xml:space="preserve">и значительной помощи экспериментатора, направленной на подробный анализ содержания диагностических задач. В своих рассуждениях дети допускали смысловые несоответствия, делали выводы без достаточного анализа ситуации, соскальзывали на случайные ассоциации. В речевом оформлении ответов проявлялось недостаточное понимание семантического значения слов. Связность высказывания нарушалась, были выражены лексико-грамматические затруднения. </w:t>
      </w:r>
    </w:p>
    <w:p w:rsidR="00A1007B" w:rsidRDefault="00F75AD1" w:rsidP="00FB18B3">
      <w:pPr>
        <w:spacing w:after="0" w:line="360" w:lineRule="auto"/>
        <w:ind w:firstLine="709"/>
        <w:jc w:val="both"/>
        <w:rPr>
          <w:rFonts w:ascii="Times New Roman" w:eastAsia="Calibri" w:hAnsi="Times New Roman" w:cs="Times New Roman"/>
          <w:sz w:val="28"/>
          <w:szCs w:val="28"/>
        </w:rPr>
      </w:pPr>
      <w:r w:rsidRPr="00B12422">
        <w:rPr>
          <w:rFonts w:ascii="Times New Roman" w:eastAsia="Calibri" w:hAnsi="Times New Roman" w:cs="Times New Roman"/>
          <w:sz w:val="28"/>
          <w:szCs w:val="28"/>
        </w:rPr>
        <w:t xml:space="preserve">4. Критически низкий уровень определялся значительными затруднениями как в построении суждений и умозаключений, так и в их речевом оформлении.  Дети нуждались в помощи экспериментатора уже на этапе принятия задания. Они не могли обнаружить значимых связей между явлениями и событиями, описанными в условиях задачи, установить их последовательность. В рассуждениях легко переключались на побочные ассоциации, теряя логику и уходя от темы. Высказывания характеризовались нарушением связности, бедностью лексики и выраженным </w:t>
      </w:r>
      <w:proofErr w:type="spellStart"/>
      <w:r w:rsidRPr="00B12422">
        <w:rPr>
          <w:rFonts w:ascii="Times New Roman" w:eastAsia="Calibri" w:hAnsi="Times New Roman" w:cs="Times New Roman"/>
          <w:sz w:val="28"/>
          <w:szCs w:val="28"/>
        </w:rPr>
        <w:t>аграмматизмом</w:t>
      </w:r>
      <w:proofErr w:type="spellEnd"/>
      <w:r w:rsidRPr="00B12422">
        <w:rPr>
          <w:rFonts w:ascii="Times New Roman" w:eastAsia="Calibri" w:hAnsi="Times New Roman" w:cs="Times New Roman"/>
          <w:sz w:val="28"/>
          <w:szCs w:val="28"/>
        </w:rPr>
        <w:t>. У детей отмечал</w:t>
      </w:r>
      <w:r w:rsidR="00E11BC8">
        <w:rPr>
          <w:rFonts w:ascii="Times New Roman" w:eastAsia="Calibri" w:hAnsi="Times New Roman" w:cs="Times New Roman"/>
          <w:sz w:val="28"/>
          <w:szCs w:val="28"/>
        </w:rPr>
        <w:t>и</w:t>
      </w:r>
      <w:r w:rsidRPr="00B12422">
        <w:rPr>
          <w:rFonts w:ascii="Times New Roman" w:eastAsia="Calibri" w:hAnsi="Times New Roman" w:cs="Times New Roman"/>
          <w:sz w:val="28"/>
          <w:szCs w:val="28"/>
        </w:rPr>
        <w:t>сь отсутствие готовности к решению мыслительных задач, неуверенность, потер</w:t>
      </w:r>
      <w:r w:rsidR="00765EC3">
        <w:rPr>
          <w:rFonts w:ascii="Times New Roman" w:eastAsia="Calibri" w:hAnsi="Times New Roman" w:cs="Times New Roman"/>
          <w:sz w:val="28"/>
          <w:szCs w:val="28"/>
        </w:rPr>
        <w:t xml:space="preserve">я интереса на фоне </w:t>
      </w:r>
      <w:proofErr w:type="spellStart"/>
      <w:r w:rsidR="00765EC3">
        <w:rPr>
          <w:rFonts w:ascii="Times New Roman" w:eastAsia="Calibri" w:hAnsi="Times New Roman" w:cs="Times New Roman"/>
          <w:sz w:val="28"/>
          <w:szCs w:val="28"/>
        </w:rPr>
        <w:t>неуспешности</w:t>
      </w:r>
      <w:proofErr w:type="spellEnd"/>
      <w:r w:rsidR="00765EC3">
        <w:rPr>
          <w:rFonts w:ascii="Times New Roman" w:eastAsia="Calibri" w:hAnsi="Times New Roman" w:cs="Times New Roman"/>
          <w:sz w:val="28"/>
          <w:szCs w:val="28"/>
        </w:rPr>
        <w:t xml:space="preserve"> решения.</w:t>
      </w:r>
      <w:r w:rsidR="00765C03">
        <w:rPr>
          <w:rFonts w:ascii="Times New Roman" w:eastAsia="Calibri" w:hAnsi="Times New Roman" w:cs="Times New Roman"/>
          <w:sz w:val="28"/>
          <w:szCs w:val="28"/>
        </w:rPr>
        <w:t xml:space="preserve"> </w:t>
      </w:r>
      <w:r w:rsidRPr="00B12422">
        <w:rPr>
          <w:rFonts w:ascii="Times New Roman" w:eastAsia="Calibri" w:hAnsi="Times New Roman" w:cs="Times New Roman"/>
          <w:sz w:val="28"/>
          <w:szCs w:val="28"/>
        </w:rPr>
        <w:t xml:space="preserve"> </w:t>
      </w:r>
    </w:p>
    <w:p w:rsidR="00F75AD1" w:rsidRDefault="00F75AD1" w:rsidP="00FB18B3">
      <w:pPr>
        <w:spacing w:after="0" w:line="360" w:lineRule="auto"/>
        <w:ind w:firstLine="709"/>
        <w:jc w:val="both"/>
        <w:rPr>
          <w:rFonts w:ascii="Times New Roman" w:eastAsia="Times New Roman" w:hAnsi="Times New Roman" w:cs="Times New Roman"/>
          <w:sz w:val="28"/>
          <w:szCs w:val="28"/>
          <w:lang w:eastAsia="ru-RU"/>
        </w:rPr>
      </w:pPr>
      <w:r w:rsidRPr="00400753">
        <w:rPr>
          <w:rFonts w:ascii="Times New Roman" w:eastAsia="Times New Roman" w:hAnsi="Times New Roman" w:cs="Times New Roman"/>
          <w:sz w:val="28"/>
          <w:szCs w:val="28"/>
          <w:lang w:eastAsia="ru-RU"/>
        </w:rPr>
        <w:t xml:space="preserve">Анализ выполнения </w:t>
      </w:r>
      <w:r>
        <w:rPr>
          <w:rFonts w:ascii="Times New Roman" w:eastAsia="Times New Roman" w:hAnsi="Times New Roman" w:cs="Times New Roman"/>
          <w:sz w:val="28"/>
          <w:szCs w:val="28"/>
          <w:lang w:eastAsia="ru-RU"/>
        </w:rPr>
        <w:t xml:space="preserve">серии </w:t>
      </w:r>
      <w:r w:rsidRPr="00400753">
        <w:rPr>
          <w:rFonts w:ascii="Times New Roman" w:eastAsia="Times New Roman" w:hAnsi="Times New Roman" w:cs="Times New Roman"/>
          <w:sz w:val="28"/>
          <w:szCs w:val="28"/>
          <w:lang w:eastAsia="ru-RU"/>
        </w:rPr>
        <w:t xml:space="preserve">логических заданий показал преобладание среднего и низкого уровней </w:t>
      </w:r>
      <w:proofErr w:type="spellStart"/>
      <w:r w:rsidRPr="00400753">
        <w:rPr>
          <w:rFonts w:ascii="Times New Roman" w:eastAsia="Times New Roman" w:hAnsi="Times New Roman" w:cs="Times New Roman"/>
          <w:sz w:val="28"/>
          <w:szCs w:val="28"/>
          <w:lang w:eastAsia="ru-RU"/>
        </w:rPr>
        <w:t>сформированности</w:t>
      </w:r>
      <w:proofErr w:type="spellEnd"/>
      <w:r w:rsidRPr="00400753">
        <w:rPr>
          <w:rFonts w:ascii="Times New Roman" w:eastAsia="Times New Roman" w:hAnsi="Times New Roman" w:cs="Times New Roman"/>
          <w:sz w:val="28"/>
          <w:szCs w:val="28"/>
          <w:lang w:eastAsia="ru-RU"/>
        </w:rPr>
        <w:t xml:space="preserve"> речемыслительной деятельности у детей с нарушениями речи. В экспериментальной группе высокий уровень </w:t>
      </w:r>
      <w:r w:rsidR="00765C03">
        <w:rPr>
          <w:rFonts w:ascii="Times New Roman" w:eastAsia="Times New Roman" w:hAnsi="Times New Roman" w:cs="Times New Roman"/>
          <w:sz w:val="28"/>
          <w:szCs w:val="28"/>
          <w:lang w:eastAsia="ru-RU"/>
        </w:rPr>
        <w:t>обнаружен только у</w:t>
      </w:r>
      <w:r w:rsidRPr="00400753">
        <w:rPr>
          <w:rFonts w:ascii="Times New Roman" w:eastAsia="Times New Roman" w:hAnsi="Times New Roman" w:cs="Times New Roman"/>
          <w:sz w:val="28"/>
          <w:szCs w:val="28"/>
          <w:lang w:eastAsia="ru-RU"/>
        </w:rPr>
        <w:t xml:space="preserve"> 24</w:t>
      </w:r>
      <w:r w:rsidR="009D59C0">
        <w:rPr>
          <w:rFonts w:ascii="Times New Roman" w:eastAsia="Times New Roman" w:hAnsi="Times New Roman" w:cs="Times New Roman"/>
          <w:sz w:val="28"/>
          <w:szCs w:val="28"/>
          <w:lang w:eastAsia="ru-RU"/>
        </w:rPr>
        <w:t xml:space="preserve"> </w:t>
      </w:r>
      <w:r w:rsidRPr="00400753">
        <w:rPr>
          <w:rFonts w:ascii="Times New Roman" w:eastAsia="Times New Roman" w:hAnsi="Times New Roman" w:cs="Times New Roman"/>
          <w:sz w:val="28"/>
          <w:szCs w:val="28"/>
          <w:lang w:eastAsia="ru-RU"/>
        </w:rPr>
        <w:t xml:space="preserve">% испытуемых, </w:t>
      </w:r>
      <w:r w:rsidR="003C45FF">
        <w:rPr>
          <w:rFonts w:ascii="Times New Roman" w:eastAsia="Times New Roman" w:hAnsi="Times New Roman" w:cs="Times New Roman"/>
          <w:sz w:val="28"/>
          <w:szCs w:val="28"/>
          <w:lang w:eastAsia="ru-RU"/>
        </w:rPr>
        <w:t>в</w:t>
      </w:r>
      <w:r w:rsidRPr="00400753">
        <w:rPr>
          <w:rFonts w:ascii="Times New Roman" w:eastAsia="Times New Roman" w:hAnsi="Times New Roman" w:cs="Times New Roman"/>
          <w:sz w:val="28"/>
          <w:szCs w:val="28"/>
          <w:lang w:eastAsia="ru-RU"/>
        </w:rPr>
        <w:t xml:space="preserve"> </w:t>
      </w:r>
      <w:r w:rsidR="00E11BC8">
        <w:rPr>
          <w:rFonts w:ascii="Times New Roman" w:eastAsia="Times New Roman" w:hAnsi="Times New Roman" w:cs="Times New Roman"/>
          <w:sz w:val="28"/>
          <w:szCs w:val="28"/>
          <w:lang w:eastAsia="ru-RU"/>
        </w:rPr>
        <w:t>контрольной группе (</w:t>
      </w:r>
      <w:r w:rsidRPr="00400753">
        <w:rPr>
          <w:rFonts w:ascii="Times New Roman" w:eastAsia="Times New Roman" w:hAnsi="Times New Roman" w:cs="Times New Roman"/>
          <w:sz w:val="28"/>
          <w:szCs w:val="28"/>
          <w:lang w:eastAsia="ru-RU"/>
        </w:rPr>
        <w:t>КГ</w:t>
      </w:r>
      <w:r w:rsidR="00E11BC8">
        <w:rPr>
          <w:rFonts w:ascii="Times New Roman" w:eastAsia="Times New Roman" w:hAnsi="Times New Roman" w:cs="Times New Roman"/>
          <w:sz w:val="28"/>
          <w:szCs w:val="28"/>
          <w:lang w:eastAsia="ru-RU"/>
        </w:rPr>
        <w:t>)</w:t>
      </w:r>
      <w:r w:rsidRPr="00400753">
        <w:rPr>
          <w:rFonts w:ascii="Times New Roman" w:eastAsia="Times New Roman" w:hAnsi="Times New Roman" w:cs="Times New Roman"/>
          <w:sz w:val="28"/>
          <w:szCs w:val="28"/>
          <w:lang w:eastAsia="ru-RU"/>
        </w:rPr>
        <w:t xml:space="preserve"> </w:t>
      </w:r>
      <w:r w:rsidR="0027197E">
        <w:rPr>
          <w:rFonts w:ascii="Times New Roman" w:eastAsia="Times New Roman" w:hAnsi="Times New Roman" w:cs="Times New Roman"/>
          <w:sz w:val="28"/>
          <w:szCs w:val="28"/>
          <w:lang w:eastAsia="ru-RU"/>
        </w:rPr>
        <w:t xml:space="preserve">он оказался в два раза выше </w:t>
      </w:r>
      <w:r w:rsidR="009D59C0">
        <w:rPr>
          <w:rFonts w:ascii="Times New Roman" w:eastAsia="Times New Roman" w:hAnsi="Times New Roman" w:cs="Times New Roman"/>
          <w:sz w:val="28"/>
          <w:szCs w:val="28"/>
          <w:lang w:eastAsia="ru-RU"/>
        </w:rPr>
        <w:t>—</w:t>
      </w:r>
      <w:r w:rsidR="00765C03">
        <w:rPr>
          <w:rFonts w:ascii="Times New Roman" w:eastAsia="Times New Roman" w:hAnsi="Times New Roman" w:cs="Times New Roman"/>
          <w:sz w:val="28"/>
          <w:szCs w:val="28"/>
          <w:lang w:eastAsia="ru-RU"/>
        </w:rPr>
        <w:t xml:space="preserve"> </w:t>
      </w:r>
      <w:r w:rsidRPr="00400753">
        <w:rPr>
          <w:rFonts w:ascii="Times New Roman" w:eastAsia="Times New Roman" w:hAnsi="Times New Roman" w:cs="Times New Roman"/>
          <w:sz w:val="28"/>
          <w:szCs w:val="28"/>
          <w:lang w:eastAsia="ru-RU"/>
        </w:rPr>
        <w:t>48</w:t>
      </w:r>
      <w:r w:rsidR="009D59C0">
        <w:rPr>
          <w:rFonts w:ascii="Times New Roman" w:eastAsia="Times New Roman" w:hAnsi="Times New Roman" w:cs="Times New Roman"/>
          <w:sz w:val="28"/>
          <w:szCs w:val="28"/>
          <w:lang w:eastAsia="ru-RU"/>
        </w:rPr>
        <w:t xml:space="preserve"> </w:t>
      </w:r>
      <w:r w:rsidRPr="00400753">
        <w:rPr>
          <w:rFonts w:ascii="Times New Roman" w:eastAsia="Times New Roman" w:hAnsi="Times New Roman" w:cs="Times New Roman"/>
          <w:sz w:val="28"/>
          <w:szCs w:val="28"/>
          <w:lang w:eastAsia="ru-RU"/>
        </w:rPr>
        <w:t>%. Средний уровень продемонстрировали 34</w:t>
      </w:r>
      <w:r w:rsidR="009D59C0">
        <w:rPr>
          <w:rFonts w:ascii="Times New Roman" w:eastAsia="Times New Roman" w:hAnsi="Times New Roman" w:cs="Times New Roman"/>
          <w:sz w:val="28"/>
          <w:szCs w:val="28"/>
          <w:lang w:eastAsia="ru-RU"/>
        </w:rPr>
        <w:t xml:space="preserve"> </w:t>
      </w:r>
      <w:r w:rsidRPr="00400753">
        <w:rPr>
          <w:rFonts w:ascii="Times New Roman" w:eastAsia="Times New Roman" w:hAnsi="Times New Roman" w:cs="Times New Roman"/>
          <w:sz w:val="28"/>
          <w:szCs w:val="28"/>
          <w:lang w:eastAsia="ru-RU"/>
        </w:rPr>
        <w:t>% дошкольников с ОНР при дизартрии и 32</w:t>
      </w:r>
      <w:r w:rsidR="009D59C0">
        <w:rPr>
          <w:rFonts w:ascii="Times New Roman" w:eastAsia="Times New Roman" w:hAnsi="Times New Roman" w:cs="Times New Roman"/>
          <w:sz w:val="28"/>
          <w:szCs w:val="28"/>
          <w:lang w:eastAsia="ru-RU"/>
        </w:rPr>
        <w:t xml:space="preserve"> </w:t>
      </w:r>
      <w:r w:rsidRPr="00400753">
        <w:rPr>
          <w:rFonts w:ascii="Times New Roman" w:eastAsia="Times New Roman" w:hAnsi="Times New Roman" w:cs="Times New Roman"/>
          <w:sz w:val="28"/>
          <w:szCs w:val="28"/>
          <w:lang w:eastAsia="ru-RU"/>
        </w:rPr>
        <w:t>% дошкольников с нормальным речевым развитием</w:t>
      </w:r>
      <w:r w:rsidR="0020236E">
        <w:rPr>
          <w:rFonts w:ascii="Times New Roman" w:eastAsia="Times New Roman" w:hAnsi="Times New Roman" w:cs="Times New Roman"/>
          <w:sz w:val="28"/>
          <w:szCs w:val="28"/>
          <w:lang w:eastAsia="ru-RU"/>
        </w:rPr>
        <w:t xml:space="preserve">. Низкий уровень наблюдался у </w:t>
      </w:r>
      <w:r w:rsidR="0020236E" w:rsidRPr="009C519A">
        <w:rPr>
          <w:rFonts w:ascii="Times New Roman" w:eastAsia="Times New Roman" w:hAnsi="Times New Roman" w:cs="Times New Roman"/>
          <w:sz w:val="28"/>
          <w:szCs w:val="28"/>
          <w:lang w:eastAsia="ru-RU"/>
        </w:rPr>
        <w:t>27</w:t>
      </w:r>
      <w:r w:rsidR="009D59C0" w:rsidRPr="009C519A">
        <w:rPr>
          <w:rFonts w:ascii="Times New Roman" w:eastAsia="Times New Roman" w:hAnsi="Times New Roman" w:cs="Times New Roman"/>
          <w:sz w:val="28"/>
          <w:szCs w:val="28"/>
          <w:lang w:eastAsia="ru-RU"/>
        </w:rPr>
        <w:t xml:space="preserve"> </w:t>
      </w:r>
      <w:r w:rsidRPr="009C519A">
        <w:rPr>
          <w:rFonts w:ascii="Times New Roman" w:eastAsia="Times New Roman" w:hAnsi="Times New Roman" w:cs="Times New Roman"/>
          <w:sz w:val="28"/>
          <w:szCs w:val="28"/>
          <w:lang w:eastAsia="ru-RU"/>
        </w:rPr>
        <w:t>% испытуемых</w:t>
      </w:r>
      <w:r w:rsidRPr="00400753">
        <w:rPr>
          <w:rFonts w:ascii="Times New Roman" w:eastAsia="Times New Roman" w:hAnsi="Times New Roman" w:cs="Times New Roman"/>
          <w:sz w:val="28"/>
          <w:szCs w:val="28"/>
          <w:lang w:eastAsia="ru-RU"/>
        </w:rPr>
        <w:t xml:space="preserve"> экспериментальной группы и у 16</w:t>
      </w:r>
      <w:r w:rsidR="009D59C0">
        <w:rPr>
          <w:rFonts w:ascii="Times New Roman" w:eastAsia="Times New Roman" w:hAnsi="Times New Roman" w:cs="Times New Roman"/>
          <w:sz w:val="28"/>
          <w:szCs w:val="28"/>
          <w:lang w:eastAsia="ru-RU"/>
        </w:rPr>
        <w:t xml:space="preserve"> </w:t>
      </w:r>
      <w:r w:rsidRPr="00400753">
        <w:rPr>
          <w:rFonts w:ascii="Times New Roman" w:eastAsia="Times New Roman" w:hAnsi="Times New Roman" w:cs="Times New Roman"/>
          <w:sz w:val="28"/>
          <w:szCs w:val="28"/>
          <w:lang w:eastAsia="ru-RU"/>
        </w:rPr>
        <w:t xml:space="preserve">% их </w:t>
      </w:r>
      <w:r w:rsidRPr="00400753">
        <w:rPr>
          <w:rFonts w:ascii="Times New Roman" w:eastAsia="Times New Roman" w:hAnsi="Times New Roman" w:cs="Times New Roman"/>
          <w:sz w:val="28"/>
          <w:szCs w:val="28"/>
          <w:lang w:eastAsia="ru-RU"/>
        </w:rPr>
        <w:lastRenderedPageBreak/>
        <w:t xml:space="preserve">сверстников с нормальным речевым развитием. Критически низкий уровень </w:t>
      </w:r>
      <w:r w:rsidR="00E11BC8">
        <w:rPr>
          <w:rFonts w:ascii="Times New Roman" w:eastAsia="Times New Roman" w:hAnsi="Times New Roman" w:cs="Times New Roman"/>
          <w:sz w:val="28"/>
          <w:szCs w:val="28"/>
          <w:lang w:eastAsia="ru-RU"/>
        </w:rPr>
        <w:t>выявлен</w:t>
      </w:r>
      <w:r w:rsidRPr="00400753">
        <w:rPr>
          <w:rFonts w:ascii="Times New Roman" w:eastAsia="Times New Roman" w:hAnsi="Times New Roman" w:cs="Times New Roman"/>
          <w:sz w:val="28"/>
          <w:szCs w:val="28"/>
          <w:lang w:eastAsia="ru-RU"/>
        </w:rPr>
        <w:t xml:space="preserve"> у 15</w:t>
      </w:r>
      <w:r w:rsidR="009D59C0">
        <w:rPr>
          <w:rFonts w:ascii="Times New Roman" w:eastAsia="Times New Roman" w:hAnsi="Times New Roman" w:cs="Times New Roman"/>
          <w:sz w:val="28"/>
          <w:szCs w:val="28"/>
          <w:lang w:eastAsia="ru-RU"/>
        </w:rPr>
        <w:t xml:space="preserve"> </w:t>
      </w:r>
      <w:r w:rsidRPr="00400753">
        <w:rPr>
          <w:rFonts w:ascii="Times New Roman" w:eastAsia="Times New Roman" w:hAnsi="Times New Roman" w:cs="Times New Roman"/>
          <w:sz w:val="28"/>
          <w:szCs w:val="28"/>
          <w:lang w:eastAsia="ru-RU"/>
        </w:rPr>
        <w:t>% испытуемых ЭГ и только у 4</w:t>
      </w:r>
      <w:r w:rsidR="009D59C0">
        <w:rPr>
          <w:rFonts w:ascii="Times New Roman" w:eastAsia="Times New Roman" w:hAnsi="Times New Roman" w:cs="Times New Roman"/>
          <w:sz w:val="28"/>
          <w:szCs w:val="28"/>
          <w:lang w:eastAsia="ru-RU"/>
        </w:rPr>
        <w:t xml:space="preserve"> </w:t>
      </w:r>
      <w:r w:rsidRPr="00400753">
        <w:rPr>
          <w:rFonts w:ascii="Times New Roman" w:eastAsia="Times New Roman" w:hAnsi="Times New Roman" w:cs="Times New Roman"/>
          <w:sz w:val="28"/>
          <w:szCs w:val="28"/>
          <w:lang w:eastAsia="ru-RU"/>
        </w:rPr>
        <w:t xml:space="preserve">% дошкольников </w:t>
      </w:r>
      <w:r w:rsidR="00E11BC8">
        <w:rPr>
          <w:rFonts w:ascii="Times New Roman" w:eastAsia="Times New Roman" w:hAnsi="Times New Roman" w:cs="Times New Roman"/>
          <w:sz w:val="28"/>
          <w:szCs w:val="28"/>
          <w:lang w:eastAsia="ru-RU"/>
        </w:rPr>
        <w:t>КГ</w:t>
      </w:r>
      <w:r w:rsidRPr="00400753">
        <w:rPr>
          <w:rFonts w:ascii="Times New Roman" w:eastAsia="Times New Roman" w:hAnsi="Times New Roman" w:cs="Times New Roman"/>
          <w:sz w:val="28"/>
          <w:szCs w:val="28"/>
          <w:lang w:eastAsia="ru-RU"/>
        </w:rPr>
        <w:t xml:space="preserve">. </w:t>
      </w:r>
    </w:p>
    <w:p w:rsidR="003B1774" w:rsidRDefault="003B1774" w:rsidP="00FB18B3">
      <w:pPr>
        <w:spacing w:after="0" w:line="360" w:lineRule="auto"/>
        <w:ind w:firstLine="709"/>
        <w:jc w:val="both"/>
        <w:rPr>
          <w:rFonts w:ascii="Times New Roman" w:eastAsia="Times New Roman" w:hAnsi="Times New Roman" w:cs="Times New Roman"/>
          <w:sz w:val="28"/>
          <w:szCs w:val="28"/>
          <w:lang w:eastAsia="ru-RU"/>
        </w:rPr>
      </w:pPr>
      <w:r w:rsidRPr="003B1774">
        <w:rPr>
          <w:rFonts w:ascii="Times New Roman" w:eastAsia="Times New Roman" w:hAnsi="Times New Roman" w:cs="Times New Roman"/>
          <w:sz w:val="28"/>
          <w:szCs w:val="28"/>
          <w:lang w:eastAsia="ru-RU"/>
        </w:rPr>
        <w:t>У дете</w:t>
      </w:r>
      <w:r w:rsidR="00E507F6">
        <w:rPr>
          <w:rFonts w:ascii="Times New Roman" w:eastAsia="Times New Roman" w:hAnsi="Times New Roman" w:cs="Times New Roman"/>
          <w:sz w:val="28"/>
          <w:szCs w:val="28"/>
          <w:lang w:eastAsia="ru-RU"/>
        </w:rPr>
        <w:t>й с ОНР при дизартрии отмечался</w:t>
      </w:r>
      <w:r w:rsidRPr="003B1774">
        <w:rPr>
          <w:rFonts w:ascii="Times New Roman" w:eastAsia="Times New Roman" w:hAnsi="Times New Roman" w:cs="Times New Roman"/>
          <w:sz w:val="28"/>
          <w:szCs w:val="28"/>
          <w:lang w:eastAsia="ru-RU"/>
        </w:rPr>
        <w:t xml:space="preserve"> недостаточный анализ исходных данных при построении суж</w:t>
      </w:r>
      <w:r w:rsidR="00E507F6">
        <w:rPr>
          <w:rFonts w:ascii="Times New Roman" w:eastAsia="Times New Roman" w:hAnsi="Times New Roman" w:cs="Times New Roman"/>
          <w:sz w:val="28"/>
          <w:szCs w:val="28"/>
          <w:lang w:eastAsia="ru-RU"/>
        </w:rPr>
        <w:t>дений и умозаключений, что вело</w:t>
      </w:r>
      <w:r w:rsidRPr="003B1774">
        <w:rPr>
          <w:rFonts w:ascii="Times New Roman" w:eastAsia="Times New Roman" w:hAnsi="Times New Roman" w:cs="Times New Roman"/>
          <w:sz w:val="28"/>
          <w:szCs w:val="28"/>
          <w:lang w:eastAsia="ru-RU"/>
        </w:rPr>
        <w:t xml:space="preserve"> к их неадекватности. В хо</w:t>
      </w:r>
      <w:r w:rsidR="00E507F6">
        <w:rPr>
          <w:rFonts w:ascii="Times New Roman" w:eastAsia="Times New Roman" w:hAnsi="Times New Roman" w:cs="Times New Roman"/>
          <w:sz w:val="28"/>
          <w:szCs w:val="28"/>
          <w:lang w:eastAsia="ru-RU"/>
        </w:rPr>
        <w:t>де рассуждений у детей экспериментальной группы возникало</w:t>
      </w:r>
      <w:r w:rsidRPr="003B1774">
        <w:rPr>
          <w:rFonts w:ascii="Times New Roman" w:eastAsia="Times New Roman" w:hAnsi="Times New Roman" w:cs="Times New Roman"/>
          <w:sz w:val="28"/>
          <w:szCs w:val="28"/>
          <w:lang w:eastAsia="ru-RU"/>
        </w:rPr>
        <w:t xml:space="preserve"> большое количеств</w:t>
      </w:r>
      <w:r w:rsidR="00E507F6">
        <w:rPr>
          <w:rFonts w:ascii="Times New Roman" w:eastAsia="Times New Roman" w:hAnsi="Times New Roman" w:cs="Times New Roman"/>
          <w:sz w:val="28"/>
          <w:szCs w:val="28"/>
          <w:lang w:eastAsia="ru-RU"/>
        </w:rPr>
        <w:t>о побочных ассоциативных связей.</w:t>
      </w:r>
      <w:r w:rsidRPr="003B1774">
        <w:rPr>
          <w:rFonts w:ascii="Times New Roman" w:eastAsia="Times New Roman" w:hAnsi="Times New Roman" w:cs="Times New Roman"/>
          <w:sz w:val="28"/>
          <w:szCs w:val="28"/>
          <w:lang w:eastAsia="ru-RU"/>
        </w:rPr>
        <w:t xml:space="preserve"> Часто суждения де</w:t>
      </w:r>
      <w:r w:rsidR="00E507F6">
        <w:rPr>
          <w:rFonts w:ascii="Times New Roman" w:eastAsia="Times New Roman" w:hAnsi="Times New Roman" w:cs="Times New Roman"/>
          <w:sz w:val="28"/>
          <w:szCs w:val="28"/>
          <w:lang w:eastAsia="ru-RU"/>
        </w:rPr>
        <w:t>тей с нарушениями речи опирались</w:t>
      </w:r>
      <w:r w:rsidRPr="003B1774">
        <w:rPr>
          <w:rFonts w:ascii="Times New Roman" w:eastAsia="Times New Roman" w:hAnsi="Times New Roman" w:cs="Times New Roman"/>
          <w:sz w:val="28"/>
          <w:szCs w:val="28"/>
          <w:lang w:eastAsia="ru-RU"/>
        </w:rPr>
        <w:t xml:space="preserve"> на неточные и неполные знания о предметах и явлениях окружающего мира. </w:t>
      </w:r>
      <w:r w:rsidR="00E507F6" w:rsidRPr="00400753">
        <w:rPr>
          <w:rFonts w:ascii="Times New Roman" w:eastAsia="Times New Roman" w:hAnsi="Times New Roman" w:cs="Times New Roman"/>
          <w:sz w:val="28"/>
          <w:szCs w:val="28"/>
          <w:lang w:eastAsia="ru-RU"/>
        </w:rPr>
        <w:t xml:space="preserve">Суждения и логические умозаключения детей являлись несовершенными по своей структурно-семантической организации. </w:t>
      </w:r>
      <w:r w:rsidR="00E11BC8">
        <w:rPr>
          <w:rFonts w:ascii="Times New Roman" w:eastAsia="Times New Roman" w:hAnsi="Times New Roman" w:cs="Times New Roman"/>
          <w:sz w:val="28"/>
          <w:szCs w:val="28"/>
          <w:lang w:eastAsia="ru-RU"/>
        </w:rPr>
        <w:t xml:space="preserve">Дошкольники </w:t>
      </w:r>
      <w:r w:rsidR="00E507F6" w:rsidRPr="00400753">
        <w:rPr>
          <w:rFonts w:ascii="Times New Roman" w:eastAsia="Times New Roman" w:hAnsi="Times New Roman" w:cs="Times New Roman"/>
          <w:sz w:val="28"/>
          <w:szCs w:val="28"/>
          <w:lang w:eastAsia="ru-RU"/>
        </w:rPr>
        <w:t>использовали лексические средства и синтаксические конструкций в ограниченном объ</w:t>
      </w:r>
      <w:r w:rsidR="00E11BC8">
        <w:rPr>
          <w:rFonts w:ascii="Times New Roman" w:eastAsia="Times New Roman" w:hAnsi="Times New Roman" w:cs="Times New Roman"/>
          <w:sz w:val="28"/>
          <w:szCs w:val="28"/>
          <w:lang w:eastAsia="ru-RU"/>
        </w:rPr>
        <w:t>ё</w:t>
      </w:r>
      <w:r w:rsidR="00E507F6" w:rsidRPr="00400753">
        <w:rPr>
          <w:rFonts w:ascii="Times New Roman" w:eastAsia="Times New Roman" w:hAnsi="Times New Roman" w:cs="Times New Roman"/>
          <w:sz w:val="28"/>
          <w:szCs w:val="28"/>
          <w:lang w:eastAsia="ru-RU"/>
        </w:rPr>
        <w:t>ме и упрощ</w:t>
      </w:r>
      <w:r w:rsidR="00E11BC8">
        <w:rPr>
          <w:rFonts w:ascii="Times New Roman" w:eastAsia="Times New Roman" w:hAnsi="Times New Roman" w:cs="Times New Roman"/>
          <w:sz w:val="28"/>
          <w:szCs w:val="28"/>
          <w:lang w:eastAsia="ru-RU"/>
        </w:rPr>
        <w:t>ё</w:t>
      </w:r>
      <w:r w:rsidR="00E507F6" w:rsidRPr="00400753">
        <w:rPr>
          <w:rFonts w:ascii="Times New Roman" w:eastAsia="Times New Roman" w:hAnsi="Times New Roman" w:cs="Times New Roman"/>
          <w:sz w:val="28"/>
          <w:szCs w:val="28"/>
          <w:lang w:eastAsia="ru-RU"/>
        </w:rPr>
        <w:t>нном виде, испытывали значительные трудности в программировании высказывания, в синтезировании отдельных элементов в структурное целое и в отборе материала для той или иной цели. С затруднениями в программировании содержания разв</w:t>
      </w:r>
      <w:r w:rsidR="00E11BC8">
        <w:rPr>
          <w:rFonts w:ascii="Times New Roman" w:eastAsia="Times New Roman" w:hAnsi="Times New Roman" w:cs="Times New Roman"/>
          <w:sz w:val="28"/>
          <w:szCs w:val="28"/>
          <w:lang w:eastAsia="ru-RU"/>
        </w:rPr>
        <w:t>ё</w:t>
      </w:r>
      <w:r w:rsidR="00E507F6" w:rsidRPr="00400753">
        <w:rPr>
          <w:rFonts w:ascii="Times New Roman" w:eastAsia="Times New Roman" w:hAnsi="Times New Roman" w:cs="Times New Roman"/>
          <w:sz w:val="28"/>
          <w:szCs w:val="28"/>
          <w:lang w:eastAsia="ru-RU"/>
        </w:rPr>
        <w:t xml:space="preserve">рнутых высказываний были связаны длительные паузы, пропуски отдельных смысловых звеньев. </w:t>
      </w:r>
      <w:r w:rsidRPr="003B1774">
        <w:rPr>
          <w:rFonts w:ascii="Times New Roman" w:eastAsia="Times New Roman" w:hAnsi="Times New Roman" w:cs="Times New Roman"/>
          <w:sz w:val="28"/>
          <w:szCs w:val="28"/>
          <w:lang w:eastAsia="ru-RU"/>
        </w:rPr>
        <w:t xml:space="preserve">В </w:t>
      </w:r>
      <w:r w:rsidR="003C45FF">
        <w:rPr>
          <w:rFonts w:ascii="Times New Roman" w:eastAsia="Times New Roman" w:hAnsi="Times New Roman" w:cs="Times New Roman"/>
          <w:sz w:val="28"/>
          <w:szCs w:val="28"/>
          <w:lang w:eastAsia="ru-RU"/>
        </w:rPr>
        <w:t>высказываниях детей</w:t>
      </w:r>
      <w:r w:rsidRPr="003B1774">
        <w:rPr>
          <w:rFonts w:ascii="Times New Roman" w:eastAsia="Times New Roman" w:hAnsi="Times New Roman" w:cs="Times New Roman"/>
          <w:sz w:val="28"/>
          <w:szCs w:val="28"/>
          <w:lang w:eastAsia="ru-RU"/>
        </w:rPr>
        <w:t xml:space="preserve"> ЭГ редко встреча</w:t>
      </w:r>
      <w:r w:rsidR="003C45FF">
        <w:rPr>
          <w:rFonts w:ascii="Times New Roman" w:eastAsia="Times New Roman" w:hAnsi="Times New Roman" w:cs="Times New Roman"/>
          <w:sz w:val="28"/>
          <w:szCs w:val="28"/>
          <w:lang w:eastAsia="ru-RU"/>
        </w:rPr>
        <w:t>ли</w:t>
      </w:r>
      <w:r w:rsidR="00E11BC8">
        <w:rPr>
          <w:rFonts w:ascii="Times New Roman" w:eastAsia="Times New Roman" w:hAnsi="Times New Roman" w:cs="Times New Roman"/>
          <w:sz w:val="28"/>
          <w:szCs w:val="28"/>
          <w:lang w:eastAsia="ru-RU"/>
        </w:rPr>
        <w:t>сь</w:t>
      </w:r>
      <w:r w:rsidRPr="003B1774">
        <w:rPr>
          <w:rFonts w:ascii="Times New Roman" w:eastAsia="Times New Roman" w:hAnsi="Times New Roman" w:cs="Times New Roman"/>
          <w:sz w:val="28"/>
          <w:szCs w:val="28"/>
          <w:lang w:eastAsia="ru-RU"/>
        </w:rPr>
        <w:t xml:space="preserve"> </w:t>
      </w:r>
      <w:r w:rsidRPr="00207B70">
        <w:rPr>
          <w:rFonts w:ascii="Times New Roman" w:eastAsia="Times New Roman" w:hAnsi="Times New Roman" w:cs="Times New Roman"/>
          <w:sz w:val="28"/>
          <w:szCs w:val="28"/>
          <w:lang w:eastAsia="ru-RU"/>
        </w:rPr>
        <w:t>синтаксические построения</w:t>
      </w:r>
      <w:r w:rsidRPr="003B1774">
        <w:rPr>
          <w:rFonts w:ascii="Times New Roman" w:eastAsia="Times New Roman" w:hAnsi="Times New Roman" w:cs="Times New Roman"/>
          <w:sz w:val="28"/>
          <w:szCs w:val="28"/>
          <w:lang w:eastAsia="ru-RU"/>
        </w:rPr>
        <w:t>, содержащие умозаключения, передающие логические связи. Особую сложность для детей с нарушениями речи представляли конструкции с придаточными предложениями. У дошкольников с ОНР при дизартрии отмеча</w:t>
      </w:r>
      <w:r w:rsidR="003C45FF">
        <w:rPr>
          <w:rFonts w:ascii="Times New Roman" w:eastAsia="Times New Roman" w:hAnsi="Times New Roman" w:cs="Times New Roman"/>
          <w:sz w:val="28"/>
          <w:szCs w:val="28"/>
          <w:lang w:eastAsia="ru-RU"/>
        </w:rPr>
        <w:t>лась</w:t>
      </w:r>
      <w:r w:rsidRPr="003B1774">
        <w:rPr>
          <w:rFonts w:ascii="Times New Roman" w:eastAsia="Times New Roman" w:hAnsi="Times New Roman" w:cs="Times New Roman"/>
          <w:sz w:val="28"/>
          <w:szCs w:val="28"/>
          <w:lang w:eastAsia="ru-RU"/>
        </w:rPr>
        <w:t xml:space="preserve"> недостаточность опознавания слов вследствие фонематического недоразвития, что выража</w:t>
      </w:r>
      <w:r w:rsidR="003C45FF">
        <w:rPr>
          <w:rFonts w:ascii="Times New Roman" w:eastAsia="Times New Roman" w:hAnsi="Times New Roman" w:cs="Times New Roman"/>
          <w:sz w:val="28"/>
          <w:szCs w:val="28"/>
          <w:lang w:eastAsia="ru-RU"/>
        </w:rPr>
        <w:t xml:space="preserve">лось </w:t>
      </w:r>
      <w:r w:rsidR="0027197E">
        <w:rPr>
          <w:rFonts w:ascii="Times New Roman" w:eastAsia="Times New Roman" w:hAnsi="Times New Roman" w:cs="Times New Roman"/>
          <w:sz w:val="28"/>
          <w:szCs w:val="28"/>
          <w:lang w:eastAsia="ru-RU"/>
        </w:rPr>
        <w:t xml:space="preserve">в </w:t>
      </w:r>
      <w:r w:rsidR="0027197E" w:rsidRPr="003B1774">
        <w:rPr>
          <w:rFonts w:ascii="Times New Roman" w:eastAsia="Times New Roman" w:hAnsi="Times New Roman" w:cs="Times New Roman"/>
          <w:sz w:val="28"/>
          <w:szCs w:val="28"/>
          <w:lang w:eastAsia="ru-RU"/>
        </w:rPr>
        <w:t>невнятности</w:t>
      </w:r>
      <w:r w:rsidRPr="003B1774">
        <w:rPr>
          <w:rFonts w:ascii="Times New Roman" w:eastAsia="Times New Roman" w:hAnsi="Times New Roman" w:cs="Times New Roman"/>
          <w:sz w:val="28"/>
          <w:szCs w:val="28"/>
          <w:lang w:eastAsia="ru-RU"/>
        </w:rPr>
        <w:t>, неч</w:t>
      </w:r>
      <w:r w:rsidR="00E11BC8">
        <w:rPr>
          <w:rFonts w:ascii="Times New Roman" w:eastAsia="Times New Roman" w:hAnsi="Times New Roman" w:cs="Times New Roman"/>
          <w:sz w:val="28"/>
          <w:szCs w:val="28"/>
          <w:lang w:eastAsia="ru-RU"/>
        </w:rPr>
        <w:t>ё</w:t>
      </w:r>
      <w:r w:rsidRPr="003B1774">
        <w:rPr>
          <w:rFonts w:ascii="Times New Roman" w:eastAsia="Times New Roman" w:hAnsi="Times New Roman" w:cs="Times New Roman"/>
          <w:sz w:val="28"/>
          <w:szCs w:val="28"/>
          <w:lang w:eastAsia="ru-RU"/>
        </w:rPr>
        <w:t>ткости дикции и свидетельств</w:t>
      </w:r>
      <w:r w:rsidR="003C45FF">
        <w:rPr>
          <w:rFonts w:ascii="Times New Roman" w:eastAsia="Times New Roman" w:hAnsi="Times New Roman" w:cs="Times New Roman"/>
          <w:sz w:val="28"/>
          <w:szCs w:val="28"/>
          <w:lang w:eastAsia="ru-RU"/>
        </w:rPr>
        <w:t>овало</w:t>
      </w:r>
      <w:r w:rsidRPr="003B1774">
        <w:rPr>
          <w:rFonts w:ascii="Times New Roman" w:eastAsia="Times New Roman" w:hAnsi="Times New Roman" w:cs="Times New Roman"/>
          <w:sz w:val="28"/>
          <w:szCs w:val="28"/>
          <w:lang w:eastAsia="ru-RU"/>
        </w:rPr>
        <w:t xml:space="preserve"> о незаверш</w:t>
      </w:r>
      <w:r w:rsidR="00E11BC8">
        <w:rPr>
          <w:rFonts w:ascii="Times New Roman" w:eastAsia="Times New Roman" w:hAnsi="Times New Roman" w:cs="Times New Roman"/>
          <w:sz w:val="28"/>
          <w:szCs w:val="28"/>
          <w:lang w:eastAsia="ru-RU"/>
        </w:rPr>
        <w:t>ё</w:t>
      </w:r>
      <w:r w:rsidRPr="003B1774">
        <w:rPr>
          <w:rFonts w:ascii="Times New Roman" w:eastAsia="Times New Roman" w:hAnsi="Times New Roman" w:cs="Times New Roman"/>
          <w:sz w:val="28"/>
          <w:szCs w:val="28"/>
          <w:lang w:eastAsia="ru-RU"/>
        </w:rPr>
        <w:t xml:space="preserve">нности процесса </w:t>
      </w:r>
      <w:proofErr w:type="spellStart"/>
      <w:r w:rsidRPr="003B1774">
        <w:rPr>
          <w:rFonts w:ascii="Times New Roman" w:eastAsia="Times New Roman" w:hAnsi="Times New Roman" w:cs="Times New Roman"/>
          <w:sz w:val="28"/>
          <w:szCs w:val="28"/>
          <w:lang w:eastAsia="ru-RU"/>
        </w:rPr>
        <w:t>фонемообразования</w:t>
      </w:r>
      <w:proofErr w:type="spellEnd"/>
      <w:r w:rsidRPr="003B1774">
        <w:rPr>
          <w:rFonts w:ascii="Times New Roman" w:eastAsia="Times New Roman" w:hAnsi="Times New Roman" w:cs="Times New Roman"/>
          <w:sz w:val="28"/>
          <w:szCs w:val="28"/>
          <w:lang w:eastAsia="ru-RU"/>
        </w:rPr>
        <w:t>. При анализе деятельности детей ЭГ обраща</w:t>
      </w:r>
      <w:r w:rsidR="003C45FF">
        <w:rPr>
          <w:rFonts w:ascii="Times New Roman" w:eastAsia="Times New Roman" w:hAnsi="Times New Roman" w:cs="Times New Roman"/>
          <w:sz w:val="28"/>
          <w:szCs w:val="28"/>
          <w:lang w:eastAsia="ru-RU"/>
        </w:rPr>
        <w:t>л</w:t>
      </w:r>
      <w:r w:rsidR="00E11BC8">
        <w:rPr>
          <w:rFonts w:ascii="Times New Roman" w:eastAsia="Times New Roman" w:hAnsi="Times New Roman" w:cs="Times New Roman"/>
          <w:sz w:val="28"/>
          <w:szCs w:val="28"/>
          <w:lang w:eastAsia="ru-RU"/>
        </w:rPr>
        <w:t>и</w:t>
      </w:r>
      <w:r w:rsidR="003C45FF">
        <w:rPr>
          <w:rFonts w:ascii="Times New Roman" w:eastAsia="Times New Roman" w:hAnsi="Times New Roman" w:cs="Times New Roman"/>
          <w:sz w:val="28"/>
          <w:szCs w:val="28"/>
          <w:lang w:eastAsia="ru-RU"/>
        </w:rPr>
        <w:t xml:space="preserve"> </w:t>
      </w:r>
      <w:r w:rsidRPr="003B1774">
        <w:rPr>
          <w:rFonts w:ascii="Times New Roman" w:eastAsia="Times New Roman" w:hAnsi="Times New Roman" w:cs="Times New Roman"/>
          <w:sz w:val="28"/>
          <w:szCs w:val="28"/>
          <w:lang w:eastAsia="ru-RU"/>
        </w:rPr>
        <w:t xml:space="preserve">на себя внимание низкая активность, замедленность, инертность, быстрая истощаемость </w:t>
      </w:r>
      <w:r w:rsidR="003C45FF">
        <w:rPr>
          <w:rFonts w:ascii="Times New Roman" w:eastAsia="Times New Roman" w:hAnsi="Times New Roman" w:cs="Times New Roman"/>
          <w:sz w:val="28"/>
          <w:szCs w:val="28"/>
          <w:lang w:eastAsia="ru-RU"/>
        </w:rPr>
        <w:t xml:space="preserve">внимания и потеря интереса </w:t>
      </w:r>
      <w:r w:rsidR="009738B4">
        <w:rPr>
          <w:rFonts w:ascii="Times New Roman" w:eastAsia="Times New Roman" w:hAnsi="Times New Roman" w:cs="Times New Roman"/>
          <w:sz w:val="28"/>
          <w:szCs w:val="28"/>
          <w:lang w:eastAsia="ru-RU"/>
        </w:rPr>
        <w:t>к заданию на фоне утомления.</w:t>
      </w:r>
    </w:p>
    <w:p w:rsidR="00E507F6" w:rsidRPr="00E72DD0" w:rsidRDefault="00E507F6" w:rsidP="00FB18B3">
      <w:pPr>
        <w:spacing w:after="0" w:line="360" w:lineRule="auto"/>
        <w:ind w:firstLine="709"/>
        <w:jc w:val="both"/>
        <w:rPr>
          <w:rFonts w:ascii="Times New Roman" w:eastAsia="Calibri" w:hAnsi="Times New Roman" w:cs="Times New Roman"/>
          <w:sz w:val="28"/>
          <w:szCs w:val="28"/>
          <w:highlight w:val="yellow"/>
        </w:rPr>
      </w:pPr>
      <w:r>
        <w:rPr>
          <w:rFonts w:ascii="Times New Roman" w:eastAsia="Times New Roman" w:hAnsi="Times New Roman" w:cs="Times New Roman"/>
          <w:sz w:val="28"/>
          <w:szCs w:val="28"/>
          <w:lang w:eastAsia="ru-RU"/>
        </w:rPr>
        <w:t>Таким образом, речемыслительная деятельность детей старшего дошкольного возраста с речевыми нарушениями характеризу</w:t>
      </w:r>
      <w:r w:rsidR="00E11BC8">
        <w:rPr>
          <w:rFonts w:ascii="Times New Roman" w:eastAsia="Times New Roman" w:hAnsi="Times New Roman" w:cs="Times New Roman"/>
          <w:sz w:val="28"/>
          <w:szCs w:val="28"/>
          <w:lang w:eastAsia="ru-RU"/>
        </w:rPr>
        <w:t>е</w:t>
      </w:r>
      <w:r w:rsidRPr="00772ACE">
        <w:rPr>
          <w:rFonts w:ascii="Times New Roman" w:eastAsia="Times New Roman" w:hAnsi="Times New Roman" w:cs="Times New Roman"/>
          <w:sz w:val="28"/>
          <w:szCs w:val="28"/>
          <w:lang w:eastAsia="ru-RU"/>
        </w:rPr>
        <w:t>тся</w:t>
      </w:r>
      <w:r w:rsidR="00E11B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72ACE">
        <w:rPr>
          <w:rFonts w:ascii="Times New Roman" w:eastAsia="Times New Roman" w:hAnsi="Times New Roman" w:cs="Times New Roman"/>
          <w:sz w:val="28"/>
          <w:szCs w:val="28"/>
          <w:lang w:eastAsia="ru-RU"/>
        </w:rPr>
        <w:t>поверхностным, непоследовательным анализом проблемной</w:t>
      </w:r>
      <w:r>
        <w:rPr>
          <w:rFonts w:ascii="Times New Roman" w:eastAsia="Times New Roman" w:hAnsi="Times New Roman" w:cs="Times New Roman"/>
          <w:sz w:val="28"/>
          <w:szCs w:val="28"/>
          <w:lang w:eastAsia="ru-RU"/>
        </w:rPr>
        <w:t xml:space="preserve"> </w:t>
      </w:r>
      <w:r w:rsidRPr="00772ACE">
        <w:rPr>
          <w:rFonts w:ascii="Times New Roman" w:eastAsia="Times New Roman" w:hAnsi="Times New Roman" w:cs="Times New Roman"/>
          <w:sz w:val="28"/>
          <w:szCs w:val="28"/>
          <w:lang w:eastAsia="ru-RU"/>
        </w:rPr>
        <w:t>ситуации, неумением выделить главное; трудностью в синтезировании</w:t>
      </w:r>
      <w:r w:rsidR="009D59C0">
        <w:rPr>
          <w:rFonts w:ascii="Times New Roman" w:eastAsia="Times New Roman" w:hAnsi="Times New Roman" w:cs="Times New Roman"/>
          <w:sz w:val="28"/>
          <w:szCs w:val="28"/>
          <w:lang w:eastAsia="ru-RU"/>
        </w:rPr>
        <w:t xml:space="preserve"> </w:t>
      </w:r>
      <w:r w:rsidRPr="00772ACE">
        <w:rPr>
          <w:rFonts w:ascii="Times New Roman" w:eastAsia="Times New Roman" w:hAnsi="Times New Roman" w:cs="Times New Roman"/>
          <w:bCs/>
          <w:sz w:val="28"/>
          <w:szCs w:val="28"/>
          <w:lang w:eastAsia="ru-RU"/>
        </w:rPr>
        <w:t>информации</w:t>
      </w:r>
      <w:r w:rsidRPr="00772ACE">
        <w:rPr>
          <w:rFonts w:ascii="Times New Roman" w:eastAsia="Times New Roman" w:hAnsi="Times New Roman" w:cs="Times New Roman"/>
          <w:sz w:val="28"/>
          <w:szCs w:val="28"/>
          <w:lang w:eastAsia="ru-RU"/>
        </w:rPr>
        <w:t xml:space="preserve">; </w:t>
      </w:r>
      <w:r w:rsidRPr="00772ACE">
        <w:rPr>
          <w:rFonts w:ascii="Times New Roman" w:eastAsia="Times New Roman" w:hAnsi="Times New Roman" w:cs="Times New Roman"/>
          <w:sz w:val="28"/>
          <w:szCs w:val="28"/>
          <w:lang w:eastAsia="ru-RU"/>
        </w:rPr>
        <w:lastRenderedPageBreak/>
        <w:t>недостаточностью планирующей функции (</w:t>
      </w:r>
      <w:r w:rsidRPr="00772ACE">
        <w:rPr>
          <w:rFonts w:ascii="Times New Roman" w:eastAsia="Times New Roman" w:hAnsi="Times New Roman" w:cs="Times New Roman"/>
          <w:bCs/>
          <w:sz w:val="28"/>
          <w:szCs w:val="28"/>
          <w:lang w:eastAsia="ru-RU"/>
        </w:rPr>
        <w:t>формулировании</w:t>
      </w:r>
      <w:r w:rsidR="009D59C0">
        <w:rPr>
          <w:rFonts w:ascii="Times New Roman" w:eastAsia="Times New Roman" w:hAnsi="Times New Roman" w:cs="Times New Roman"/>
          <w:sz w:val="28"/>
          <w:szCs w:val="28"/>
          <w:lang w:eastAsia="ru-RU"/>
        </w:rPr>
        <w:t xml:space="preserve"> </w:t>
      </w:r>
      <w:r w:rsidRPr="00772ACE">
        <w:rPr>
          <w:rFonts w:ascii="Times New Roman" w:eastAsia="Times New Roman" w:hAnsi="Times New Roman" w:cs="Times New Roman"/>
          <w:sz w:val="28"/>
          <w:szCs w:val="28"/>
          <w:lang w:eastAsia="ru-RU"/>
        </w:rPr>
        <w:t>плана логических операций); неумением отвлечься от внешнего и увидеть внутреннюю глубинную сторону проблемы или явления, а также наличие</w:t>
      </w:r>
      <w:r w:rsidR="00E11BC8">
        <w:rPr>
          <w:rFonts w:ascii="Times New Roman" w:eastAsia="Times New Roman" w:hAnsi="Times New Roman" w:cs="Times New Roman"/>
          <w:sz w:val="28"/>
          <w:szCs w:val="28"/>
          <w:lang w:eastAsia="ru-RU"/>
        </w:rPr>
        <w:t>м</w:t>
      </w:r>
      <w:r w:rsidRPr="00772ACE">
        <w:rPr>
          <w:rFonts w:ascii="Times New Roman" w:eastAsia="Times New Roman" w:hAnsi="Times New Roman" w:cs="Times New Roman"/>
          <w:sz w:val="28"/>
          <w:szCs w:val="28"/>
          <w:lang w:eastAsia="ru-RU"/>
        </w:rPr>
        <w:t xml:space="preserve"> стойких лексико-грамматических</w:t>
      </w:r>
      <w:r>
        <w:rPr>
          <w:rFonts w:ascii="Times New Roman" w:eastAsia="Times New Roman" w:hAnsi="Times New Roman" w:cs="Times New Roman"/>
          <w:sz w:val="28"/>
          <w:szCs w:val="28"/>
          <w:lang w:eastAsia="ru-RU"/>
        </w:rPr>
        <w:t xml:space="preserve"> </w:t>
      </w:r>
      <w:r w:rsidRPr="00772ACE">
        <w:rPr>
          <w:rFonts w:ascii="Times New Roman" w:eastAsia="Times New Roman" w:hAnsi="Times New Roman" w:cs="Times New Roman"/>
          <w:bCs/>
          <w:sz w:val="28"/>
          <w:szCs w:val="28"/>
          <w:lang w:eastAsia="ru-RU"/>
        </w:rPr>
        <w:t>нарушений</w:t>
      </w:r>
      <w:r>
        <w:rPr>
          <w:rFonts w:ascii="Times New Roman" w:eastAsia="Times New Roman" w:hAnsi="Times New Roman" w:cs="Times New Roman"/>
          <w:sz w:val="28"/>
          <w:szCs w:val="28"/>
          <w:lang w:eastAsia="ru-RU"/>
        </w:rPr>
        <w:t xml:space="preserve">, ограничивающих возможность </w:t>
      </w:r>
      <w:r w:rsidRPr="00772ACE">
        <w:rPr>
          <w:rFonts w:ascii="Times New Roman" w:eastAsia="Times New Roman" w:hAnsi="Times New Roman" w:cs="Times New Roman"/>
          <w:bCs/>
          <w:sz w:val="28"/>
          <w:szCs w:val="28"/>
          <w:lang w:eastAsia="ru-RU"/>
        </w:rPr>
        <w:t>формирования</w:t>
      </w:r>
      <w:r>
        <w:rPr>
          <w:rFonts w:ascii="Times New Roman" w:eastAsia="Times New Roman" w:hAnsi="Times New Roman" w:cs="Times New Roman"/>
          <w:sz w:val="28"/>
          <w:szCs w:val="28"/>
          <w:lang w:eastAsia="ru-RU"/>
        </w:rPr>
        <w:t xml:space="preserve"> </w:t>
      </w:r>
      <w:r w:rsidRPr="00772ACE">
        <w:rPr>
          <w:rFonts w:ascii="Times New Roman" w:eastAsia="Times New Roman" w:hAnsi="Times New Roman" w:cs="Times New Roman"/>
          <w:sz w:val="28"/>
          <w:szCs w:val="28"/>
          <w:lang w:eastAsia="ru-RU"/>
        </w:rPr>
        <w:t xml:space="preserve">связного высказывания типа </w:t>
      </w:r>
      <w:r w:rsidRPr="006600D2">
        <w:rPr>
          <w:rFonts w:ascii="Times New Roman" w:eastAsia="Times New Roman" w:hAnsi="Times New Roman" w:cs="Times New Roman"/>
          <w:sz w:val="28"/>
          <w:szCs w:val="28"/>
          <w:lang w:eastAsia="ru-RU"/>
        </w:rPr>
        <w:t>суждения, умозаключения.</w:t>
      </w:r>
      <w:r w:rsidRPr="00772ACE">
        <w:rPr>
          <w:rFonts w:ascii="Times New Roman" w:eastAsia="Times New Roman" w:hAnsi="Times New Roman" w:cs="Times New Roman"/>
          <w:sz w:val="28"/>
          <w:szCs w:val="28"/>
          <w:lang w:eastAsia="ru-RU"/>
        </w:rPr>
        <w:t xml:space="preserve"> </w:t>
      </w:r>
    </w:p>
    <w:p w:rsidR="00E61AA3" w:rsidRPr="00D41CED" w:rsidRDefault="00E72DD0" w:rsidP="00FB18B3">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507F6">
        <w:rPr>
          <w:rFonts w:ascii="Times New Roman" w:eastAsia="Calibri" w:hAnsi="Times New Roman" w:cs="Times New Roman"/>
          <w:sz w:val="28"/>
          <w:szCs w:val="28"/>
        </w:rPr>
        <w:t>олученные эмпирическим пут</w:t>
      </w:r>
      <w:r w:rsidR="00E11BC8">
        <w:rPr>
          <w:rFonts w:ascii="Times New Roman" w:eastAsia="Calibri" w:hAnsi="Times New Roman" w:cs="Times New Roman"/>
          <w:sz w:val="28"/>
          <w:szCs w:val="28"/>
        </w:rPr>
        <w:t>ё</w:t>
      </w:r>
      <w:r w:rsidR="00E507F6">
        <w:rPr>
          <w:rFonts w:ascii="Times New Roman" w:eastAsia="Calibri" w:hAnsi="Times New Roman" w:cs="Times New Roman"/>
          <w:sz w:val="28"/>
          <w:szCs w:val="28"/>
        </w:rPr>
        <w:t>м данные позволили нам разработать методику</w:t>
      </w:r>
      <w:r w:rsidR="00E507F6" w:rsidRPr="00400753">
        <w:rPr>
          <w:rFonts w:ascii="Times New Roman" w:eastAsia="Calibri" w:hAnsi="Times New Roman" w:cs="Times New Roman"/>
          <w:sz w:val="28"/>
          <w:szCs w:val="28"/>
        </w:rPr>
        <w:t xml:space="preserve"> формирования речемыслительной деятельности у д</w:t>
      </w:r>
      <w:r w:rsidR="00E507F6">
        <w:rPr>
          <w:rFonts w:ascii="Times New Roman" w:eastAsia="Calibri" w:hAnsi="Times New Roman" w:cs="Times New Roman"/>
          <w:sz w:val="28"/>
          <w:szCs w:val="28"/>
        </w:rPr>
        <w:t>ошкольников с ОНР при дизартрии на коррекционных занятиях.</w:t>
      </w:r>
      <w:r w:rsidR="00D41CED">
        <w:rPr>
          <w:rFonts w:ascii="Times New Roman" w:eastAsia="Calibri" w:hAnsi="Times New Roman" w:cs="Times New Roman"/>
          <w:sz w:val="28"/>
          <w:szCs w:val="28"/>
        </w:rPr>
        <w:t xml:space="preserve"> </w:t>
      </w:r>
      <w:r w:rsidR="00E507F6" w:rsidRPr="00772ACE">
        <w:rPr>
          <w:rFonts w:ascii="Times New Roman" w:eastAsia="Times New Roman" w:hAnsi="Times New Roman" w:cs="Times New Roman"/>
          <w:sz w:val="28"/>
          <w:szCs w:val="28"/>
          <w:lang w:eastAsia="ru-RU"/>
        </w:rPr>
        <w:t xml:space="preserve">Основная идея </w:t>
      </w:r>
      <w:r w:rsidR="00E11BC8">
        <w:rPr>
          <w:rFonts w:ascii="Times New Roman" w:eastAsia="Times New Roman" w:hAnsi="Times New Roman" w:cs="Times New Roman"/>
          <w:sz w:val="28"/>
          <w:szCs w:val="28"/>
          <w:lang w:eastAsia="ru-RU"/>
        </w:rPr>
        <w:t>данной</w:t>
      </w:r>
      <w:r w:rsidR="00E507F6">
        <w:rPr>
          <w:rFonts w:ascii="Times New Roman" w:eastAsia="Times New Roman" w:hAnsi="Times New Roman" w:cs="Times New Roman"/>
          <w:sz w:val="28"/>
          <w:szCs w:val="28"/>
          <w:lang w:eastAsia="ru-RU"/>
        </w:rPr>
        <w:t xml:space="preserve"> </w:t>
      </w:r>
      <w:r w:rsidR="00E507F6" w:rsidRPr="00772ACE">
        <w:rPr>
          <w:rFonts w:ascii="Times New Roman" w:eastAsia="Times New Roman" w:hAnsi="Times New Roman" w:cs="Times New Roman"/>
          <w:sz w:val="28"/>
          <w:szCs w:val="28"/>
          <w:lang w:eastAsia="ru-RU"/>
        </w:rPr>
        <w:t xml:space="preserve">методики заключается в поэтапной коррекционно-развивающей работе по формированию речемыслительной деятельности, которая основывается на постулате психолингвистической науки о </w:t>
      </w:r>
      <w:proofErr w:type="spellStart"/>
      <w:r w:rsidR="00E507F6" w:rsidRPr="00772ACE">
        <w:rPr>
          <w:rFonts w:ascii="Times New Roman" w:eastAsia="Times New Roman" w:hAnsi="Times New Roman" w:cs="Times New Roman"/>
          <w:sz w:val="28"/>
          <w:szCs w:val="28"/>
          <w:lang w:eastAsia="ru-RU"/>
        </w:rPr>
        <w:t>взаимообусловности</w:t>
      </w:r>
      <w:proofErr w:type="spellEnd"/>
      <w:r w:rsidR="00E507F6" w:rsidRPr="00772ACE">
        <w:rPr>
          <w:rFonts w:ascii="Times New Roman" w:eastAsia="Times New Roman" w:hAnsi="Times New Roman" w:cs="Times New Roman"/>
          <w:sz w:val="28"/>
          <w:szCs w:val="28"/>
          <w:lang w:eastAsia="ru-RU"/>
        </w:rPr>
        <w:t xml:space="preserve"> мыслительной </w:t>
      </w:r>
      <w:r w:rsidR="00E507F6" w:rsidRPr="00E11BC8">
        <w:rPr>
          <w:rFonts w:ascii="Times New Roman" w:eastAsia="Times New Roman" w:hAnsi="Times New Roman" w:cs="Times New Roman"/>
          <w:i/>
          <w:sz w:val="28"/>
          <w:szCs w:val="28"/>
          <w:lang w:eastAsia="ru-RU"/>
        </w:rPr>
        <w:t>(когнитивный компонент)</w:t>
      </w:r>
      <w:r w:rsidR="00E507F6" w:rsidRPr="00772ACE">
        <w:rPr>
          <w:rFonts w:ascii="Times New Roman" w:eastAsia="Times New Roman" w:hAnsi="Times New Roman" w:cs="Times New Roman"/>
          <w:sz w:val="28"/>
          <w:szCs w:val="28"/>
          <w:lang w:eastAsia="ru-RU"/>
        </w:rPr>
        <w:t xml:space="preserve"> и вербальной </w:t>
      </w:r>
      <w:r w:rsidR="00E507F6" w:rsidRPr="00E11BC8">
        <w:rPr>
          <w:rFonts w:ascii="Times New Roman" w:eastAsia="Times New Roman" w:hAnsi="Times New Roman" w:cs="Times New Roman"/>
          <w:i/>
          <w:sz w:val="28"/>
          <w:szCs w:val="28"/>
          <w:lang w:eastAsia="ru-RU"/>
        </w:rPr>
        <w:t>(речевой компонент)</w:t>
      </w:r>
      <w:r w:rsidR="00E507F6" w:rsidRPr="00772ACE">
        <w:rPr>
          <w:rFonts w:ascii="Times New Roman" w:eastAsia="Times New Roman" w:hAnsi="Times New Roman" w:cs="Times New Roman"/>
          <w:sz w:val="28"/>
          <w:szCs w:val="28"/>
          <w:lang w:eastAsia="ru-RU"/>
        </w:rPr>
        <w:t xml:space="preserve"> составляющ</w:t>
      </w:r>
      <w:r w:rsidR="00E11BC8">
        <w:rPr>
          <w:rFonts w:ascii="Times New Roman" w:eastAsia="Times New Roman" w:hAnsi="Times New Roman" w:cs="Times New Roman"/>
          <w:sz w:val="28"/>
          <w:szCs w:val="28"/>
          <w:lang w:eastAsia="ru-RU"/>
        </w:rPr>
        <w:t>их</w:t>
      </w:r>
      <w:r w:rsidR="00E507F6" w:rsidRPr="00772ACE">
        <w:rPr>
          <w:rFonts w:ascii="Times New Roman" w:eastAsia="Times New Roman" w:hAnsi="Times New Roman" w:cs="Times New Roman"/>
          <w:sz w:val="28"/>
          <w:szCs w:val="28"/>
          <w:lang w:eastAsia="ru-RU"/>
        </w:rPr>
        <w:t xml:space="preserve"> речемыслительного процесса</w:t>
      </w:r>
      <w:r w:rsidR="00E507F6" w:rsidRPr="00012DA7">
        <w:rPr>
          <w:rFonts w:ascii="Times New Roman" w:eastAsia="Times New Roman" w:hAnsi="Times New Roman" w:cs="Times New Roman"/>
          <w:sz w:val="28"/>
          <w:szCs w:val="28"/>
          <w:lang w:eastAsia="ru-RU"/>
        </w:rPr>
        <w:t>, учитывает</w:t>
      </w:r>
      <w:r w:rsidR="00E507F6" w:rsidRPr="00772ACE">
        <w:rPr>
          <w:rFonts w:ascii="Times New Roman" w:eastAsia="Times New Roman" w:hAnsi="Times New Roman" w:cs="Times New Roman"/>
          <w:sz w:val="28"/>
          <w:szCs w:val="28"/>
          <w:lang w:eastAsia="ru-RU"/>
        </w:rPr>
        <w:t xml:space="preserve"> </w:t>
      </w:r>
      <w:r w:rsidR="00E507F6">
        <w:rPr>
          <w:rFonts w:ascii="Times New Roman" w:eastAsia="Times New Roman" w:hAnsi="Times New Roman" w:cs="Times New Roman"/>
          <w:sz w:val="28"/>
          <w:szCs w:val="28"/>
          <w:lang w:eastAsia="ru-RU"/>
        </w:rPr>
        <w:t xml:space="preserve">специфику затруднений в решении речемыслительных задач </w:t>
      </w:r>
      <w:r w:rsidR="00E507F6" w:rsidRPr="00772ACE">
        <w:rPr>
          <w:rFonts w:ascii="Times New Roman" w:eastAsia="Times New Roman" w:hAnsi="Times New Roman" w:cs="Times New Roman"/>
          <w:sz w:val="28"/>
          <w:szCs w:val="28"/>
          <w:lang w:eastAsia="ru-RU"/>
        </w:rPr>
        <w:t xml:space="preserve">у </w:t>
      </w:r>
      <w:r w:rsidR="00E507F6">
        <w:rPr>
          <w:rFonts w:ascii="Times New Roman" w:eastAsia="Times New Roman" w:hAnsi="Times New Roman" w:cs="Times New Roman"/>
          <w:sz w:val="28"/>
          <w:szCs w:val="28"/>
          <w:lang w:eastAsia="ru-RU"/>
        </w:rPr>
        <w:t xml:space="preserve">детей старшего дошкольного возраста </w:t>
      </w:r>
      <w:r w:rsidR="00E507F6" w:rsidRPr="00772ACE">
        <w:rPr>
          <w:rFonts w:ascii="Times New Roman" w:eastAsia="Times New Roman" w:hAnsi="Times New Roman" w:cs="Times New Roman"/>
          <w:sz w:val="28"/>
          <w:szCs w:val="28"/>
          <w:lang w:eastAsia="ru-RU"/>
        </w:rPr>
        <w:t>с общим недоразвитием речи</w:t>
      </w:r>
      <w:r w:rsidR="00E507F6">
        <w:rPr>
          <w:rFonts w:ascii="Times New Roman" w:eastAsia="Times New Roman" w:hAnsi="Times New Roman" w:cs="Times New Roman"/>
          <w:sz w:val="28"/>
          <w:szCs w:val="28"/>
          <w:lang w:eastAsia="ru-RU"/>
        </w:rPr>
        <w:t xml:space="preserve"> </w:t>
      </w:r>
      <w:r w:rsidR="00E507F6" w:rsidRPr="00772ACE">
        <w:rPr>
          <w:rFonts w:ascii="Times New Roman" w:eastAsia="Times New Roman" w:hAnsi="Times New Roman" w:cs="Times New Roman"/>
          <w:sz w:val="28"/>
          <w:szCs w:val="28"/>
          <w:lang w:eastAsia="ru-RU"/>
        </w:rPr>
        <w:t>при дизартрии</w:t>
      </w:r>
      <w:r w:rsidR="00E507F6">
        <w:rPr>
          <w:rFonts w:ascii="Times New Roman" w:eastAsia="Times New Roman" w:hAnsi="Times New Roman" w:cs="Times New Roman"/>
          <w:sz w:val="28"/>
          <w:szCs w:val="28"/>
          <w:lang w:eastAsia="ru-RU"/>
        </w:rPr>
        <w:t>.</w:t>
      </w:r>
      <w:r w:rsidR="00E507F6" w:rsidRPr="00772ACE">
        <w:rPr>
          <w:rFonts w:ascii="Times New Roman" w:hAnsi="Times New Roman" w:cs="Times New Roman"/>
          <w:sz w:val="28"/>
          <w:szCs w:val="28"/>
        </w:rPr>
        <w:t xml:space="preserve"> </w:t>
      </w:r>
      <w:r w:rsidR="00E507F6" w:rsidRPr="00E72DD0">
        <w:rPr>
          <w:rFonts w:ascii="Times New Roman" w:hAnsi="Times New Roman" w:cs="Times New Roman"/>
          <w:sz w:val="28"/>
          <w:szCs w:val="28"/>
        </w:rPr>
        <w:t xml:space="preserve">Исходя из того, что язык </w:t>
      </w:r>
      <w:r w:rsidR="00E11BC8">
        <w:rPr>
          <w:rFonts w:ascii="Times New Roman" w:hAnsi="Times New Roman" w:cs="Times New Roman"/>
          <w:sz w:val="28"/>
          <w:szCs w:val="28"/>
        </w:rPr>
        <w:t>— это</w:t>
      </w:r>
      <w:r w:rsidR="00E507F6" w:rsidRPr="00E72DD0">
        <w:rPr>
          <w:rFonts w:ascii="Times New Roman" w:hAnsi="Times New Roman" w:cs="Times New Roman"/>
          <w:sz w:val="28"/>
          <w:szCs w:val="28"/>
        </w:rPr>
        <w:t xml:space="preserve"> особы</w:t>
      </w:r>
      <w:r w:rsidR="00E11BC8">
        <w:rPr>
          <w:rFonts w:ascii="Times New Roman" w:hAnsi="Times New Roman" w:cs="Times New Roman"/>
          <w:sz w:val="28"/>
          <w:szCs w:val="28"/>
        </w:rPr>
        <w:t>й</w:t>
      </w:r>
      <w:r w:rsidR="00E507F6" w:rsidRPr="00E72DD0">
        <w:rPr>
          <w:rFonts w:ascii="Times New Roman" w:hAnsi="Times New Roman" w:cs="Times New Roman"/>
          <w:sz w:val="28"/>
          <w:szCs w:val="28"/>
        </w:rPr>
        <w:t xml:space="preserve"> вид интеллектуальной деятельности, </w:t>
      </w:r>
      <w:r w:rsidR="00E507F6" w:rsidRPr="00D13150">
        <w:rPr>
          <w:rFonts w:ascii="Times New Roman" w:hAnsi="Times New Roman" w:cs="Times New Roman"/>
          <w:sz w:val="28"/>
          <w:szCs w:val="28"/>
        </w:rPr>
        <w:t>основополагающим при выборе и разработк</w:t>
      </w:r>
      <w:r w:rsidR="00E11BC8">
        <w:rPr>
          <w:rFonts w:ascii="Times New Roman" w:hAnsi="Times New Roman" w:cs="Times New Roman"/>
          <w:sz w:val="28"/>
          <w:szCs w:val="28"/>
        </w:rPr>
        <w:t>е</w:t>
      </w:r>
      <w:r w:rsidR="00E507F6" w:rsidRPr="00D13150">
        <w:rPr>
          <w:rFonts w:ascii="Times New Roman" w:hAnsi="Times New Roman" w:cs="Times New Roman"/>
          <w:sz w:val="28"/>
          <w:szCs w:val="28"/>
        </w:rPr>
        <w:t xml:space="preserve"> методики являлся познавательно-</w:t>
      </w:r>
      <w:proofErr w:type="spellStart"/>
      <w:r w:rsidR="00E507F6" w:rsidRPr="00D13150">
        <w:rPr>
          <w:rFonts w:ascii="Times New Roman" w:hAnsi="Times New Roman" w:cs="Times New Roman"/>
          <w:sz w:val="28"/>
          <w:szCs w:val="28"/>
        </w:rPr>
        <w:t>деятельностный</w:t>
      </w:r>
      <w:proofErr w:type="spellEnd"/>
      <w:r w:rsidR="00E507F6" w:rsidRPr="00D13150">
        <w:rPr>
          <w:rFonts w:ascii="Times New Roman" w:hAnsi="Times New Roman" w:cs="Times New Roman"/>
          <w:sz w:val="28"/>
          <w:szCs w:val="28"/>
        </w:rPr>
        <w:t xml:space="preserve"> подход.</w:t>
      </w:r>
    </w:p>
    <w:p w:rsidR="00E72DD0" w:rsidRPr="00E72DD0" w:rsidRDefault="00E72DD0" w:rsidP="00FB18B3">
      <w:pPr>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eastAsia="ru-RU"/>
        </w:rPr>
      </w:pPr>
      <w:r w:rsidRPr="00E11BC8">
        <w:rPr>
          <w:rFonts w:ascii="Times New Roman" w:eastAsia="Times New Roman" w:hAnsi="Times New Roman" w:cs="Times New Roman"/>
          <w:i/>
          <w:spacing w:val="-4"/>
          <w:sz w:val="28"/>
          <w:szCs w:val="28"/>
          <w:lang w:eastAsia="ru-RU"/>
        </w:rPr>
        <w:t xml:space="preserve">Цель </w:t>
      </w:r>
      <w:r w:rsidRPr="00E72DD0">
        <w:rPr>
          <w:rFonts w:ascii="Times New Roman" w:eastAsia="Times New Roman" w:hAnsi="Times New Roman" w:cs="Times New Roman"/>
          <w:spacing w:val="-4"/>
          <w:sz w:val="28"/>
          <w:szCs w:val="28"/>
          <w:lang w:eastAsia="ru-RU"/>
        </w:rPr>
        <w:t xml:space="preserve">методики </w:t>
      </w:r>
      <w:r w:rsidR="009D59C0">
        <w:rPr>
          <w:rFonts w:ascii="Times New Roman" w:eastAsia="Times New Roman" w:hAnsi="Times New Roman" w:cs="Times New Roman"/>
          <w:spacing w:val="-4"/>
          <w:sz w:val="28"/>
          <w:szCs w:val="28"/>
          <w:lang w:eastAsia="ru-RU"/>
        </w:rPr>
        <w:t>—</w:t>
      </w:r>
      <w:r w:rsidRPr="00E72DD0">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 xml:space="preserve">обеспечить </w:t>
      </w:r>
      <w:r w:rsidRPr="00E72DD0">
        <w:rPr>
          <w:rFonts w:ascii="Times New Roman" w:hAnsi="Times New Roman" w:cs="Times New Roman"/>
          <w:sz w:val="28"/>
          <w:szCs w:val="28"/>
        </w:rPr>
        <w:t>формирование речемыслительной деятельности у детей старшего дошкольного возраста с ОНР при дизартрии во взаимосвязи е</w:t>
      </w:r>
      <w:r w:rsidR="00E11BC8">
        <w:rPr>
          <w:rFonts w:ascii="Times New Roman" w:hAnsi="Times New Roman" w:cs="Times New Roman"/>
          <w:sz w:val="28"/>
          <w:szCs w:val="28"/>
        </w:rPr>
        <w:t>ё</w:t>
      </w:r>
      <w:r w:rsidRPr="00E72DD0">
        <w:rPr>
          <w:rFonts w:ascii="Times New Roman" w:hAnsi="Times New Roman" w:cs="Times New Roman"/>
          <w:sz w:val="28"/>
          <w:szCs w:val="28"/>
        </w:rPr>
        <w:t xml:space="preserve"> структурных компонентов: когнитивного и речевого через развитие умения строить суждения и умозаключения. </w:t>
      </w:r>
    </w:p>
    <w:p w:rsidR="00E72DD0" w:rsidRPr="00E11BC8" w:rsidRDefault="00E72DD0" w:rsidP="00FB18B3">
      <w:pPr>
        <w:overflowPunct w:val="0"/>
        <w:autoSpaceDE w:val="0"/>
        <w:autoSpaceDN w:val="0"/>
        <w:adjustRightInd w:val="0"/>
        <w:spacing w:after="0" w:line="360" w:lineRule="auto"/>
        <w:ind w:firstLine="709"/>
        <w:contextualSpacing/>
        <w:jc w:val="both"/>
        <w:textAlignment w:val="baseline"/>
        <w:rPr>
          <w:rFonts w:ascii="Times New Roman" w:hAnsi="Times New Roman" w:cs="Times New Roman"/>
          <w:i/>
          <w:sz w:val="28"/>
          <w:szCs w:val="28"/>
        </w:rPr>
      </w:pPr>
      <w:r>
        <w:rPr>
          <w:rFonts w:ascii="Times New Roman" w:hAnsi="Times New Roman" w:cs="Times New Roman"/>
          <w:sz w:val="28"/>
          <w:szCs w:val="28"/>
        </w:rPr>
        <w:t>Поставленная цель определила</w:t>
      </w:r>
      <w:r w:rsidRPr="00E72DD0">
        <w:rPr>
          <w:rFonts w:ascii="Times New Roman" w:hAnsi="Times New Roman" w:cs="Times New Roman"/>
          <w:sz w:val="28"/>
          <w:szCs w:val="28"/>
        </w:rPr>
        <w:t xml:space="preserve"> следующие </w:t>
      </w:r>
      <w:r w:rsidRPr="00E11BC8">
        <w:rPr>
          <w:rFonts w:ascii="Times New Roman" w:hAnsi="Times New Roman" w:cs="Times New Roman"/>
          <w:i/>
          <w:sz w:val="28"/>
          <w:szCs w:val="28"/>
        </w:rPr>
        <w:t>задачи:</w:t>
      </w:r>
    </w:p>
    <w:p w:rsidR="00E72DD0" w:rsidRPr="00E72DD0" w:rsidRDefault="00E72DD0" w:rsidP="00FB18B3">
      <w:pPr>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pacing w:val="-4"/>
          <w:sz w:val="28"/>
          <w:szCs w:val="28"/>
          <w:lang w:eastAsia="ru-RU"/>
        </w:rPr>
      </w:pPr>
      <w:r w:rsidRPr="00E72DD0">
        <w:rPr>
          <w:rFonts w:ascii="Times New Roman" w:eastAsia="Times New Roman" w:hAnsi="Times New Roman" w:cs="Times New Roman"/>
          <w:spacing w:val="-4"/>
          <w:sz w:val="28"/>
          <w:szCs w:val="28"/>
          <w:lang w:eastAsia="ru-RU"/>
        </w:rPr>
        <w:t>стимулировать интерес и потребность детей старшего дошкольного возраста с ОНР при дизартрии к решению речемыслительной задач;</w:t>
      </w:r>
    </w:p>
    <w:p w:rsidR="0025235C" w:rsidRPr="0020236E" w:rsidRDefault="00E72DD0" w:rsidP="00FB18B3">
      <w:pPr>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pacing w:val="-4"/>
          <w:sz w:val="28"/>
          <w:szCs w:val="28"/>
          <w:lang w:eastAsia="ru-RU"/>
        </w:rPr>
      </w:pPr>
      <w:r w:rsidRPr="0025235C">
        <w:rPr>
          <w:rFonts w:ascii="Times New Roman" w:eastAsia="Times New Roman" w:hAnsi="Times New Roman" w:cs="Times New Roman"/>
          <w:spacing w:val="-4"/>
          <w:sz w:val="28"/>
          <w:szCs w:val="28"/>
          <w:lang w:eastAsia="ru-RU"/>
        </w:rPr>
        <w:t xml:space="preserve"> </w:t>
      </w:r>
      <w:r w:rsidRPr="0025235C">
        <w:rPr>
          <w:rFonts w:ascii="Times New Roman" w:hAnsi="Times New Roman" w:cs="Times New Roman"/>
          <w:sz w:val="28"/>
          <w:szCs w:val="28"/>
        </w:rPr>
        <w:t>активизировать и развивать мыслительные операции (анализ, синтез, сравнение</w:t>
      </w:r>
      <w:r w:rsidR="00135DE1" w:rsidRPr="0025235C">
        <w:rPr>
          <w:rFonts w:ascii="Times New Roman" w:hAnsi="Times New Roman" w:cs="Times New Roman"/>
          <w:sz w:val="28"/>
          <w:szCs w:val="28"/>
        </w:rPr>
        <w:t>,</w:t>
      </w:r>
      <w:r w:rsidRPr="0025235C">
        <w:rPr>
          <w:rFonts w:ascii="Times New Roman" w:hAnsi="Times New Roman" w:cs="Times New Roman"/>
          <w:sz w:val="28"/>
          <w:szCs w:val="28"/>
        </w:rPr>
        <w:t xml:space="preserve"> обобщение, классификация, абстрагирование), </w:t>
      </w:r>
      <w:r w:rsidR="0020236E" w:rsidRPr="009C519A">
        <w:rPr>
          <w:rFonts w:ascii="Times New Roman" w:hAnsi="Times New Roman" w:cs="Times New Roman"/>
          <w:sz w:val="28"/>
          <w:szCs w:val="28"/>
        </w:rPr>
        <w:t>обеспечивающие к</w:t>
      </w:r>
      <w:r w:rsidR="0020236E" w:rsidRPr="0020236E">
        <w:rPr>
          <w:rFonts w:ascii="Times New Roman" w:hAnsi="Times New Roman" w:cs="Times New Roman"/>
          <w:sz w:val="28"/>
          <w:szCs w:val="28"/>
        </w:rPr>
        <w:t>огнитивный</w:t>
      </w:r>
      <w:r w:rsidRPr="0020236E">
        <w:rPr>
          <w:rFonts w:ascii="Times New Roman" w:hAnsi="Times New Roman" w:cs="Times New Roman"/>
          <w:sz w:val="28"/>
          <w:szCs w:val="28"/>
        </w:rPr>
        <w:t xml:space="preserve"> компонент речемыслительной деятельности</w:t>
      </w:r>
      <w:r w:rsidR="00135DE1" w:rsidRPr="0020236E">
        <w:rPr>
          <w:rFonts w:ascii="Times New Roman" w:hAnsi="Times New Roman" w:cs="Times New Roman"/>
          <w:sz w:val="28"/>
          <w:szCs w:val="28"/>
        </w:rPr>
        <w:t xml:space="preserve">; </w:t>
      </w:r>
    </w:p>
    <w:p w:rsidR="00F542D9" w:rsidRPr="0025235C" w:rsidRDefault="00E72DD0" w:rsidP="00FB18B3">
      <w:pPr>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pacing w:val="-4"/>
          <w:sz w:val="28"/>
          <w:szCs w:val="28"/>
          <w:lang w:eastAsia="ru-RU"/>
        </w:rPr>
      </w:pPr>
      <w:r w:rsidRPr="0025235C">
        <w:rPr>
          <w:rFonts w:ascii="Times New Roman" w:hAnsi="Times New Roman" w:cs="Times New Roman"/>
          <w:sz w:val="28"/>
          <w:szCs w:val="28"/>
        </w:rPr>
        <w:t>развивать навыки перевода внутреннего плана высказывания в форму связного речевого высказывания,</w:t>
      </w:r>
      <w:r w:rsidRPr="0025235C">
        <w:rPr>
          <w:rFonts w:ascii="Times New Roman" w:eastAsia="Times New Roman" w:hAnsi="Times New Roman" w:cs="Times New Roman"/>
          <w:spacing w:val="-4"/>
          <w:sz w:val="28"/>
          <w:szCs w:val="28"/>
          <w:lang w:eastAsia="ru-RU"/>
        </w:rPr>
        <w:t xml:space="preserve"> </w:t>
      </w:r>
      <w:r w:rsidRPr="0025235C">
        <w:rPr>
          <w:rFonts w:ascii="Times New Roman" w:hAnsi="Times New Roman" w:cs="Times New Roman"/>
          <w:sz w:val="28"/>
          <w:szCs w:val="28"/>
        </w:rPr>
        <w:t xml:space="preserve">совершенствуя умение построения связного высказывания типа суждения, умозаключения с использованием </w:t>
      </w:r>
      <w:r w:rsidRPr="0025235C">
        <w:rPr>
          <w:rFonts w:ascii="Times New Roman" w:hAnsi="Times New Roman" w:cs="Times New Roman"/>
          <w:sz w:val="28"/>
          <w:szCs w:val="28"/>
        </w:rPr>
        <w:lastRenderedPageBreak/>
        <w:t>языковых (морфолого-синтаксических, лексических), произносительных и мелодико-интонационн</w:t>
      </w:r>
      <w:r w:rsidR="00135DE1" w:rsidRPr="0025235C">
        <w:rPr>
          <w:rFonts w:ascii="Times New Roman" w:hAnsi="Times New Roman" w:cs="Times New Roman"/>
          <w:sz w:val="28"/>
          <w:szCs w:val="28"/>
        </w:rPr>
        <w:t>ых</w:t>
      </w:r>
      <w:r w:rsidRPr="0025235C">
        <w:rPr>
          <w:rFonts w:ascii="Times New Roman" w:hAnsi="Times New Roman" w:cs="Times New Roman"/>
          <w:sz w:val="28"/>
          <w:szCs w:val="28"/>
        </w:rPr>
        <w:t xml:space="preserve"> средств оформления речевого высказывания (речевой компонент).</w:t>
      </w:r>
    </w:p>
    <w:p w:rsidR="00A1007B" w:rsidRDefault="00E72DD0" w:rsidP="00FB18B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00753">
        <w:rPr>
          <w:rFonts w:ascii="Times New Roman" w:eastAsia="Times New Roman" w:hAnsi="Times New Roman" w:cs="Times New Roman"/>
          <w:sz w:val="28"/>
          <w:szCs w:val="28"/>
          <w:lang w:eastAsia="ru-RU"/>
        </w:rPr>
        <w:t xml:space="preserve">В основу методики формирования речемыслительной деятельности </w:t>
      </w:r>
      <w:r w:rsidR="00A1007B">
        <w:rPr>
          <w:rFonts w:ascii="Times New Roman" w:eastAsia="Times New Roman" w:hAnsi="Times New Roman" w:cs="Times New Roman"/>
          <w:sz w:val="28"/>
          <w:szCs w:val="28"/>
          <w:lang w:eastAsia="ru-RU"/>
        </w:rPr>
        <w:t xml:space="preserve">были </w:t>
      </w:r>
      <w:r w:rsidRPr="00400753">
        <w:rPr>
          <w:rFonts w:ascii="Times New Roman" w:eastAsia="Times New Roman" w:hAnsi="Times New Roman" w:cs="Times New Roman"/>
          <w:sz w:val="28"/>
          <w:szCs w:val="28"/>
          <w:lang w:eastAsia="ru-RU"/>
        </w:rPr>
        <w:t xml:space="preserve">положены </w:t>
      </w:r>
      <w:r w:rsidRPr="00135DE1">
        <w:rPr>
          <w:rFonts w:ascii="Times New Roman" w:eastAsia="Times New Roman" w:hAnsi="Times New Roman" w:cs="Times New Roman"/>
          <w:i/>
          <w:sz w:val="28"/>
          <w:szCs w:val="28"/>
          <w:lang w:eastAsia="ru-RU"/>
        </w:rPr>
        <w:t>принципы</w:t>
      </w:r>
      <w:r w:rsidRPr="00400753">
        <w:rPr>
          <w:rFonts w:ascii="Times New Roman" w:eastAsia="Times New Roman" w:hAnsi="Times New Roman" w:cs="Times New Roman"/>
          <w:b/>
          <w:sz w:val="28"/>
          <w:szCs w:val="28"/>
          <w:lang w:eastAsia="ru-RU"/>
        </w:rPr>
        <w:t xml:space="preserve"> </w:t>
      </w:r>
      <w:r w:rsidRPr="00400753">
        <w:rPr>
          <w:rFonts w:ascii="Times New Roman" w:eastAsia="Calibri" w:hAnsi="Times New Roman" w:cs="Times New Roman"/>
          <w:sz w:val="28"/>
          <w:szCs w:val="28"/>
        </w:rPr>
        <w:t>взаимосвязи сенсорного, умственного и речевого развития детей, обогащения мотивации речемыслительной деятельности, формирования элементарного осознания языковых явлений, обеспечения активной речевой практики, а также</w:t>
      </w:r>
      <w:r w:rsidRPr="00400753">
        <w:rPr>
          <w:rFonts w:ascii="Times New Roman" w:eastAsia="Times New Roman" w:hAnsi="Times New Roman" w:cs="Times New Roman"/>
          <w:sz w:val="28"/>
          <w:szCs w:val="28"/>
          <w:lang w:eastAsia="ru-RU"/>
        </w:rPr>
        <w:t xml:space="preserve"> системности, комплексности, последовательности, сознательности и активности, интенсивности, индивидуализации.</w:t>
      </w:r>
      <w:r w:rsidR="00A1007B">
        <w:rPr>
          <w:rFonts w:ascii="Times New Roman" w:eastAsia="Times New Roman" w:hAnsi="Times New Roman" w:cs="Times New Roman"/>
          <w:sz w:val="28"/>
          <w:szCs w:val="28"/>
          <w:lang w:eastAsia="ru-RU"/>
        </w:rPr>
        <w:t xml:space="preserve"> </w:t>
      </w:r>
    </w:p>
    <w:p w:rsidR="00E72DD0" w:rsidRPr="00A1007B" w:rsidRDefault="00E72DD0" w:rsidP="00FB18B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72DD0">
        <w:rPr>
          <w:rFonts w:ascii="Times New Roman" w:eastAsia="Times New Roman" w:hAnsi="Times New Roman" w:cs="Times New Roman"/>
          <w:spacing w:val="-4"/>
          <w:sz w:val="28"/>
          <w:szCs w:val="28"/>
          <w:lang w:eastAsia="ru-RU"/>
        </w:rPr>
        <w:t>Структура коррекционно</w:t>
      </w:r>
      <w:r w:rsidR="009738B4">
        <w:rPr>
          <w:rFonts w:ascii="Times New Roman" w:eastAsia="Times New Roman" w:hAnsi="Times New Roman" w:cs="Times New Roman"/>
          <w:spacing w:val="-4"/>
          <w:sz w:val="28"/>
          <w:szCs w:val="28"/>
          <w:lang w:eastAsia="ru-RU"/>
        </w:rPr>
        <w:t xml:space="preserve">й </w:t>
      </w:r>
      <w:r w:rsidRPr="00E72DD0">
        <w:rPr>
          <w:rFonts w:ascii="Times New Roman" w:eastAsia="Times New Roman" w:hAnsi="Times New Roman" w:cs="Times New Roman"/>
          <w:spacing w:val="-4"/>
          <w:sz w:val="28"/>
          <w:szCs w:val="28"/>
          <w:lang w:eastAsia="ru-RU"/>
        </w:rPr>
        <w:t>работы</w:t>
      </w:r>
      <w:r w:rsidRPr="00737522">
        <w:rPr>
          <w:rFonts w:ascii="Times New Roman" w:eastAsia="Times New Roman" w:hAnsi="Times New Roman" w:cs="Times New Roman"/>
          <w:spacing w:val="-4"/>
          <w:sz w:val="28"/>
          <w:szCs w:val="28"/>
          <w:lang w:eastAsia="ru-RU"/>
        </w:rPr>
        <w:t xml:space="preserve"> по </w:t>
      </w:r>
      <w:r w:rsidR="00EF6A12">
        <w:rPr>
          <w:rFonts w:ascii="Times New Roman" w:eastAsia="Times New Roman" w:hAnsi="Times New Roman" w:cs="Times New Roman"/>
          <w:spacing w:val="-4"/>
          <w:sz w:val="28"/>
          <w:szCs w:val="28"/>
          <w:lang w:eastAsia="ru-RU"/>
        </w:rPr>
        <w:t xml:space="preserve">формированию </w:t>
      </w:r>
      <w:r w:rsidRPr="00737522">
        <w:rPr>
          <w:rFonts w:ascii="Times New Roman" w:eastAsia="Times New Roman" w:hAnsi="Times New Roman" w:cs="Times New Roman"/>
          <w:spacing w:val="-4"/>
          <w:sz w:val="28"/>
          <w:szCs w:val="28"/>
          <w:lang w:eastAsia="ru-RU"/>
        </w:rPr>
        <w:t xml:space="preserve">речемыслительной деятельности включала в </w:t>
      </w:r>
      <w:r w:rsidR="0025235C">
        <w:rPr>
          <w:rFonts w:ascii="Times New Roman" w:eastAsia="Times New Roman" w:hAnsi="Times New Roman" w:cs="Times New Roman"/>
          <w:spacing w:val="-4"/>
          <w:sz w:val="28"/>
          <w:szCs w:val="28"/>
          <w:lang w:eastAsia="ru-RU"/>
        </w:rPr>
        <w:t xml:space="preserve">себя </w:t>
      </w:r>
      <w:r w:rsidRPr="00737522">
        <w:rPr>
          <w:rFonts w:ascii="Times New Roman" w:eastAsia="Times New Roman" w:hAnsi="Times New Roman" w:cs="Times New Roman"/>
          <w:spacing w:val="-4"/>
          <w:sz w:val="28"/>
          <w:szCs w:val="28"/>
          <w:lang w:eastAsia="ru-RU"/>
        </w:rPr>
        <w:t>мотивационный, содержательный,</w:t>
      </w:r>
      <w:r w:rsidRPr="00737522">
        <w:rPr>
          <w:rFonts w:ascii="Times New Roman" w:hAnsi="Times New Roman" w:cs="Times New Roman"/>
          <w:sz w:val="28"/>
          <w:szCs w:val="28"/>
        </w:rPr>
        <w:t xml:space="preserve"> </w:t>
      </w:r>
      <w:r w:rsidRPr="00737522">
        <w:rPr>
          <w:rFonts w:ascii="Times New Roman" w:eastAsia="Times New Roman" w:hAnsi="Times New Roman" w:cs="Times New Roman"/>
          <w:spacing w:val="-4"/>
          <w:sz w:val="28"/>
          <w:szCs w:val="28"/>
          <w:lang w:eastAsia="ru-RU"/>
        </w:rPr>
        <w:t xml:space="preserve">процессуально-творческий </w:t>
      </w:r>
      <w:r w:rsidR="00135DE1" w:rsidRPr="00737522">
        <w:rPr>
          <w:rFonts w:ascii="Times New Roman" w:eastAsia="Times New Roman" w:hAnsi="Times New Roman" w:cs="Times New Roman"/>
          <w:spacing w:val="-4"/>
          <w:sz w:val="28"/>
          <w:szCs w:val="28"/>
          <w:lang w:eastAsia="ru-RU"/>
        </w:rPr>
        <w:t xml:space="preserve">компоненты </w:t>
      </w:r>
      <w:r w:rsidRPr="00737522">
        <w:rPr>
          <w:rFonts w:ascii="Times New Roman" w:eastAsia="Times New Roman" w:hAnsi="Times New Roman" w:cs="Times New Roman"/>
          <w:spacing w:val="-4"/>
          <w:sz w:val="28"/>
          <w:szCs w:val="28"/>
          <w:lang w:eastAsia="ru-RU"/>
        </w:rPr>
        <w:t>и определял</w:t>
      </w:r>
      <w:r w:rsidR="0025235C">
        <w:rPr>
          <w:rFonts w:ascii="Times New Roman" w:eastAsia="Times New Roman" w:hAnsi="Times New Roman" w:cs="Times New Roman"/>
          <w:spacing w:val="-4"/>
          <w:sz w:val="28"/>
          <w:szCs w:val="28"/>
          <w:lang w:eastAsia="ru-RU"/>
        </w:rPr>
        <w:t>а</w:t>
      </w:r>
      <w:r w:rsidRPr="00737522">
        <w:rPr>
          <w:rFonts w:ascii="Times New Roman" w:eastAsia="Times New Roman" w:hAnsi="Times New Roman" w:cs="Times New Roman"/>
          <w:spacing w:val="-4"/>
          <w:sz w:val="28"/>
          <w:szCs w:val="28"/>
          <w:lang w:eastAsia="ru-RU"/>
        </w:rPr>
        <w:t>сь указанными выше задачами</w:t>
      </w:r>
      <w:r w:rsidR="00EF6A12">
        <w:rPr>
          <w:rFonts w:ascii="Times New Roman" w:eastAsia="Times New Roman" w:hAnsi="Times New Roman" w:cs="Times New Roman"/>
          <w:spacing w:val="-4"/>
          <w:sz w:val="28"/>
          <w:szCs w:val="28"/>
          <w:lang w:eastAsia="ru-RU"/>
        </w:rPr>
        <w:t>.</w:t>
      </w:r>
      <w:r w:rsidRPr="00737522">
        <w:rPr>
          <w:rFonts w:ascii="Times New Roman" w:eastAsia="Times New Roman" w:hAnsi="Times New Roman" w:cs="Times New Roman"/>
          <w:spacing w:val="-4"/>
          <w:sz w:val="28"/>
          <w:szCs w:val="28"/>
          <w:lang w:eastAsia="ru-RU"/>
        </w:rPr>
        <w:t xml:space="preserve"> </w:t>
      </w:r>
    </w:p>
    <w:p w:rsidR="00E72DD0" w:rsidRPr="00E72DD0" w:rsidRDefault="00E72DD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sidRPr="00E72DD0">
        <w:rPr>
          <w:rFonts w:ascii="Times New Roman" w:hAnsi="Times New Roman" w:cs="Times New Roman"/>
          <w:i/>
          <w:sz w:val="28"/>
          <w:szCs w:val="28"/>
        </w:rPr>
        <w:t>Мотивационный компонент</w:t>
      </w:r>
      <w:r w:rsidRPr="00E72DD0">
        <w:rPr>
          <w:rFonts w:ascii="Times New Roman" w:hAnsi="Times New Roman" w:cs="Times New Roman"/>
          <w:b/>
          <w:sz w:val="28"/>
          <w:szCs w:val="28"/>
        </w:rPr>
        <w:t xml:space="preserve"> </w:t>
      </w:r>
      <w:r w:rsidR="009D59C0">
        <w:rPr>
          <w:rFonts w:ascii="Times New Roman" w:hAnsi="Times New Roman" w:cs="Times New Roman"/>
          <w:b/>
          <w:sz w:val="28"/>
          <w:szCs w:val="28"/>
        </w:rPr>
        <w:t>—</w:t>
      </w:r>
      <w:r w:rsidRPr="00E72DD0">
        <w:rPr>
          <w:rFonts w:ascii="Times New Roman" w:hAnsi="Times New Roman" w:cs="Times New Roman"/>
          <w:b/>
          <w:sz w:val="28"/>
          <w:szCs w:val="28"/>
        </w:rPr>
        <w:t xml:space="preserve"> </w:t>
      </w:r>
      <w:r w:rsidRPr="00E72DD0">
        <w:rPr>
          <w:rFonts w:ascii="Times New Roman" w:hAnsi="Times New Roman" w:cs="Times New Roman"/>
          <w:sz w:val="28"/>
          <w:szCs w:val="28"/>
        </w:rPr>
        <w:t xml:space="preserve">умение ориентироваться в проблемной ситуации, чувствительность к противоречиям, </w:t>
      </w:r>
      <w:r w:rsidRPr="00E72DD0">
        <w:rPr>
          <w:rFonts w:ascii="Times New Roman" w:eastAsia="Times New Roman" w:hAnsi="Times New Roman" w:cs="Times New Roman"/>
          <w:sz w:val="28"/>
          <w:szCs w:val="28"/>
          <w:lang w:bidi="en-US"/>
        </w:rPr>
        <w:t>потребность обменяться впечатлениями</w:t>
      </w:r>
      <w:r w:rsidR="00135DE1">
        <w:rPr>
          <w:rFonts w:ascii="Times New Roman" w:eastAsia="Times New Roman" w:hAnsi="Times New Roman" w:cs="Times New Roman"/>
          <w:sz w:val="28"/>
          <w:szCs w:val="28"/>
          <w:lang w:bidi="en-US"/>
        </w:rPr>
        <w:t>,</w:t>
      </w:r>
      <w:r w:rsidRPr="00E72DD0">
        <w:rPr>
          <w:rFonts w:ascii="Times New Roman" w:eastAsia="Times New Roman" w:hAnsi="Times New Roman" w:cs="Times New Roman"/>
          <w:sz w:val="28"/>
          <w:szCs w:val="28"/>
          <w:lang w:bidi="en-US"/>
        </w:rPr>
        <w:t xml:space="preserve"> потребность найти правильный ответ.</w:t>
      </w:r>
    </w:p>
    <w:p w:rsidR="00E72DD0" w:rsidRPr="00E72DD0" w:rsidRDefault="00E72DD0" w:rsidP="00FB18B3">
      <w:pPr>
        <w:spacing w:after="0" w:line="360" w:lineRule="auto"/>
        <w:ind w:firstLine="709"/>
        <w:jc w:val="both"/>
        <w:rPr>
          <w:rFonts w:ascii="Times New Roman" w:hAnsi="Times New Roman" w:cs="Times New Roman"/>
          <w:sz w:val="28"/>
          <w:szCs w:val="28"/>
        </w:rPr>
      </w:pPr>
      <w:r w:rsidRPr="00E72DD0">
        <w:rPr>
          <w:rFonts w:ascii="Times New Roman" w:hAnsi="Times New Roman" w:cs="Times New Roman"/>
          <w:i/>
          <w:sz w:val="28"/>
          <w:szCs w:val="28"/>
        </w:rPr>
        <w:t>Содержательный компонент</w:t>
      </w:r>
      <w:r w:rsidRPr="00E72DD0">
        <w:rPr>
          <w:rFonts w:ascii="Times New Roman" w:hAnsi="Times New Roman" w:cs="Times New Roman"/>
          <w:b/>
          <w:sz w:val="28"/>
          <w:szCs w:val="28"/>
        </w:rPr>
        <w:t xml:space="preserve"> </w:t>
      </w:r>
      <w:r w:rsidR="009D59C0">
        <w:rPr>
          <w:rFonts w:ascii="Times New Roman" w:hAnsi="Times New Roman" w:cs="Times New Roman"/>
          <w:sz w:val="28"/>
          <w:szCs w:val="28"/>
        </w:rPr>
        <w:t>—</w:t>
      </w:r>
      <w:r w:rsidRPr="00E72DD0">
        <w:rPr>
          <w:rFonts w:ascii="Times New Roman" w:hAnsi="Times New Roman" w:cs="Times New Roman"/>
          <w:sz w:val="28"/>
          <w:szCs w:val="28"/>
        </w:rPr>
        <w:t xml:space="preserve"> умение подчинять сво</w:t>
      </w:r>
      <w:r w:rsidR="00135DE1">
        <w:rPr>
          <w:rFonts w:ascii="Times New Roman" w:hAnsi="Times New Roman" w:cs="Times New Roman"/>
          <w:sz w:val="28"/>
          <w:szCs w:val="28"/>
        </w:rPr>
        <w:t>ё</w:t>
      </w:r>
      <w:r w:rsidRPr="00E72DD0">
        <w:rPr>
          <w:rFonts w:ascii="Times New Roman" w:hAnsi="Times New Roman" w:cs="Times New Roman"/>
          <w:sz w:val="28"/>
          <w:szCs w:val="28"/>
        </w:rPr>
        <w:t xml:space="preserve"> высказывание основной мысли, анализировать общие и отличительные признаки явлений и понятий, а также условия и задачи построения суждения и умозаключения, умение отбирать материал для высказывания, определять объ</w:t>
      </w:r>
      <w:r w:rsidR="00135DE1">
        <w:rPr>
          <w:rFonts w:ascii="Times New Roman" w:hAnsi="Times New Roman" w:cs="Times New Roman"/>
          <w:sz w:val="28"/>
          <w:szCs w:val="28"/>
        </w:rPr>
        <w:t>ё</w:t>
      </w:r>
      <w:r w:rsidRPr="00E72DD0">
        <w:rPr>
          <w:rFonts w:ascii="Times New Roman" w:hAnsi="Times New Roman" w:cs="Times New Roman"/>
          <w:sz w:val="28"/>
          <w:szCs w:val="28"/>
        </w:rPr>
        <w:t>м содержания и границы высказывания.</w:t>
      </w:r>
    </w:p>
    <w:p w:rsidR="00E72DD0" w:rsidRDefault="00E72DD0" w:rsidP="00FB18B3">
      <w:pPr>
        <w:spacing w:after="0" w:line="360" w:lineRule="auto"/>
        <w:ind w:firstLine="709"/>
        <w:jc w:val="both"/>
        <w:rPr>
          <w:rFonts w:ascii="Times New Roman" w:hAnsi="Times New Roman" w:cs="Times New Roman"/>
          <w:sz w:val="28"/>
          <w:szCs w:val="28"/>
        </w:rPr>
      </w:pPr>
      <w:r w:rsidRPr="00E72DD0">
        <w:rPr>
          <w:rFonts w:ascii="Times New Roman" w:hAnsi="Times New Roman" w:cs="Times New Roman"/>
          <w:i/>
          <w:sz w:val="28"/>
          <w:szCs w:val="28"/>
        </w:rPr>
        <w:t>Процессуально-творческий компонент</w:t>
      </w:r>
      <w:r w:rsidRPr="00E72DD0">
        <w:rPr>
          <w:rFonts w:ascii="Times New Roman" w:hAnsi="Times New Roman" w:cs="Times New Roman"/>
          <w:sz w:val="28"/>
          <w:szCs w:val="28"/>
        </w:rPr>
        <w:t xml:space="preserve"> </w:t>
      </w:r>
      <w:r w:rsidR="009D59C0">
        <w:rPr>
          <w:rFonts w:ascii="Times New Roman" w:hAnsi="Times New Roman" w:cs="Times New Roman"/>
          <w:sz w:val="28"/>
          <w:szCs w:val="28"/>
        </w:rPr>
        <w:t>—</w:t>
      </w:r>
      <w:r w:rsidRPr="00E72DD0">
        <w:rPr>
          <w:rFonts w:ascii="Times New Roman" w:hAnsi="Times New Roman" w:cs="Times New Roman"/>
          <w:sz w:val="28"/>
          <w:szCs w:val="28"/>
        </w:rPr>
        <w:t xml:space="preserve"> умение строить высказывания разных типов (суждение, умозаключение), умение выражать свои мысли лексически и грамматически точно, умение делать выводы и прогнозировать дальнейшую ситуацию, умение совершенствовать, контролировать собственное высказывание.</w:t>
      </w:r>
    </w:p>
    <w:p w:rsidR="00A1007B" w:rsidRPr="0027197E" w:rsidRDefault="000E47F3" w:rsidP="00FB18B3">
      <w:pPr>
        <w:spacing w:after="0" w:line="360" w:lineRule="auto"/>
        <w:ind w:firstLine="709"/>
        <w:jc w:val="both"/>
        <w:rPr>
          <w:rFonts w:ascii="Times New Roman" w:eastAsia="Times New Roman" w:hAnsi="Times New Roman" w:cs="Times New Roman"/>
          <w:color w:val="2A2723"/>
          <w:sz w:val="28"/>
          <w:szCs w:val="28"/>
          <w:lang w:eastAsia="ru-RU"/>
        </w:rPr>
      </w:pPr>
      <w:r w:rsidRPr="00B50356">
        <w:rPr>
          <w:rFonts w:ascii="Times New Roman" w:eastAsia="Calibri" w:hAnsi="Times New Roman" w:cs="Times New Roman"/>
          <w:color w:val="000000"/>
          <w:sz w:val="28"/>
          <w:szCs w:val="28"/>
        </w:rPr>
        <w:t xml:space="preserve">В методике по формированию речемыслительной деятельности использовалась </w:t>
      </w:r>
      <w:r w:rsidRPr="000E47F3">
        <w:rPr>
          <w:rFonts w:ascii="Times New Roman" w:eastAsia="Calibri" w:hAnsi="Times New Roman" w:cs="Times New Roman"/>
          <w:color w:val="000000"/>
          <w:sz w:val="28"/>
          <w:szCs w:val="28"/>
        </w:rPr>
        <w:t xml:space="preserve">комбинация </w:t>
      </w:r>
      <w:r w:rsidRPr="000E47F3">
        <w:rPr>
          <w:rFonts w:ascii="Times New Roman" w:eastAsia="Calibri" w:hAnsi="Times New Roman" w:cs="Times New Roman"/>
          <w:i/>
          <w:color w:val="000000"/>
          <w:sz w:val="28"/>
          <w:szCs w:val="28"/>
        </w:rPr>
        <w:t>методов</w:t>
      </w:r>
      <w:r w:rsidRPr="00B50356">
        <w:rPr>
          <w:rFonts w:ascii="Times New Roman" w:eastAsia="Calibri" w:hAnsi="Times New Roman" w:cs="Times New Roman"/>
          <w:color w:val="000000"/>
          <w:sz w:val="28"/>
          <w:szCs w:val="28"/>
        </w:rPr>
        <w:t xml:space="preserve"> (словесные, наглядные и игровые), </w:t>
      </w:r>
      <w:r w:rsidR="0020236E" w:rsidRPr="009C519A">
        <w:rPr>
          <w:rFonts w:ascii="Times New Roman" w:eastAsia="Calibri" w:hAnsi="Times New Roman" w:cs="Times New Roman"/>
          <w:color w:val="000000"/>
          <w:sz w:val="28"/>
          <w:szCs w:val="28"/>
        </w:rPr>
        <w:t>дополненная</w:t>
      </w:r>
      <w:r w:rsidR="0020236E">
        <w:rPr>
          <w:rFonts w:ascii="Times New Roman" w:eastAsia="Calibri" w:hAnsi="Times New Roman" w:cs="Times New Roman"/>
          <w:color w:val="000000"/>
          <w:sz w:val="28"/>
          <w:szCs w:val="28"/>
        </w:rPr>
        <w:t xml:space="preserve"> </w:t>
      </w:r>
      <w:r w:rsidR="000D243E">
        <w:rPr>
          <w:rFonts w:ascii="Times New Roman" w:eastAsia="Calibri" w:hAnsi="Times New Roman" w:cs="Times New Roman"/>
          <w:color w:val="000000"/>
          <w:sz w:val="28"/>
          <w:szCs w:val="28"/>
        </w:rPr>
        <w:t xml:space="preserve">специфическими </w:t>
      </w:r>
      <w:r w:rsidR="0020236E" w:rsidRPr="00B50356">
        <w:rPr>
          <w:rFonts w:ascii="Times New Roman" w:eastAsia="Calibri" w:hAnsi="Times New Roman" w:cs="Times New Roman"/>
          <w:color w:val="000000"/>
          <w:sz w:val="28"/>
          <w:szCs w:val="28"/>
        </w:rPr>
        <w:t>приёмами</w:t>
      </w:r>
      <w:r w:rsidRPr="00B50356">
        <w:rPr>
          <w:rFonts w:ascii="Times New Roman" w:eastAsia="Calibri" w:hAnsi="Times New Roman" w:cs="Times New Roman"/>
          <w:color w:val="000000"/>
          <w:sz w:val="28"/>
          <w:szCs w:val="28"/>
        </w:rPr>
        <w:t xml:space="preserve"> </w:t>
      </w:r>
      <w:r w:rsidR="000D243E">
        <w:rPr>
          <w:rFonts w:ascii="Times New Roman" w:eastAsia="Calibri" w:hAnsi="Times New Roman" w:cs="Times New Roman"/>
          <w:color w:val="000000"/>
          <w:sz w:val="28"/>
          <w:szCs w:val="28"/>
        </w:rPr>
        <w:t xml:space="preserve">коррекционной работы </w:t>
      </w:r>
      <w:r w:rsidRPr="00B50356">
        <w:rPr>
          <w:rFonts w:ascii="Times New Roman" w:eastAsia="Calibri" w:hAnsi="Times New Roman" w:cs="Times New Roman"/>
          <w:color w:val="000000"/>
          <w:sz w:val="28"/>
          <w:szCs w:val="28"/>
        </w:rPr>
        <w:t>(</w:t>
      </w:r>
      <w:r w:rsidRPr="00B50356">
        <w:rPr>
          <w:rFonts w:ascii="Times New Roman" w:eastAsia="Times New Roman" w:hAnsi="Times New Roman" w:cs="Times New Roman"/>
          <w:color w:val="2A2723"/>
          <w:sz w:val="28"/>
          <w:szCs w:val="28"/>
          <w:lang w:eastAsia="ru-RU"/>
        </w:rPr>
        <w:t>речевой образец</w:t>
      </w:r>
      <w:r w:rsidR="00135DE1">
        <w:rPr>
          <w:rFonts w:ascii="Times New Roman" w:eastAsia="Times New Roman" w:hAnsi="Times New Roman" w:cs="Times New Roman"/>
          <w:color w:val="2A2723"/>
          <w:sz w:val="28"/>
          <w:szCs w:val="28"/>
          <w:lang w:eastAsia="ru-RU"/>
        </w:rPr>
        <w:t>;</w:t>
      </w:r>
      <w:r w:rsidRPr="00B50356">
        <w:rPr>
          <w:rFonts w:ascii="Times New Roman" w:eastAsia="Times New Roman" w:hAnsi="Times New Roman" w:cs="Times New Roman"/>
          <w:color w:val="2A2723"/>
          <w:sz w:val="28"/>
          <w:szCs w:val="28"/>
          <w:lang w:eastAsia="ru-RU"/>
        </w:rPr>
        <w:t xml:space="preserve"> повторное проговаривание</w:t>
      </w:r>
      <w:r w:rsidR="00135DE1">
        <w:rPr>
          <w:rFonts w:ascii="Times New Roman" w:eastAsia="Times New Roman" w:hAnsi="Times New Roman" w:cs="Times New Roman"/>
          <w:color w:val="2A2723"/>
          <w:sz w:val="28"/>
          <w:szCs w:val="28"/>
          <w:lang w:eastAsia="ru-RU"/>
        </w:rPr>
        <w:t>;</w:t>
      </w:r>
      <w:r w:rsidRPr="00B50356">
        <w:rPr>
          <w:rFonts w:ascii="Times New Roman" w:eastAsia="Times New Roman" w:hAnsi="Times New Roman" w:cs="Times New Roman"/>
          <w:color w:val="2A2723"/>
          <w:sz w:val="28"/>
          <w:szCs w:val="28"/>
          <w:lang w:eastAsia="ru-RU"/>
        </w:rPr>
        <w:t xml:space="preserve"> объяснение</w:t>
      </w:r>
      <w:r w:rsidR="00135DE1">
        <w:rPr>
          <w:rFonts w:ascii="Times New Roman" w:eastAsia="Times New Roman" w:hAnsi="Times New Roman" w:cs="Times New Roman"/>
          <w:color w:val="2A2723"/>
          <w:sz w:val="28"/>
          <w:szCs w:val="28"/>
          <w:lang w:eastAsia="ru-RU"/>
        </w:rPr>
        <w:t>;</w:t>
      </w:r>
      <w:r w:rsidRPr="00B50356">
        <w:rPr>
          <w:rFonts w:ascii="Times New Roman" w:eastAsia="Times New Roman" w:hAnsi="Times New Roman" w:cs="Times New Roman"/>
          <w:color w:val="2A2723"/>
          <w:sz w:val="28"/>
          <w:szCs w:val="28"/>
          <w:lang w:eastAsia="ru-RU"/>
        </w:rPr>
        <w:t xml:space="preserve"> указания</w:t>
      </w:r>
      <w:r w:rsidR="00135DE1">
        <w:rPr>
          <w:rFonts w:ascii="Times New Roman" w:eastAsia="Times New Roman" w:hAnsi="Times New Roman" w:cs="Times New Roman"/>
          <w:color w:val="2A2723"/>
          <w:sz w:val="28"/>
          <w:szCs w:val="28"/>
          <w:lang w:eastAsia="ru-RU"/>
        </w:rPr>
        <w:t>;</w:t>
      </w:r>
      <w:r w:rsidRPr="00B50356">
        <w:rPr>
          <w:rFonts w:ascii="Times New Roman" w:eastAsia="Times New Roman" w:hAnsi="Times New Roman" w:cs="Times New Roman"/>
          <w:color w:val="2A2723"/>
          <w:sz w:val="28"/>
          <w:szCs w:val="28"/>
          <w:lang w:eastAsia="ru-RU"/>
        </w:rPr>
        <w:t xml:space="preserve"> наводящий </w:t>
      </w:r>
      <w:r w:rsidRPr="00B50356">
        <w:rPr>
          <w:rFonts w:ascii="Times New Roman" w:eastAsia="Times New Roman" w:hAnsi="Times New Roman" w:cs="Times New Roman"/>
          <w:color w:val="2A2723"/>
          <w:sz w:val="28"/>
          <w:szCs w:val="28"/>
          <w:lang w:eastAsia="ru-RU"/>
        </w:rPr>
        <w:lastRenderedPageBreak/>
        <w:t>вопрос</w:t>
      </w:r>
      <w:r w:rsidR="00135DE1">
        <w:rPr>
          <w:rFonts w:ascii="Times New Roman" w:eastAsia="Times New Roman" w:hAnsi="Times New Roman" w:cs="Times New Roman"/>
          <w:color w:val="2A2723"/>
          <w:sz w:val="28"/>
          <w:szCs w:val="28"/>
          <w:lang w:eastAsia="ru-RU"/>
        </w:rPr>
        <w:t xml:space="preserve">; </w:t>
      </w:r>
      <w:r w:rsidRPr="00B50356">
        <w:rPr>
          <w:rFonts w:ascii="Times New Roman" w:eastAsia="Times New Roman" w:hAnsi="Times New Roman" w:cs="Times New Roman"/>
          <w:color w:val="2A2723"/>
          <w:sz w:val="28"/>
          <w:szCs w:val="28"/>
          <w:lang w:eastAsia="ru-RU"/>
        </w:rPr>
        <w:t>подсказка нужного слова</w:t>
      </w:r>
      <w:r w:rsidR="00135DE1">
        <w:rPr>
          <w:rFonts w:ascii="Times New Roman" w:eastAsia="Times New Roman" w:hAnsi="Times New Roman" w:cs="Times New Roman"/>
          <w:color w:val="2A2723"/>
          <w:sz w:val="28"/>
          <w:szCs w:val="28"/>
          <w:lang w:eastAsia="ru-RU"/>
        </w:rPr>
        <w:t>;</w:t>
      </w:r>
      <w:r w:rsidRPr="00B50356">
        <w:rPr>
          <w:rFonts w:ascii="Times New Roman" w:eastAsia="Times New Roman" w:hAnsi="Times New Roman" w:cs="Times New Roman"/>
          <w:color w:val="2A2723"/>
          <w:sz w:val="28"/>
          <w:szCs w:val="28"/>
          <w:lang w:eastAsia="ru-RU"/>
        </w:rPr>
        <w:t xml:space="preserve"> подведение детей к обобщению</w:t>
      </w:r>
      <w:r w:rsidR="00135DE1">
        <w:rPr>
          <w:rFonts w:ascii="Times New Roman" w:eastAsia="Times New Roman" w:hAnsi="Times New Roman" w:cs="Times New Roman"/>
          <w:color w:val="2A2723"/>
          <w:sz w:val="28"/>
          <w:szCs w:val="28"/>
          <w:lang w:eastAsia="ru-RU"/>
        </w:rPr>
        <w:t>;</w:t>
      </w:r>
      <w:r w:rsidRPr="00B50356">
        <w:rPr>
          <w:rFonts w:ascii="Times New Roman" w:eastAsia="Times New Roman" w:hAnsi="Times New Roman" w:cs="Times New Roman"/>
          <w:color w:val="2A2723"/>
          <w:sz w:val="28"/>
          <w:szCs w:val="28"/>
          <w:lang w:eastAsia="ru-RU"/>
        </w:rPr>
        <w:t xml:space="preserve"> рассказывание по плану, заданному в виде вопросов или указаний</w:t>
      </w:r>
      <w:r w:rsidR="00135DE1">
        <w:rPr>
          <w:rFonts w:ascii="Times New Roman" w:eastAsia="Times New Roman" w:hAnsi="Times New Roman" w:cs="Times New Roman"/>
          <w:color w:val="2A2723"/>
          <w:sz w:val="28"/>
          <w:szCs w:val="28"/>
          <w:lang w:eastAsia="ru-RU"/>
        </w:rPr>
        <w:t>;</w:t>
      </w:r>
      <w:r w:rsidRPr="00B50356">
        <w:rPr>
          <w:rFonts w:ascii="Times New Roman" w:eastAsia="Times New Roman" w:hAnsi="Times New Roman" w:cs="Times New Roman"/>
          <w:color w:val="2A2723"/>
          <w:sz w:val="28"/>
          <w:szCs w:val="28"/>
          <w:lang w:eastAsia="ru-RU"/>
        </w:rPr>
        <w:t xml:space="preserve"> придумывание продолжения и заве</w:t>
      </w:r>
      <w:r>
        <w:rPr>
          <w:rFonts w:ascii="Times New Roman" w:eastAsia="Times New Roman" w:hAnsi="Times New Roman" w:cs="Times New Roman"/>
          <w:color w:val="2A2723"/>
          <w:sz w:val="28"/>
          <w:szCs w:val="28"/>
          <w:lang w:eastAsia="ru-RU"/>
        </w:rPr>
        <w:t>ршения предложения или рассказа</w:t>
      </w:r>
      <w:r w:rsidR="00A1007B">
        <w:rPr>
          <w:rFonts w:ascii="Times New Roman" w:eastAsia="Times New Roman" w:hAnsi="Times New Roman" w:cs="Times New Roman"/>
          <w:color w:val="2A2723"/>
          <w:sz w:val="28"/>
          <w:szCs w:val="28"/>
          <w:lang w:eastAsia="ru-RU"/>
        </w:rPr>
        <w:t>)</w:t>
      </w:r>
      <w:r>
        <w:rPr>
          <w:rFonts w:ascii="Times New Roman" w:eastAsia="Times New Roman" w:hAnsi="Times New Roman" w:cs="Times New Roman"/>
          <w:color w:val="2A2723"/>
          <w:sz w:val="28"/>
          <w:szCs w:val="28"/>
          <w:lang w:eastAsia="ru-RU"/>
        </w:rPr>
        <w:t>.</w:t>
      </w:r>
      <w:r w:rsidR="00A1007B">
        <w:rPr>
          <w:rFonts w:ascii="Times New Roman" w:eastAsia="Times New Roman" w:hAnsi="Times New Roman" w:cs="Times New Roman"/>
          <w:color w:val="2A2723"/>
          <w:sz w:val="28"/>
          <w:szCs w:val="28"/>
          <w:lang w:eastAsia="ru-RU"/>
        </w:rPr>
        <w:t xml:space="preserve"> </w:t>
      </w:r>
    </w:p>
    <w:p w:rsidR="000E47F3" w:rsidRPr="00A1007B" w:rsidRDefault="000E47F3" w:rsidP="00FB18B3">
      <w:pPr>
        <w:spacing w:after="0" w:line="360" w:lineRule="auto"/>
        <w:ind w:firstLine="709"/>
        <w:jc w:val="both"/>
        <w:rPr>
          <w:rFonts w:ascii="Times New Roman" w:eastAsia="Times New Roman" w:hAnsi="Times New Roman" w:cs="Times New Roman"/>
          <w:color w:val="2A2723"/>
          <w:sz w:val="28"/>
          <w:szCs w:val="28"/>
          <w:lang w:eastAsia="ru-RU"/>
        </w:rPr>
      </w:pPr>
      <w:r w:rsidRPr="00AD3E61">
        <w:rPr>
          <w:rFonts w:ascii="Times New Roman" w:hAnsi="Times New Roman" w:cs="Times New Roman"/>
          <w:sz w:val="28"/>
          <w:szCs w:val="28"/>
        </w:rPr>
        <w:t xml:space="preserve">Коррекционная работа по формированию речемыслительной деятельности у дошкольников с ОНР при дизартрии в рамках методики проводилась во взаимосвязи двух компонентов: </w:t>
      </w:r>
      <w:r w:rsidRPr="00AD3E61">
        <w:rPr>
          <w:rFonts w:ascii="Times New Roman" w:hAnsi="Times New Roman" w:cs="Times New Roman"/>
          <w:i/>
          <w:sz w:val="28"/>
          <w:szCs w:val="28"/>
        </w:rPr>
        <w:t>когнитивного и речевого.</w:t>
      </w:r>
      <w:r w:rsidRPr="00AD3E61">
        <w:rPr>
          <w:rFonts w:ascii="Times New Roman" w:hAnsi="Times New Roman" w:cs="Times New Roman"/>
          <w:sz w:val="28"/>
          <w:szCs w:val="28"/>
        </w:rPr>
        <w:t xml:space="preserve"> </w:t>
      </w:r>
      <w:r w:rsidRPr="00AD3E61">
        <w:rPr>
          <w:rFonts w:ascii="Times New Roman" w:hAnsi="Times New Roman" w:cs="Times New Roman"/>
          <w:color w:val="000000" w:themeColor="text1"/>
          <w:sz w:val="28"/>
          <w:szCs w:val="28"/>
        </w:rPr>
        <w:t xml:space="preserve">Под формированием </w:t>
      </w:r>
      <w:r w:rsidRPr="00644D43">
        <w:rPr>
          <w:rFonts w:ascii="Times New Roman" w:hAnsi="Times New Roman" w:cs="Times New Roman"/>
          <w:color w:val="000000" w:themeColor="text1"/>
          <w:sz w:val="28"/>
          <w:szCs w:val="28"/>
        </w:rPr>
        <w:t>когнитивного компонента</w:t>
      </w:r>
      <w:r w:rsidRPr="00AD3E61">
        <w:rPr>
          <w:rFonts w:ascii="Times New Roman" w:hAnsi="Times New Roman" w:cs="Times New Roman"/>
          <w:b/>
          <w:color w:val="000000" w:themeColor="text1"/>
          <w:sz w:val="28"/>
          <w:szCs w:val="28"/>
        </w:rPr>
        <w:t xml:space="preserve"> </w:t>
      </w:r>
      <w:r w:rsidRPr="00AD3E61">
        <w:rPr>
          <w:rFonts w:ascii="Times New Roman" w:hAnsi="Times New Roman" w:cs="Times New Roman"/>
          <w:color w:val="000000" w:themeColor="text1"/>
          <w:sz w:val="28"/>
          <w:szCs w:val="28"/>
        </w:rPr>
        <w:t>мы</w:t>
      </w:r>
      <w:r w:rsidRPr="00AD3E61">
        <w:rPr>
          <w:rFonts w:ascii="Times New Roman" w:hAnsi="Times New Roman" w:cs="Times New Roman"/>
          <w:b/>
          <w:color w:val="000000" w:themeColor="text1"/>
          <w:sz w:val="28"/>
          <w:szCs w:val="28"/>
        </w:rPr>
        <w:t xml:space="preserve"> </w:t>
      </w:r>
      <w:r w:rsidRPr="00AD3E61">
        <w:rPr>
          <w:rFonts w:ascii="Times New Roman" w:hAnsi="Times New Roman" w:cs="Times New Roman"/>
          <w:color w:val="000000" w:themeColor="text1"/>
          <w:sz w:val="28"/>
          <w:szCs w:val="28"/>
        </w:rPr>
        <w:t>подразумеваем</w:t>
      </w:r>
      <w:r w:rsidR="00135DE1">
        <w:rPr>
          <w:rFonts w:ascii="Times New Roman" w:hAnsi="Times New Roman" w:cs="Times New Roman"/>
          <w:color w:val="000000" w:themeColor="text1"/>
          <w:sz w:val="28"/>
          <w:szCs w:val="28"/>
        </w:rPr>
        <w:t>:</w:t>
      </w:r>
      <w:r w:rsidRPr="00AD3E61">
        <w:rPr>
          <w:rFonts w:ascii="Times New Roman" w:hAnsi="Times New Roman" w:cs="Times New Roman"/>
          <w:color w:val="000000" w:themeColor="text1"/>
          <w:sz w:val="28"/>
          <w:szCs w:val="28"/>
        </w:rPr>
        <w:t xml:space="preserve"> развитие умения анализировать </w:t>
      </w:r>
      <w:r>
        <w:rPr>
          <w:rFonts w:ascii="Times New Roman" w:hAnsi="Times New Roman" w:cs="Times New Roman"/>
          <w:color w:val="000000" w:themeColor="text1"/>
          <w:sz w:val="28"/>
          <w:szCs w:val="28"/>
        </w:rPr>
        <w:t xml:space="preserve">предложенную </w:t>
      </w:r>
      <w:r w:rsidRPr="00AD3E61">
        <w:rPr>
          <w:rFonts w:ascii="Times New Roman" w:hAnsi="Times New Roman" w:cs="Times New Roman"/>
          <w:color w:val="000000" w:themeColor="text1"/>
          <w:sz w:val="28"/>
          <w:szCs w:val="28"/>
        </w:rPr>
        <w:t>ситуацию, выделяя главные и второстепенные объекты</w:t>
      </w:r>
      <w:r w:rsidR="00135DE1">
        <w:rPr>
          <w:rFonts w:ascii="Times New Roman" w:hAnsi="Times New Roman" w:cs="Times New Roman"/>
          <w:color w:val="000000" w:themeColor="text1"/>
          <w:sz w:val="28"/>
          <w:szCs w:val="28"/>
        </w:rPr>
        <w:t>;</w:t>
      </w:r>
      <w:r w:rsidRPr="00AD3E61">
        <w:rPr>
          <w:rFonts w:ascii="Times New Roman" w:hAnsi="Times New Roman" w:cs="Times New Roman"/>
          <w:color w:val="000000" w:themeColor="text1"/>
          <w:sz w:val="28"/>
          <w:szCs w:val="28"/>
        </w:rPr>
        <w:t xml:space="preserve"> умения располагать смысловые звенья сюжета в логической последовательности, определять причинно-следственные связи и удержива</w:t>
      </w:r>
      <w:r w:rsidR="00135DE1">
        <w:rPr>
          <w:rFonts w:ascii="Times New Roman" w:hAnsi="Times New Roman" w:cs="Times New Roman"/>
          <w:color w:val="000000" w:themeColor="text1"/>
          <w:sz w:val="28"/>
          <w:szCs w:val="28"/>
        </w:rPr>
        <w:t>ть</w:t>
      </w:r>
      <w:r w:rsidRPr="00AD3E61">
        <w:rPr>
          <w:rFonts w:ascii="Times New Roman" w:hAnsi="Times New Roman" w:cs="Times New Roman"/>
          <w:color w:val="000000" w:themeColor="text1"/>
          <w:sz w:val="28"/>
          <w:szCs w:val="28"/>
        </w:rPr>
        <w:t xml:space="preserve"> смысловую программу в памяти, т</w:t>
      </w:r>
      <w:r w:rsidR="00135DE1">
        <w:rPr>
          <w:rFonts w:ascii="Times New Roman" w:hAnsi="Times New Roman" w:cs="Times New Roman"/>
          <w:color w:val="000000" w:themeColor="text1"/>
          <w:sz w:val="28"/>
          <w:szCs w:val="28"/>
        </w:rPr>
        <w:t>о есть</w:t>
      </w:r>
      <w:r w:rsidRPr="00AD3E61">
        <w:rPr>
          <w:rFonts w:ascii="Times New Roman" w:hAnsi="Times New Roman" w:cs="Times New Roman"/>
          <w:color w:val="000000" w:themeColor="text1"/>
          <w:sz w:val="28"/>
          <w:szCs w:val="28"/>
        </w:rPr>
        <w:t xml:space="preserve"> создава</w:t>
      </w:r>
      <w:r w:rsidR="00135DE1">
        <w:rPr>
          <w:rFonts w:ascii="Times New Roman" w:hAnsi="Times New Roman" w:cs="Times New Roman"/>
          <w:color w:val="000000" w:themeColor="text1"/>
          <w:sz w:val="28"/>
          <w:szCs w:val="28"/>
        </w:rPr>
        <w:t>ть</w:t>
      </w:r>
      <w:r w:rsidRPr="00AD3E61">
        <w:rPr>
          <w:rFonts w:ascii="Times New Roman" w:hAnsi="Times New Roman" w:cs="Times New Roman"/>
          <w:color w:val="000000" w:themeColor="text1"/>
          <w:sz w:val="28"/>
          <w:szCs w:val="28"/>
        </w:rPr>
        <w:t xml:space="preserve"> план связного </w:t>
      </w:r>
      <w:r>
        <w:rPr>
          <w:rFonts w:ascii="Times New Roman" w:hAnsi="Times New Roman" w:cs="Times New Roman"/>
          <w:color w:val="000000" w:themeColor="text1"/>
          <w:sz w:val="28"/>
          <w:szCs w:val="28"/>
        </w:rPr>
        <w:t>высказывания</w:t>
      </w:r>
      <w:r w:rsidR="00135DE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35DE1">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также овладение</w:t>
      </w:r>
      <w:r w:rsidRPr="00AD3E61">
        <w:rPr>
          <w:rFonts w:ascii="Times New Roman" w:hAnsi="Times New Roman" w:cs="Times New Roman"/>
          <w:color w:val="000000" w:themeColor="text1"/>
          <w:sz w:val="28"/>
          <w:szCs w:val="28"/>
        </w:rPr>
        <w:t xml:space="preserve"> навыком прогнозирования исходя из предложенных условий в наглядном или вербальном плане.</w:t>
      </w:r>
      <w:r>
        <w:rPr>
          <w:rFonts w:ascii="Times New Roman" w:hAnsi="Times New Roman" w:cs="Times New Roman"/>
          <w:color w:val="000000" w:themeColor="text1"/>
          <w:sz w:val="28"/>
          <w:szCs w:val="28"/>
        </w:rPr>
        <w:t xml:space="preserve"> </w:t>
      </w:r>
      <w:r w:rsidRPr="00B50356">
        <w:rPr>
          <w:rFonts w:ascii="Times New Roman" w:hAnsi="Times New Roman" w:cs="Times New Roman"/>
          <w:sz w:val="28"/>
          <w:szCs w:val="28"/>
        </w:rPr>
        <w:t xml:space="preserve">Под </w:t>
      </w:r>
      <w:r>
        <w:rPr>
          <w:rFonts w:ascii="Times New Roman" w:hAnsi="Times New Roman" w:cs="Times New Roman"/>
          <w:sz w:val="28"/>
          <w:szCs w:val="28"/>
        </w:rPr>
        <w:t xml:space="preserve">формированием </w:t>
      </w:r>
      <w:r w:rsidRPr="00644D43">
        <w:rPr>
          <w:rFonts w:ascii="Times New Roman" w:hAnsi="Times New Roman" w:cs="Times New Roman"/>
          <w:sz w:val="28"/>
          <w:szCs w:val="28"/>
        </w:rPr>
        <w:t>речевого компонента</w:t>
      </w:r>
      <w:r w:rsidRPr="00B50356">
        <w:rPr>
          <w:rFonts w:ascii="Times New Roman" w:hAnsi="Times New Roman" w:cs="Times New Roman"/>
          <w:sz w:val="28"/>
          <w:szCs w:val="28"/>
        </w:rPr>
        <w:t xml:space="preserve"> мы понимаем овладение языковыми средс</w:t>
      </w:r>
      <w:r>
        <w:rPr>
          <w:rFonts w:ascii="Times New Roman" w:hAnsi="Times New Roman" w:cs="Times New Roman"/>
          <w:sz w:val="28"/>
          <w:szCs w:val="28"/>
        </w:rPr>
        <w:t xml:space="preserve">твами оформления связного высказывания типа суждения, умозаключения. </w:t>
      </w:r>
      <w:r w:rsidRPr="00AD3E61">
        <w:rPr>
          <w:rFonts w:ascii="Times New Roman" w:eastAsia="Calibri" w:hAnsi="Times New Roman" w:cs="Times New Roman"/>
          <w:color w:val="000000"/>
          <w:sz w:val="28"/>
          <w:szCs w:val="28"/>
        </w:rPr>
        <w:t xml:space="preserve">Немаловажным в реализации методики является возможность использования речемыслительных заданий для совершенствования просодической стороны речи (интонация, </w:t>
      </w:r>
      <w:proofErr w:type="spellStart"/>
      <w:r w:rsidRPr="00AD3E61">
        <w:rPr>
          <w:rFonts w:ascii="Times New Roman" w:eastAsia="Calibri" w:hAnsi="Times New Roman" w:cs="Times New Roman"/>
          <w:color w:val="000000"/>
          <w:sz w:val="28"/>
          <w:szCs w:val="28"/>
        </w:rPr>
        <w:t>паузация</w:t>
      </w:r>
      <w:proofErr w:type="spellEnd"/>
      <w:r w:rsidRPr="00AD3E61">
        <w:rPr>
          <w:rFonts w:ascii="Times New Roman" w:eastAsia="Calibri" w:hAnsi="Times New Roman" w:cs="Times New Roman"/>
          <w:color w:val="000000"/>
          <w:sz w:val="28"/>
          <w:szCs w:val="28"/>
        </w:rPr>
        <w:t>, темп, ритм, ударение) и автоматизации правильного произношения, что особенно актуальн</w:t>
      </w:r>
      <w:r w:rsidR="00135DE1">
        <w:rPr>
          <w:rFonts w:ascii="Times New Roman" w:eastAsia="Calibri" w:hAnsi="Times New Roman" w:cs="Times New Roman"/>
          <w:color w:val="000000"/>
          <w:sz w:val="28"/>
          <w:szCs w:val="28"/>
        </w:rPr>
        <w:t>о</w:t>
      </w:r>
      <w:r w:rsidRPr="00AD3E61">
        <w:rPr>
          <w:rFonts w:ascii="Times New Roman" w:eastAsia="Calibri" w:hAnsi="Times New Roman" w:cs="Times New Roman"/>
          <w:color w:val="000000"/>
          <w:sz w:val="28"/>
          <w:szCs w:val="28"/>
        </w:rPr>
        <w:t xml:space="preserve"> при таком комбинированном нарушении</w:t>
      </w:r>
      <w:r w:rsidR="00135DE1">
        <w:rPr>
          <w:rFonts w:ascii="Times New Roman" w:eastAsia="Calibri" w:hAnsi="Times New Roman" w:cs="Times New Roman"/>
          <w:color w:val="000000"/>
          <w:sz w:val="28"/>
          <w:szCs w:val="28"/>
        </w:rPr>
        <w:t>,</w:t>
      </w:r>
      <w:r w:rsidRPr="00AD3E61">
        <w:rPr>
          <w:rFonts w:ascii="Times New Roman" w:eastAsia="Calibri" w:hAnsi="Times New Roman" w:cs="Times New Roman"/>
          <w:color w:val="000000"/>
          <w:sz w:val="28"/>
          <w:szCs w:val="28"/>
        </w:rPr>
        <w:t xml:space="preserve"> как общее недоразвитие речи при дизартрии. Происходит это в результате того, что реб</w:t>
      </w:r>
      <w:r w:rsidR="00135DE1">
        <w:rPr>
          <w:rFonts w:ascii="Times New Roman" w:eastAsia="Calibri" w:hAnsi="Times New Roman" w:cs="Times New Roman"/>
          <w:color w:val="000000"/>
          <w:sz w:val="28"/>
          <w:szCs w:val="28"/>
        </w:rPr>
        <w:t>ё</w:t>
      </w:r>
      <w:r w:rsidRPr="00AD3E61">
        <w:rPr>
          <w:rFonts w:ascii="Times New Roman" w:eastAsia="Calibri" w:hAnsi="Times New Roman" w:cs="Times New Roman"/>
          <w:color w:val="000000"/>
          <w:sz w:val="28"/>
          <w:szCs w:val="28"/>
        </w:rPr>
        <w:t>нок, сосредотачивая внимание на смысловой части высказывания в ходе выполнения речемыслительных заданий, быстрее переходит от отраж</w:t>
      </w:r>
      <w:r w:rsidR="00135DE1">
        <w:rPr>
          <w:rFonts w:ascii="Times New Roman" w:eastAsia="Calibri" w:hAnsi="Times New Roman" w:cs="Times New Roman"/>
          <w:color w:val="000000"/>
          <w:sz w:val="28"/>
          <w:szCs w:val="28"/>
        </w:rPr>
        <w:t>ё</w:t>
      </w:r>
      <w:r w:rsidRPr="00AD3E61">
        <w:rPr>
          <w:rFonts w:ascii="Times New Roman" w:eastAsia="Calibri" w:hAnsi="Times New Roman" w:cs="Times New Roman"/>
          <w:color w:val="000000"/>
          <w:sz w:val="28"/>
          <w:szCs w:val="28"/>
        </w:rPr>
        <w:t>нной речи к самостоятельным е</w:t>
      </w:r>
      <w:r w:rsidR="00135DE1">
        <w:rPr>
          <w:rFonts w:ascii="Times New Roman" w:eastAsia="Calibri" w:hAnsi="Times New Roman" w:cs="Times New Roman"/>
          <w:color w:val="000000"/>
          <w:sz w:val="28"/>
          <w:szCs w:val="28"/>
        </w:rPr>
        <w:t>ё</w:t>
      </w:r>
      <w:r w:rsidRPr="00AD3E61">
        <w:rPr>
          <w:rFonts w:ascii="Times New Roman" w:eastAsia="Calibri" w:hAnsi="Times New Roman" w:cs="Times New Roman"/>
          <w:color w:val="000000"/>
          <w:sz w:val="28"/>
          <w:szCs w:val="28"/>
        </w:rPr>
        <w:t xml:space="preserve"> формам. </w:t>
      </w:r>
    </w:p>
    <w:p w:rsidR="000E47F3" w:rsidRPr="00B50356" w:rsidRDefault="00644D43" w:rsidP="00FB18B3">
      <w:pPr>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В</w:t>
      </w:r>
      <w:r w:rsidR="000E47F3" w:rsidRPr="00B50356">
        <w:rPr>
          <w:rFonts w:ascii="Times New Roman" w:eastAsia="Times New Roman" w:hAnsi="Times New Roman" w:cs="Times New Roman"/>
          <w:sz w:val="28"/>
          <w:szCs w:val="28"/>
          <w:lang w:bidi="en-US"/>
        </w:rPr>
        <w:t xml:space="preserve"> системе коррекционной </w:t>
      </w:r>
      <w:r w:rsidR="000E47F3" w:rsidRPr="009C519A">
        <w:rPr>
          <w:rFonts w:ascii="Times New Roman" w:eastAsia="Times New Roman" w:hAnsi="Times New Roman" w:cs="Times New Roman"/>
          <w:sz w:val="28"/>
          <w:szCs w:val="28"/>
          <w:lang w:bidi="en-US"/>
        </w:rPr>
        <w:t xml:space="preserve">работы </w:t>
      </w:r>
      <w:r w:rsidRPr="009C519A">
        <w:rPr>
          <w:rFonts w:ascii="Times New Roman" w:eastAsia="Times New Roman" w:hAnsi="Times New Roman" w:cs="Times New Roman"/>
          <w:sz w:val="28"/>
          <w:szCs w:val="28"/>
          <w:lang w:bidi="en-US"/>
        </w:rPr>
        <w:t xml:space="preserve">выделены </w:t>
      </w:r>
      <w:r w:rsidRPr="009C519A">
        <w:rPr>
          <w:rFonts w:ascii="Times New Roman" w:eastAsia="Times New Roman" w:hAnsi="Times New Roman" w:cs="Times New Roman"/>
          <w:b/>
          <w:sz w:val="28"/>
          <w:szCs w:val="28"/>
          <w:lang w:bidi="en-US"/>
        </w:rPr>
        <w:t>два</w:t>
      </w:r>
      <w:r w:rsidR="000E47F3" w:rsidRPr="009C519A">
        <w:rPr>
          <w:rFonts w:ascii="Times New Roman" w:eastAsia="Times New Roman" w:hAnsi="Times New Roman" w:cs="Times New Roman"/>
          <w:sz w:val="28"/>
          <w:szCs w:val="28"/>
          <w:lang w:bidi="en-US"/>
        </w:rPr>
        <w:t xml:space="preserve"> взаимосвязанных </w:t>
      </w:r>
      <w:r w:rsidR="000E47F3" w:rsidRPr="009C519A">
        <w:rPr>
          <w:rFonts w:ascii="Times New Roman" w:eastAsia="Times New Roman" w:hAnsi="Times New Roman" w:cs="Times New Roman"/>
          <w:b/>
          <w:sz w:val="28"/>
          <w:szCs w:val="28"/>
          <w:lang w:bidi="en-US"/>
        </w:rPr>
        <w:t>этапа</w:t>
      </w:r>
      <w:r w:rsidR="000D243E" w:rsidRPr="009C519A">
        <w:rPr>
          <w:rFonts w:ascii="Times New Roman" w:eastAsia="Times New Roman" w:hAnsi="Times New Roman" w:cs="Times New Roman"/>
          <w:b/>
          <w:sz w:val="28"/>
          <w:szCs w:val="28"/>
          <w:lang w:bidi="en-US"/>
        </w:rPr>
        <w:t xml:space="preserve"> </w:t>
      </w:r>
      <w:r w:rsidR="000D243E" w:rsidRPr="009C519A">
        <w:rPr>
          <w:rFonts w:ascii="Times New Roman" w:eastAsia="Times New Roman" w:hAnsi="Times New Roman" w:cs="Times New Roman"/>
          <w:sz w:val="28"/>
          <w:szCs w:val="28"/>
          <w:lang w:bidi="en-US"/>
        </w:rPr>
        <w:t>(</w:t>
      </w:r>
      <w:r w:rsidR="000D243E" w:rsidRPr="009C519A">
        <w:rPr>
          <w:rFonts w:ascii="Times New Roman" w:eastAsia="Times New Roman" w:hAnsi="Times New Roman" w:cs="Times New Roman"/>
          <w:i/>
          <w:sz w:val="28"/>
          <w:szCs w:val="28"/>
          <w:lang w:bidi="en-US"/>
        </w:rPr>
        <w:t>подготовительный и основной)</w:t>
      </w:r>
      <w:r w:rsidR="000D243E" w:rsidRPr="009C519A">
        <w:rPr>
          <w:rFonts w:ascii="Times New Roman" w:eastAsia="Times New Roman" w:hAnsi="Times New Roman" w:cs="Times New Roman"/>
          <w:sz w:val="28"/>
          <w:szCs w:val="28"/>
          <w:lang w:bidi="en-US"/>
        </w:rPr>
        <w:t>,</w:t>
      </w:r>
      <w:r w:rsidR="000E47F3" w:rsidRPr="009C519A">
        <w:rPr>
          <w:rFonts w:ascii="Times New Roman" w:eastAsia="Times New Roman" w:hAnsi="Times New Roman" w:cs="Times New Roman"/>
          <w:sz w:val="28"/>
          <w:szCs w:val="28"/>
          <w:lang w:bidi="en-US"/>
        </w:rPr>
        <w:t xml:space="preserve"> на каждом из которых решались свои коррекционные задачи по комплексному развитию мышления и речи у</w:t>
      </w:r>
      <w:r w:rsidR="000E47F3" w:rsidRPr="00B50356">
        <w:rPr>
          <w:rFonts w:ascii="Times New Roman" w:eastAsia="Times New Roman" w:hAnsi="Times New Roman" w:cs="Times New Roman"/>
          <w:sz w:val="28"/>
          <w:szCs w:val="28"/>
          <w:lang w:bidi="en-US"/>
        </w:rPr>
        <w:t xml:space="preserve"> детей старшего дошкольного возраста с ОНР при дизартрии, в рамках обучения построению связного монологического высказывания типа суждения, умозаключения.</w:t>
      </w:r>
    </w:p>
    <w:p w:rsidR="000E47F3" w:rsidRPr="00B50356" w:rsidRDefault="000D243E"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hAnsi="Times New Roman" w:cs="Times New Roman"/>
          <w:sz w:val="28"/>
          <w:szCs w:val="28"/>
        </w:rPr>
        <w:lastRenderedPageBreak/>
        <w:t>Ц</w:t>
      </w:r>
      <w:r w:rsidR="005D7D5E">
        <w:rPr>
          <w:rFonts w:ascii="Times New Roman" w:hAnsi="Times New Roman" w:cs="Times New Roman"/>
          <w:sz w:val="28"/>
          <w:szCs w:val="28"/>
        </w:rPr>
        <w:t>ель</w:t>
      </w:r>
      <w:r>
        <w:rPr>
          <w:rFonts w:ascii="Times New Roman" w:hAnsi="Times New Roman" w:cs="Times New Roman"/>
          <w:sz w:val="28"/>
          <w:szCs w:val="28"/>
        </w:rPr>
        <w:t xml:space="preserve"> </w:t>
      </w:r>
      <w:r>
        <w:rPr>
          <w:rFonts w:ascii="Times New Roman" w:hAnsi="Times New Roman" w:cs="Times New Roman"/>
          <w:i/>
          <w:sz w:val="28"/>
          <w:szCs w:val="28"/>
        </w:rPr>
        <w:t>подготовительного этапа</w:t>
      </w:r>
      <w:r>
        <w:rPr>
          <w:rFonts w:ascii="Times New Roman" w:hAnsi="Times New Roman" w:cs="Times New Roman"/>
          <w:sz w:val="28"/>
          <w:szCs w:val="28"/>
        </w:rPr>
        <w:t xml:space="preserve"> </w:t>
      </w:r>
      <w:r w:rsidR="00135DE1">
        <w:rPr>
          <w:rFonts w:ascii="Times New Roman" w:hAnsi="Times New Roman" w:cs="Times New Roman"/>
          <w:sz w:val="28"/>
          <w:szCs w:val="28"/>
        </w:rPr>
        <w:t>—</w:t>
      </w:r>
      <w:r w:rsidR="000E47F3">
        <w:rPr>
          <w:rFonts w:ascii="Times New Roman" w:hAnsi="Times New Roman" w:cs="Times New Roman"/>
          <w:b/>
          <w:sz w:val="28"/>
          <w:szCs w:val="28"/>
        </w:rPr>
        <w:t xml:space="preserve"> </w:t>
      </w:r>
      <w:r w:rsidR="000E47F3" w:rsidRPr="00B50356">
        <w:rPr>
          <w:rFonts w:ascii="Times New Roman" w:eastAsia="Times New Roman" w:hAnsi="Times New Roman" w:cs="Times New Roman"/>
          <w:sz w:val="28"/>
          <w:szCs w:val="28"/>
          <w:lang w:bidi="en-US"/>
        </w:rPr>
        <w:t>развитие интеллектуальной и речевой основы для последующего формирования навык</w:t>
      </w:r>
      <w:r w:rsidR="00135DE1">
        <w:rPr>
          <w:rFonts w:ascii="Times New Roman" w:eastAsia="Times New Roman" w:hAnsi="Times New Roman" w:cs="Times New Roman"/>
          <w:sz w:val="28"/>
          <w:szCs w:val="28"/>
          <w:lang w:bidi="en-US"/>
        </w:rPr>
        <w:t>а</w:t>
      </w:r>
      <w:r w:rsidR="000E47F3" w:rsidRPr="00B50356">
        <w:rPr>
          <w:rFonts w:ascii="Times New Roman" w:eastAsia="Times New Roman" w:hAnsi="Times New Roman" w:cs="Times New Roman"/>
          <w:sz w:val="28"/>
          <w:szCs w:val="28"/>
          <w:lang w:bidi="en-US"/>
        </w:rPr>
        <w:t xml:space="preserve"> построения разв</w:t>
      </w:r>
      <w:r w:rsidR="00135DE1">
        <w:rPr>
          <w:rFonts w:ascii="Times New Roman" w:eastAsia="Times New Roman" w:hAnsi="Times New Roman" w:cs="Times New Roman"/>
          <w:sz w:val="28"/>
          <w:szCs w:val="28"/>
          <w:lang w:bidi="en-US"/>
        </w:rPr>
        <w:t>ё</w:t>
      </w:r>
      <w:r w:rsidR="000E47F3" w:rsidRPr="00B50356">
        <w:rPr>
          <w:rFonts w:ascii="Times New Roman" w:eastAsia="Times New Roman" w:hAnsi="Times New Roman" w:cs="Times New Roman"/>
          <w:sz w:val="28"/>
          <w:szCs w:val="28"/>
          <w:lang w:bidi="en-US"/>
        </w:rPr>
        <w:t>рнутых монологических высказываний</w:t>
      </w:r>
      <w:r w:rsidR="000E47F3">
        <w:rPr>
          <w:rFonts w:ascii="Times New Roman" w:eastAsia="Times New Roman" w:hAnsi="Times New Roman" w:cs="Times New Roman"/>
          <w:sz w:val="28"/>
          <w:szCs w:val="28"/>
          <w:lang w:bidi="en-US"/>
        </w:rPr>
        <w:t xml:space="preserve"> типа суждения, умозаключения с широким использованием различных видов наглядных материалов</w:t>
      </w:r>
      <w:r w:rsidR="000E47F3" w:rsidRPr="00B50356">
        <w:rPr>
          <w:rFonts w:ascii="Times New Roman" w:eastAsia="Times New Roman" w:hAnsi="Times New Roman" w:cs="Times New Roman"/>
          <w:sz w:val="28"/>
          <w:szCs w:val="28"/>
          <w:lang w:bidi="en-US"/>
        </w:rPr>
        <w:t>.</w:t>
      </w:r>
      <w:r w:rsidR="000E47F3">
        <w:rPr>
          <w:rFonts w:ascii="Times New Roman" w:eastAsia="Times New Roman" w:hAnsi="Times New Roman" w:cs="Times New Roman"/>
          <w:sz w:val="28"/>
          <w:szCs w:val="28"/>
          <w:lang w:bidi="en-US"/>
        </w:rPr>
        <w:t xml:space="preserve"> </w:t>
      </w:r>
    </w:p>
    <w:p w:rsidR="000E47F3" w:rsidRPr="00644D43" w:rsidRDefault="000E47F3"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sidRPr="00644D43">
        <w:rPr>
          <w:rFonts w:ascii="Times New Roman" w:eastAsia="Times New Roman" w:hAnsi="Times New Roman" w:cs="Times New Roman"/>
          <w:sz w:val="28"/>
          <w:szCs w:val="28"/>
          <w:lang w:bidi="en-US"/>
        </w:rPr>
        <w:t>Для достижения данной цели были определены следующие задачи:</w:t>
      </w:r>
    </w:p>
    <w:p w:rsidR="000E47F3" w:rsidRPr="00644D43"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BA49C1">
        <w:rPr>
          <w:rFonts w:ascii="Times New Roman" w:eastAsia="Times New Roman" w:hAnsi="Times New Roman" w:cs="Times New Roman"/>
          <w:sz w:val="28"/>
          <w:szCs w:val="28"/>
          <w:lang w:bidi="en-US"/>
        </w:rPr>
        <w:t>о</w:t>
      </w:r>
      <w:r w:rsidR="000E47F3" w:rsidRPr="00644D43">
        <w:rPr>
          <w:rFonts w:ascii="Times New Roman" w:eastAsia="Times New Roman" w:hAnsi="Times New Roman" w:cs="Times New Roman"/>
          <w:sz w:val="28"/>
          <w:szCs w:val="28"/>
          <w:lang w:bidi="en-US"/>
        </w:rPr>
        <w:t>беспечение мотивационной основы речи;</w:t>
      </w:r>
    </w:p>
    <w:p w:rsidR="000E47F3" w:rsidRPr="00644D43"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BA49C1">
        <w:rPr>
          <w:rFonts w:ascii="Times New Roman" w:eastAsia="Times New Roman" w:hAnsi="Times New Roman" w:cs="Times New Roman"/>
          <w:sz w:val="28"/>
          <w:szCs w:val="28"/>
          <w:lang w:bidi="en-US"/>
        </w:rPr>
        <w:t>р</w:t>
      </w:r>
      <w:r w:rsidR="000E47F3" w:rsidRPr="00644D43">
        <w:rPr>
          <w:rFonts w:ascii="Times New Roman" w:eastAsia="Times New Roman" w:hAnsi="Times New Roman" w:cs="Times New Roman"/>
          <w:sz w:val="28"/>
          <w:szCs w:val="28"/>
          <w:lang w:bidi="en-US"/>
        </w:rPr>
        <w:t xml:space="preserve">азвитие и совершенствование речеслуховой памяти, процессов воображения, мыслительных операций: </w:t>
      </w:r>
      <w:proofErr w:type="spellStart"/>
      <w:r w:rsidR="000E47F3" w:rsidRPr="00644D43">
        <w:rPr>
          <w:rFonts w:ascii="Times New Roman" w:eastAsia="Times New Roman" w:hAnsi="Times New Roman" w:cs="Times New Roman"/>
          <w:sz w:val="28"/>
          <w:szCs w:val="28"/>
          <w:lang w:bidi="en-US"/>
        </w:rPr>
        <w:t>сериации</w:t>
      </w:r>
      <w:proofErr w:type="spellEnd"/>
      <w:r w:rsidR="000E47F3" w:rsidRPr="00644D43">
        <w:rPr>
          <w:rFonts w:ascii="Times New Roman" w:eastAsia="Times New Roman" w:hAnsi="Times New Roman" w:cs="Times New Roman"/>
          <w:sz w:val="28"/>
          <w:szCs w:val="28"/>
          <w:lang w:bidi="en-US"/>
        </w:rPr>
        <w:t>, сравнения, абстрагирования, классификации, анализа и синтеза;</w:t>
      </w:r>
    </w:p>
    <w:p w:rsidR="000E47F3" w:rsidRPr="00644D43"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w:t>
      </w:r>
      <w:r w:rsidR="00D41CED">
        <w:rPr>
          <w:rFonts w:ascii="Times New Roman" w:eastAsia="Times New Roman" w:hAnsi="Times New Roman" w:cs="Times New Roman"/>
          <w:sz w:val="28"/>
          <w:szCs w:val="28"/>
          <w:lang w:bidi="en-US"/>
        </w:rPr>
        <w:t xml:space="preserve"> </w:t>
      </w:r>
      <w:r w:rsidR="00BA49C1">
        <w:rPr>
          <w:rFonts w:ascii="Times New Roman" w:eastAsia="Times New Roman" w:hAnsi="Times New Roman" w:cs="Times New Roman"/>
          <w:sz w:val="28"/>
          <w:szCs w:val="28"/>
          <w:lang w:bidi="en-US"/>
        </w:rPr>
        <w:t>с</w:t>
      </w:r>
      <w:r w:rsidR="000E47F3" w:rsidRPr="00644D43">
        <w:rPr>
          <w:rFonts w:ascii="Times New Roman" w:eastAsia="Times New Roman" w:hAnsi="Times New Roman" w:cs="Times New Roman"/>
          <w:sz w:val="28"/>
          <w:szCs w:val="28"/>
          <w:lang w:bidi="en-US"/>
        </w:rPr>
        <w:t>истематизация имеющегося у реб</w:t>
      </w:r>
      <w:r w:rsidR="00135DE1">
        <w:rPr>
          <w:rFonts w:ascii="Times New Roman" w:eastAsia="Times New Roman" w:hAnsi="Times New Roman" w:cs="Times New Roman"/>
          <w:sz w:val="28"/>
          <w:szCs w:val="28"/>
          <w:lang w:bidi="en-US"/>
        </w:rPr>
        <w:t>ё</w:t>
      </w:r>
      <w:r w:rsidR="000E47F3" w:rsidRPr="00644D43">
        <w:rPr>
          <w:rFonts w:ascii="Times New Roman" w:eastAsia="Times New Roman" w:hAnsi="Times New Roman" w:cs="Times New Roman"/>
          <w:sz w:val="28"/>
          <w:szCs w:val="28"/>
          <w:lang w:bidi="en-US"/>
        </w:rPr>
        <w:t>нка словаря пут</w:t>
      </w:r>
      <w:r w:rsidR="00135DE1">
        <w:rPr>
          <w:rFonts w:ascii="Times New Roman" w:eastAsia="Times New Roman" w:hAnsi="Times New Roman" w:cs="Times New Roman"/>
          <w:sz w:val="28"/>
          <w:szCs w:val="28"/>
          <w:lang w:bidi="en-US"/>
        </w:rPr>
        <w:t>ё</w:t>
      </w:r>
      <w:r w:rsidR="000E47F3" w:rsidRPr="00644D43">
        <w:rPr>
          <w:rFonts w:ascii="Times New Roman" w:eastAsia="Times New Roman" w:hAnsi="Times New Roman" w:cs="Times New Roman"/>
          <w:sz w:val="28"/>
          <w:szCs w:val="28"/>
          <w:lang w:bidi="en-US"/>
        </w:rPr>
        <w:t>м организации семантических полей на основе парадигматических и синтагматических связей слов;</w:t>
      </w:r>
    </w:p>
    <w:p w:rsidR="000E47F3" w:rsidRPr="00644D43"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BA49C1">
        <w:rPr>
          <w:rFonts w:ascii="Times New Roman" w:eastAsia="Times New Roman" w:hAnsi="Times New Roman" w:cs="Times New Roman"/>
          <w:sz w:val="28"/>
          <w:szCs w:val="28"/>
          <w:lang w:bidi="en-US"/>
        </w:rPr>
        <w:t>а</w:t>
      </w:r>
      <w:r w:rsidR="000E47F3" w:rsidRPr="00644D43">
        <w:rPr>
          <w:rFonts w:ascii="Times New Roman" w:eastAsia="Times New Roman" w:hAnsi="Times New Roman" w:cs="Times New Roman"/>
          <w:sz w:val="28"/>
          <w:szCs w:val="28"/>
          <w:lang w:bidi="en-US"/>
        </w:rPr>
        <w:t>ктивизация содержательной и языковой сторон самостоятельного речевого высказывания;</w:t>
      </w:r>
    </w:p>
    <w:p w:rsidR="000E47F3" w:rsidRDefault="009D59C0" w:rsidP="00FB18B3">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BA49C1">
        <w:rPr>
          <w:rFonts w:ascii="Times New Roman" w:eastAsia="Times New Roman" w:hAnsi="Times New Roman" w:cs="Times New Roman"/>
          <w:sz w:val="28"/>
          <w:szCs w:val="28"/>
          <w:lang w:bidi="en-US"/>
        </w:rPr>
        <w:t>ф</w:t>
      </w:r>
      <w:r w:rsidR="000E47F3" w:rsidRPr="00644D43">
        <w:rPr>
          <w:rFonts w:ascii="Times New Roman" w:eastAsia="Times New Roman" w:hAnsi="Times New Roman" w:cs="Times New Roman"/>
          <w:sz w:val="28"/>
          <w:szCs w:val="28"/>
          <w:lang w:bidi="en-US"/>
        </w:rPr>
        <w:t>ормирование ориентировки в предметном, смысловом содержании сюжетов и текстов, а также ориентировк</w:t>
      </w:r>
      <w:r w:rsidR="00135DE1">
        <w:rPr>
          <w:rFonts w:ascii="Times New Roman" w:eastAsia="Times New Roman" w:hAnsi="Times New Roman" w:cs="Times New Roman"/>
          <w:sz w:val="28"/>
          <w:szCs w:val="28"/>
          <w:lang w:bidi="en-US"/>
        </w:rPr>
        <w:t>и</w:t>
      </w:r>
      <w:r w:rsidR="000E47F3" w:rsidRPr="00644D43">
        <w:rPr>
          <w:rFonts w:ascii="Times New Roman" w:eastAsia="Times New Roman" w:hAnsi="Times New Roman" w:cs="Times New Roman"/>
          <w:sz w:val="28"/>
          <w:szCs w:val="28"/>
          <w:lang w:bidi="en-US"/>
        </w:rPr>
        <w:t xml:space="preserve"> в лингвистических средствах выражения их содержания.</w:t>
      </w:r>
    </w:p>
    <w:p w:rsidR="000E47F3" w:rsidRPr="00B50356" w:rsidRDefault="000E47F3" w:rsidP="00FB18B3">
      <w:pPr>
        <w:spacing w:after="0" w:line="360" w:lineRule="auto"/>
        <w:ind w:firstLine="709"/>
        <w:jc w:val="both"/>
        <w:rPr>
          <w:rFonts w:ascii="Times New Roman" w:hAnsi="Times New Roman" w:cs="Times New Roman"/>
          <w:sz w:val="28"/>
          <w:szCs w:val="28"/>
        </w:rPr>
      </w:pPr>
      <w:r w:rsidRPr="00B50356">
        <w:rPr>
          <w:rFonts w:ascii="Times New Roman" w:eastAsia="Times New Roman" w:hAnsi="Times New Roman" w:cs="Times New Roman"/>
          <w:sz w:val="28"/>
          <w:szCs w:val="28"/>
          <w:lang w:bidi="en-US"/>
        </w:rPr>
        <w:t xml:space="preserve">Обеспечение </w:t>
      </w:r>
      <w:r w:rsidRPr="00644D43">
        <w:rPr>
          <w:rFonts w:ascii="Times New Roman" w:eastAsia="Times New Roman" w:hAnsi="Times New Roman" w:cs="Times New Roman"/>
          <w:sz w:val="28"/>
          <w:szCs w:val="28"/>
          <w:lang w:bidi="en-US"/>
        </w:rPr>
        <w:t>мотивационной стороны речи</w:t>
      </w:r>
      <w:r w:rsidRPr="00B50356">
        <w:rPr>
          <w:rFonts w:ascii="Times New Roman" w:eastAsia="Times New Roman" w:hAnsi="Times New Roman" w:cs="Times New Roman"/>
          <w:sz w:val="28"/>
          <w:szCs w:val="28"/>
          <w:lang w:bidi="en-US"/>
        </w:rPr>
        <w:t xml:space="preserve"> осуществлялось посредством выработки познавательных и личностных мотивов пут</w:t>
      </w:r>
      <w:r w:rsidR="00135DE1">
        <w:rPr>
          <w:rFonts w:ascii="Times New Roman" w:eastAsia="Times New Roman" w:hAnsi="Times New Roman" w:cs="Times New Roman"/>
          <w:sz w:val="28"/>
          <w:szCs w:val="28"/>
          <w:lang w:bidi="en-US"/>
        </w:rPr>
        <w:t>ё</w:t>
      </w:r>
      <w:r w:rsidRPr="00B50356">
        <w:rPr>
          <w:rFonts w:ascii="Times New Roman" w:eastAsia="Times New Roman" w:hAnsi="Times New Roman" w:cs="Times New Roman"/>
          <w:sz w:val="28"/>
          <w:szCs w:val="28"/>
          <w:lang w:bidi="en-US"/>
        </w:rPr>
        <w:t xml:space="preserve">м развития интереса к выполняемым заданиям: </w:t>
      </w:r>
    </w:p>
    <w:p w:rsidR="000E47F3" w:rsidRPr="00B50356"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0E47F3" w:rsidRPr="00B50356">
        <w:rPr>
          <w:rFonts w:ascii="Times New Roman" w:eastAsia="Times New Roman" w:hAnsi="Times New Roman" w:cs="Times New Roman"/>
          <w:sz w:val="28"/>
          <w:szCs w:val="28"/>
          <w:lang w:bidi="en-US"/>
        </w:rPr>
        <w:t>создание учителем-дефектологом проблемной ситуации;</w:t>
      </w:r>
    </w:p>
    <w:p w:rsidR="000E47F3" w:rsidRPr="00B50356"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0E47F3" w:rsidRPr="00B50356">
        <w:rPr>
          <w:rFonts w:ascii="Times New Roman" w:eastAsia="Times New Roman" w:hAnsi="Times New Roman" w:cs="Times New Roman"/>
          <w:sz w:val="28"/>
          <w:szCs w:val="28"/>
          <w:lang w:bidi="en-US"/>
        </w:rPr>
        <w:t>потребность обменяться впечатлениями;</w:t>
      </w:r>
    </w:p>
    <w:p w:rsidR="000E47F3" w:rsidRPr="00B50356"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0E47F3" w:rsidRPr="00B50356">
        <w:rPr>
          <w:rFonts w:ascii="Times New Roman" w:eastAsia="Times New Roman" w:hAnsi="Times New Roman" w:cs="Times New Roman"/>
          <w:sz w:val="28"/>
          <w:szCs w:val="28"/>
          <w:lang w:bidi="en-US"/>
        </w:rPr>
        <w:t>стре</w:t>
      </w:r>
      <w:r w:rsidR="000E47F3">
        <w:rPr>
          <w:rFonts w:ascii="Times New Roman" w:eastAsia="Times New Roman" w:hAnsi="Times New Roman" w:cs="Times New Roman"/>
          <w:sz w:val="28"/>
          <w:szCs w:val="28"/>
          <w:lang w:bidi="en-US"/>
        </w:rPr>
        <w:t>мление первым выполнить задание.</w:t>
      </w:r>
    </w:p>
    <w:p w:rsidR="000E47F3" w:rsidRPr="00FE270F" w:rsidRDefault="000E47F3" w:rsidP="00FB18B3">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FE270F">
        <w:rPr>
          <w:rFonts w:ascii="Times New Roman" w:hAnsi="Times New Roman" w:cs="Times New Roman"/>
          <w:sz w:val="28"/>
          <w:szCs w:val="28"/>
        </w:rPr>
        <w:t xml:space="preserve">В </w:t>
      </w:r>
      <w:r w:rsidRPr="00644D43">
        <w:rPr>
          <w:rFonts w:ascii="Times New Roman" w:hAnsi="Times New Roman" w:cs="Times New Roman"/>
          <w:sz w:val="28"/>
          <w:szCs w:val="28"/>
        </w:rPr>
        <w:t>качестве наглядных опор</w:t>
      </w:r>
      <w:r w:rsidRPr="00E833C4">
        <w:rPr>
          <w:rFonts w:ascii="Times New Roman" w:hAnsi="Times New Roman" w:cs="Times New Roman"/>
          <w:b/>
          <w:sz w:val="28"/>
          <w:szCs w:val="28"/>
        </w:rPr>
        <w:t xml:space="preserve"> </w:t>
      </w:r>
      <w:r w:rsidRPr="00FE270F">
        <w:rPr>
          <w:rFonts w:ascii="Times New Roman" w:hAnsi="Times New Roman" w:cs="Times New Roman"/>
          <w:sz w:val="28"/>
          <w:szCs w:val="28"/>
        </w:rPr>
        <w:t xml:space="preserve">использовались </w:t>
      </w:r>
      <w:r w:rsidR="00644D43">
        <w:rPr>
          <w:rFonts w:ascii="Times New Roman" w:hAnsi="Times New Roman" w:cs="Times New Roman"/>
          <w:sz w:val="28"/>
          <w:szCs w:val="28"/>
        </w:rPr>
        <w:t xml:space="preserve">такие </w:t>
      </w:r>
      <w:r w:rsidRPr="00FE270F">
        <w:rPr>
          <w:rFonts w:ascii="Times New Roman" w:hAnsi="Times New Roman" w:cs="Times New Roman"/>
          <w:sz w:val="28"/>
          <w:szCs w:val="28"/>
        </w:rPr>
        <w:t>средства</w:t>
      </w:r>
      <w:r w:rsidR="00135DE1">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r w:rsidR="005D7D5E">
        <w:rPr>
          <w:rFonts w:ascii="Times New Roman" w:eastAsia="Times New Roman" w:hAnsi="Times New Roman" w:cs="Times New Roman"/>
          <w:sz w:val="28"/>
          <w:szCs w:val="28"/>
          <w:lang w:eastAsia="ru-RU"/>
        </w:rPr>
        <w:t xml:space="preserve">как </w:t>
      </w:r>
      <w:r w:rsidRPr="00FE270F">
        <w:rPr>
          <w:rFonts w:ascii="Times New Roman" w:eastAsia="Times New Roman" w:hAnsi="Times New Roman" w:cs="Times New Roman"/>
          <w:sz w:val="28"/>
          <w:szCs w:val="28"/>
          <w:lang w:eastAsia="ru-RU"/>
        </w:rPr>
        <w:t>серия ка</w:t>
      </w:r>
      <w:r>
        <w:rPr>
          <w:rFonts w:ascii="Times New Roman" w:eastAsia="Times New Roman" w:hAnsi="Times New Roman" w:cs="Times New Roman"/>
          <w:sz w:val="28"/>
          <w:szCs w:val="28"/>
          <w:lang w:eastAsia="ru-RU"/>
        </w:rPr>
        <w:t xml:space="preserve">ртин к тексту (наглядный план); предметные картины; сюжетные картины; </w:t>
      </w:r>
      <w:r w:rsidRPr="00FE270F">
        <w:rPr>
          <w:rFonts w:ascii="Times New Roman" w:eastAsia="Times New Roman" w:hAnsi="Times New Roman" w:cs="Times New Roman"/>
          <w:sz w:val="28"/>
          <w:szCs w:val="28"/>
          <w:lang w:eastAsia="ru-RU"/>
        </w:rPr>
        <w:t>графические схемы</w:t>
      </w:r>
      <w:r w:rsidR="00135DE1">
        <w:rPr>
          <w:rFonts w:ascii="Times New Roman" w:eastAsia="Times New Roman" w:hAnsi="Times New Roman" w:cs="Times New Roman"/>
          <w:sz w:val="28"/>
          <w:szCs w:val="28"/>
          <w:lang w:eastAsia="ru-RU"/>
        </w:rPr>
        <w:t>.</w:t>
      </w:r>
    </w:p>
    <w:p w:rsidR="000E47F3" w:rsidRPr="00FE270F" w:rsidRDefault="000D243E"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Ц</w:t>
      </w:r>
      <w:r w:rsidR="000E47F3" w:rsidRPr="00015B02">
        <w:rPr>
          <w:rFonts w:ascii="Times New Roman" w:eastAsia="Times New Roman" w:hAnsi="Times New Roman" w:cs="Times New Roman"/>
          <w:sz w:val="28"/>
          <w:szCs w:val="28"/>
          <w:lang w:bidi="en-US"/>
        </w:rPr>
        <w:t>ель</w:t>
      </w:r>
      <w:r w:rsidR="000E47F3" w:rsidRPr="00FE270F">
        <w:rPr>
          <w:rFonts w:ascii="Times New Roman" w:eastAsia="Times New Roman" w:hAnsi="Times New Roman" w:cs="Times New Roman"/>
          <w:sz w:val="28"/>
          <w:szCs w:val="28"/>
          <w:lang w:bidi="en-US"/>
        </w:rPr>
        <w:t xml:space="preserve"> </w:t>
      </w:r>
      <w:r w:rsidRPr="000D243E">
        <w:rPr>
          <w:rFonts w:ascii="Times New Roman" w:eastAsia="Times New Roman" w:hAnsi="Times New Roman" w:cs="Times New Roman"/>
          <w:i/>
          <w:sz w:val="28"/>
          <w:szCs w:val="28"/>
          <w:lang w:bidi="en-US"/>
        </w:rPr>
        <w:t>основного этапа</w:t>
      </w:r>
      <w:r>
        <w:rPr>
          <w:rFonts w:ascii="Times New Roman" w:eastAsia="Times New Roman" w:hAnsi="Times New Roman" w:cs="Times New Roman"/>
          <w:sz w:val="28"/>
          <w:szCs w:val="28"/>
          <w:lang w:bidi="en-US"/>
        </w:rPr>
        <w:t xml:space="preserve"> </w:t>
      </w:r>
      <w:r w:rsidR="00015B02">
        <w:rPr>
          <w:rFonts w:ascii="Times New Roman" w:eastAsia="Times New Roman" w:hAnsi="Times New Roman" w:cs="Times New Roman"/>
          <w:sz w:val="28"/>
          <w:szCs w:val="28"/>
          <w:lang w:bidi="en-US"/>
        </w:rPr>
        <w:t xml:space="preserve">— </w:t>
      </w:r>
      <w:r w:rsidR="000E47F3" w:rsidRPr="00FE270F">
        <w:rPr>
          <w:rFonts w:ascii="Times New Roman" w:eastAsia="Times New Roman" w:hAnsi="Times New Roman" w:cs="Times New Roman"/>
          <w:sz w:val="28"/>
          <w:szCs w:val="28"/>
          <w:lang w:bidi="en-US"/>
        </w:rPr>
        <w:t>формирование навыка построения разв</w:t>
      </w:r>
      <w:r w:rsidR="00015B02">
        <w:rPr>
          <w:rFonts w:ascii="Times New Roman" w:eastAsia="Times New Roman" w:hAnsi="Times New Roman" w:cs="Times New Roman"/>
          <w:sz w:val="28"/>
          <w:szCs w:val="28"/>
          <w:lang w:bidi="en-US"/>
        </w:rPr>
        <w:t>ё</w:t>
      </w:r>
      <w:r w:rsidR="000E47F3" w:rsidRPr="00FE270F">
        <w:rPr>
          <w:rFonts w:ascii="Times New Roman" w:eastAsia="Times New Roman" w:hAnsi="Times New Roman" w:cs="Times New Roman"/>
          <w:sz w:val="28"/>
          <w:szCs w:val="28"/>
          <w:lang w:bidi="en-US"/>
        </w:rPr>
        <w:t>рнутых речевых высказываний типа суждения, умозаключения. В коррекционной работе на этом этапе решаются следующие задачи:</w:t>
      </w:r>
    </w:p>
    <w:p w:rsidR="000E47F3" w:rsidRPr="00644D43"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 xml:space="preserve">— </w:t>
      </w:r>
      <w:r w:rsidR="00BA49C1">
        <w:rPr>
          <w:rFonts w:ascii="Times New Roman" w:eastAsia="Times New Roman" w:hAnsi="Times New Roman" w:cs="Times New Roman"/>
          <w:sz w:val="28"/>
          <w:szCs w:val="28"/>
          <w:lang w:bidi="en-US"/>
        </w:rPr>
        <w:t>с</w:t>
      </w:r>
      <w:r w:rsidR="000E47F3" w:rsidRPr="00644D43">
        <w:rPr>
          <w:rFonts w:ascii="Times New Roman" w:eastAsia="Times New Roman" w:hAnsi="Times New Roman" w:cs="Times New Roman"/>
          <w:sz w:val="28"/>
          <w:szCs w:val="28"/>
          <w:lang w:bidi="en-US"/>
        </w:rPr>
        <w:t>овершенствование навыка планирования разв</w:t>
      </w:r>
      <w:r w:rsidR="00015B02">
        <w:rPr>
          <w:rFonts w:ascii="Times New Roman" w:eastAsia="Times New Roman" w:hAnsi="Times New Roman" w:cs="Times New Roman"/>
          <w:sz w:val="28"/>
          <w:szCs w:val="28"/>
          <w:lang w:bidi="en-US"/>
        </w:rPr>
        <w:t>ё</w:t>
      </w:r>
      <w:r w:rsidR="000E47F3" w:rsidRPr="00644D43">
        <w:rPr>
          <w:rFonts w:ascii="Times New Roman" w:eastAsia="Times New Roman" w:hAnsi="Times New Roman" w:cs="Times New Roman"/>
          <w:sz w:val="28"/>
          <w:szCs w:val="28"/>
          <w:lang w:bidi="en-US"/>
        </w:rPr>
        <w:t>рнутых речевых высказываний;</w:t>
      </w:r>
    </w:p>
    <w:p w:rsidR="000E47F3" w:rsidRPr="00644D43" w:rsidRDefault="009D59C0" w:rsidP="00FB18B3">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BA49C1">
        <w:rPr>
          <w:rFonts w:ascii="Times New Roman" w:eastAsia="Times New Roman" w:hAnsi="Times New Roman" w:cs="Times New Roman"/>
          <w:sz w:val="28"/>
          <w:szCs w:val="28"/>
          <w:lang w:bidi="en-US"/>
        </w:rPr>
        <w:t>р</w:t>
      </w:r>
      <w:r w:rsidR="000E47F3" w:rsidRPr="00644D43">
        <w:rPr>
          <w:rFonts w:ascii="Times New Roman" w:eastAsia="Times New Roman" w:hAnsi="Times New Roman" w:cs="Times New Roman"/>
          <w:sz w:val="28"/>
          <w:szCs w:val="28"/>
          <w:lang w:bidi="en-US"/>
        </w:rPr>
        <w:t>азвитие умения создания и воплощения замысла в связное речевое сообщение;</w:t>
      </w:r>
    </w:p>
    <w:p w:rsidR="000E47F3" w:rsidRPr="00FE270F" w:rsidRDefault="009D59C0" w:rsidP="00FB18B3">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BA49C1">
        <w:rPr>
          <w:rFonts w:ascii="Times New Roman" w:eastAsia="Times New Roman" w:hAnsi="Times New Roman" w:cs="Times New Roman"/>
          <w:sz w:val="28"/>
          <w:szCs w:val="28"/>
          <w:lang w:bidi="en-US"/>
        </w:rPr>
        <w:t>ф</w:t>
      </w:r>
      <w:r w:rsidR="000E47F3" w:rsidRPr="00644D43">
        <w:rPr>
          <w:rFonts w:ascii="Times New Roman" w:eastAsia="Times New Roman" w:hAnsi="Times New Roman" w:cs="Times New Roman"/>
          <w:sz w:val="28"/>
          <w:szCs w:val="28"/>
          <w:lang w:bidi="en-US"/>
        </w:rPr>
        <w:t>ормирование навыка контроля за построением самостоятельных высказываний.</w:t>
      </w:r>
      <w:r w:rsidR="000E47F3" w:rsidRPr="00FE270F">
        <w:rPr>
          <w:rFonts w:ascii="Times New Roman" w:eastAsia="Times New Roman" w:hAnsi="Times New Roman" w:cs="Times New Roman"/>
          <w:sz w:val="28"/>
          <w:szCs w:val="28"/>
          <w:lang w:bidi="en-US"/>
        </w:rPr>
        <w:t xml:space="preserve"> </w:t>
      </w:r>
    </w:p>
    <w:p w:rsidR="000E47F3" w:rsidRPr="00697973" w:rsidRDefault="000E47F3"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sidRPr="00697973">
        <w:rPr>
          <w:rFonts w:ascii="Times New Roman" w:eastAsia="Times New Roman" w:hAnsi="Times New Roman" w:cs="Times New Roman"/>
          <w:sz w:val="28"/>
          <w:szCs w:val="28"/>
          <w:lang w:bidi="en-US"/>
        </w:rPr>
        <w:t xml:space="preserve">Совершенствование навыка планирования предполагало развитие </w:t>
      </w:r>
      <w:r w:rsidR="00015B02">
        <w:rPr>
          <w:rFonts w:ascii="Times New Roman" w:eastAsia="Times New Roman" w:hAnsi="Times New Roman" w:cs="Times New Roman"/>
          <w:sz w:val="28"/>
          <w:szCs w:val="28"/>
          <w:lang w:bidi="en-US"/>
        </w:rPr>
        <w:t xml:space="preserve">таких </w:t>
      </w:r>
      <w:r w:rsidRPr="00697973">
        <w:rPr>
          <w:rFonts w:ascii="Times New Roman" w:eastAsia="Times New Roman" w:hAnsi="Times New Roman" w:cs="Times New Roman"/>
          <w:sz w:val="28"/>
          <w:szCs w:val="28"/>
          <w:lang w:bidi="en-US"/>
        </w:rPr>
        <w:t>умений</w:t>
      </w:r>
      <w:r w:rsidR="00015B02">
        <w:rPr>
          <w:rFonts w:ascii="Times New Roman" w:eastAsia="Times New Roman" w:hAnsi="Times New Roman" w:cs="Times New Roman"/>
          <w:sz w:val="28"/>
          <w:szCs w:val="28"/>
          <w:lang w:bidi="en-US"/>
        </w:rPr>
        <w:t>, как</w:t>
      </w:r>
      <w:r w:rsidRPr="00697973">
        <w:rPr>
          <w:rFonts w:ascii="Times New Roman" w:eastAsia="Times New Roman" w:hAnsi="Times New Roman" w:cs="Times New Roman"/>
          <w:sz w:val="28"/>
          <w:szCs w:val="28"/>
          <w:lang w:bidi="en-US"/>
        </w:rPr>
        <w:t>:</w:t>
      </w:r>
    </w:p>
    <w:p w:rsidR="000E47F3" w:rsidRPr="00697973"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w:t>
      </w:r>
      <w:r w:rsidR="00015B02">
        <w:rPr>
          <w:rFonts w:ascii="Times New Roman" w:eastAsia="Times New Roman" w:hAnsi="Times New Roman" w:cs="Times New Roman"/>
          <w:sz w:val="28"/>
          <w:szCs w:val="28"/>
          <w:lang w:bidi="en-US"/>
        </w:rPr>
        <w:t xml:space="preserve"> </w:t>
      </w:r>
      <w:r w:rsidR="000E47F3" w:rsidRPr="00697973">
        <w:rPr>
          <w:rFonts w:ascii="Times New Roman" w:eastAsia="Times New Roman" w:hAnsi="Times New Roman" w:cs="Times New Roman"/>
          <w:sz w:val="28"/>
          <w:szCs w:val="28"/>
          <w:lang w:bidi="en-US"/>
        </w:rPr>
        <w:t>ориентироваться в предметно-смысловом содержании, т</w:t>
      </w:r>
      <w:r w:rsidR="00015B02">
        <w:rPr>
          <w:rFonts w:ascii="Times New Roman" w:eastAsia="Times New Roman" w:hAnsi="Times New Roman" w:cs="Times New Roman"/>
          <w:sz w:val="28"/>
          <w:szCs w:val="28"/>
          <w:lang w:bidi="en-US"/>
        </w:rPr>
        <w:t>о есть</w:t>
      </w:r>
      <w:r w:rsidR="000E47F3" w:rsidRPr="00697973">
        <w:rPr>
          <w:rFonts w:ascii="Times New Roman" w:eastAsia="Times New Roman" w:hAnsi="Times New Roman" w:cs="Times New Roman"/>
          <w:sz w:val="28"/>
          <w:szCs w:val="28"/>
          <w:lang w:bidi="en-US"/>
        </w:rPr>
        <w:t xml:space="preserve"> выделять (определять) предмет будущего высказывания и устанавливать предикативные отношения;</w:t>
      </w:r>
    </w:p>
    <w:p w:rsidR="000E47F3" w:rsidRPr="00697973" w:rsidRDefault="009D59C0" w:rsidP="00FB18B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w:t>
      </w:r>
      <w:r w:rsidR="00015B02">
        <w:rPr>
          <w:rFonts w:ascii="Times New Roman" w:eastAsia="Times New Roman" w:hAnsi="Times New Roman" w:cs="Times New Roman"/>
          <w:sz w:val="28"/>
          <w:szCs w:val="28"/>
          <w:lang w:bidi="en-US"/>
        </w:rPr>
        <w:t xml:space="preserve"> </w:t>
      </w:r>
      <w:r w:rsidR="000E47F3" w:rsidRPr="00697973">
        <w:rPr>
          <w:rFonts w:ascii="Times New Roman" w:eastAsia="Times New Roman" w:hAnsi="Times New Roman" w:cs="Times New Roman"/>
          <w:sz w:val="28"/>
          <w:szCs w:val="28"/>
          <w:lang w:bidi="en-US"/>
        </w:rPr>
        <w:t>выделять основные смысловые звенья;</w:t>
      </w:r>
    </w:p>
    <w:p w:rsidR="000E47F3" w:rsidRPr="00697973" w:rsidRDefault="009D59C0" w:rsidP="00FB18B3">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w:t>
      </w:r>
      <w:r w:rsidR="00015B02">
        <w:rPr>
          <w:rFonts w:ascii="Times New Roman" w:eastAsia="Times New Roman" w:hAnsi="Times New Roman" w:cs="Times New Roman"/>
          <w:sz w:val="28"/>
          <w:szCs w:val="28"/>
          <w:lang w:bidi="en-US"/>
        </w:rPr>
        <w:t xml:space="preserve"> </w:t>
      </w:r>
      <w:r w:rsidR="000E47F3" w:rsidRPr="00697973">
        <w:rPr>
          <w:rFonts w:ascii="Times New Roman" w:eastAsia="Times New Roman" w:hAnsi="Times New Roman" w:cs="Times New Roman"/>
          <w:sz w:val="28"/>
          <w:szCs w:val="28"/>
          <w:lang w:bidi="en-US"/>
        </w:rPr>
        <w:t>определять логическую последовательность и удерживать е</w:t>
      </w:r>
      <w:r w:rsidR="00015B02">
        <w:rPr>
          <w:rFonts w:ascii="Times New Roman" w:eastAsia="Times New Roman" w:hAnsi="Times New Roman" w:cs="Times New Roman"/>
          <w:sz w:val="28"/>
          <w:szCs w:val="28"/>
          <w:lang w:bidi="en-US"/>
        </w:rPr>
        <w:t>ё</w:t>
      </w:r>
      <w:r w:rsidR="000E47F3" w:rsidRPr="00697973">
        <w:rPr>
          <w:rFonts w:ascii="Times New Roman" w:eastAsia="Times New Roman" w:hAnsi="Times New Roman" w:cs="Times New Roman"/>
          <w:sz w:val="28"/>
          <w:szCs w:val="28"/>
          <w:lang w:bidi="en-US"/>
        </w:rPr>
        <w:t xml:space="preserve"> в памяти;</w:t>
      </w:r>
    </w:p>
    <w:p w:rsidR="000E47F3" w:rsidRPr="00FE270F" w:rsidRDefault="009D59C0" w:rsidP="00FB18B3">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w:t>
      </w:r>
      <w:r w:rsidR="00015B02">
        <w:rPr>
          <w:rFonts w:ascii="Times New Roman" w:eastAsia="Times New Roman" w:hAnsi="Times New Roman" w:cs="Times New Roman"/>
          <w:sz w:val="28"/>
          <w:szCs w:val="28"/>
          <w:lang w:bidi="en-US"/>
        </w:rPr>
        <w:t xml:space="preserve"> </w:t>
      </w:r>
      <w:r w:rsidR="000E47F3" w:rsidRPr="00697973">
        <w:rPr>
          <w:rFonts w:ascii="Times New Roman" w:eastAsia="Times New Roman" w:hAnsi="Times New Roman" w:cs="Times New Roman"/>
          <w:sz w:val="28"/>
          <w:szCs w:val="28"/>
          <w:lang w:bidi="en-US"/>
        </w:rPr>
        <w:t>воспроизводить на основе изображ</w:t>
      </w:r>
      <w:r w:rsidR="00015B02">
        <w:rPr>
          <w:rFonts w:ascii="Times New Roman" w:eastAsia="Times New Roman" w:hAnsi="Times New Roman" w:cs="Times New Roman"/>
          <w:sz w:val="28"/>
          <w:szCs w:val="28"/>
          <w:lang w:bidi="en-US"/>
        </w:rPr>
        <w:t>ё</w:t>
      </w:r>
      <w:r w:rsidR="000E47F3" w:rsidRPr="00697973">
        <w:rPr>
          <w:rFonts w:ascii="Times New Roman" w:eastAsia="Times New Roman" w:hAnsi="Times New Roman" w:cs="Times New Roman"/>
          <w:sz w:val="28"/>
          <w:szCs w:val="28"/>
          <w:lang w:bidi="en-US"/>
        </w:rPr>
        <w:t>нного действия предшествующие и последующие события</w:t>
      </w:r>
      <w:r w:rsidR="00015B02">
        <w:rPr>
          <w:rFonts w:ascii="Times New Roman" w:eastAsia="Times New Roman" w:hAnsi="Times New Roman" w:cs="Times New Roman"/>
          <w:sz w:val="28"/>
          <w:szCs w:val="28"/>
          <w:lang w:bidi="en-US"/>
        </w:rPr>
        <w:t>.</w:t>
      </w:r>
    </w:p>
    <w:p w:rsidR="000E47F3" w:rsidRDefault="000E47F3" w:rsidP="00FB18B3">
      <w:pPr>
        <w:spacing w:after="0" w:line="360" w:lineRule="auto"/>
        <w:ind w:firstLine="709"/>
        <w:jc w:val="both"/>
        <w:rPr>
          <w:rFonts w:ascii="Times New Roman" w:eastAsia="Times New Roman" w:hAnsi="Times New Roman" w:cs="Times New Roman"/>
          <w:sz w:val="28"/>
          <w:szCs w:val="28"/>
          <w:lang w:eastAsia="ru-RU"/>
        </w:rPr>
      </w:pPr>
      <w:r w:rsidRPr="00FE270F">
        <w:rPr>
          <w:rFonts w:ascii="Times New Roman" w:eastAsia="Times New Roman" w:hAnsi="Times New Roman" w:cs="Times New Roman"/>
          <w:sz w:val="28"/>
          <w:szCs w:val="28"/>
          <w:lang w:eastAsia="ru-RU"/>
        </w:rPr>
        <w:t>На основном этапе в процессе коррекционной работы исполь</w:t>
      </w:r>
      <w:r>
        <w:rPr>
          <w:rFonts w:ascii="Times New Roman" w:eastAsia="Times New Roman" w:hAnsi="Times New Roman" w:cs="Times New Roman"/>
          <w:sz w:val="28"/>
          <w:szCs w:val="28"/>
          <w:lang w:eastAsia="ru-RU"/>
        </w:rPr>
        <w:t>зовались</w:t>
      </w:r>
      <w:r w:rsidR="00A94EE5">
        <w:rPr>
          <w:rFonts w:ascii="Times New Roman" w:eastAsia="Times New Roman" w:hAnsi="Times New Roman" w:cs="Times New Roman"/>
          <w:sz w:val="28"/>
          <w:szCs w:val="28"/>
          <w:lang w:eastAsia="ru-RU"/>
        </w:rPr>
        <w:t xml:space="preserve"> </w:t>
      </w:r>
      <w:r w:rsidR="00015B02">
        <w:rPr>
          <w:rFonts w:ascii="Times New Roman" w:eastAsia="Times New Roman" w:hAnsi="Times New Roman" w:cs="Times New Roman"/>
          <w:sz w:val="28"/>
          <w:szCs w:val="28"/>
          <w:lang w:eastAsia="ru-RU"/>
        </w:rPr>
        <w:t>следующие</w:t>
      </w:r>
      <w:r w:rsidR="00A94EE5">
        <w:rPr>
          <w:rFonts w:ascii="Times New Roman" w:eastAsia="Times New Roman" w:hAnsi="Times New Roman" w:cs="Times New Roman"/>
          <w:sz w:val="28"/>
          <w:szCs w:val="28"/>
          <w:lang w:eastAsia="ru-RU"/>
        </w:rPr>
        <w:t xml:space="preserve"> вербальные</w:t>
      </w:r>
      <w:r w:rsidRPr="00A94EE5">
        <w:rPr>
          <w:rFonts w:ascii="Times New Roman" w:eastAsia="Times New Roman" w:hAnsi="Times New Roman" w:cs="Times New Roman"/>
          <w:sz w:val="28"/>
          <w:szCs w:val="28"/>
          <w:lang w:eastAsia="ru-RU"/>
        </w:rPr>
        <w:t xml:space="preserve"> типы опор</w:t>
      </w:r>
      <w:r w:rsidR="00A94E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270F">
        <w:rPr>
          <w:rFonts w:ascii="Times New Roman" w:eastAsia="Times New Roman" w:hAnsi="Times New Roman" w:cs="Times New Roman"/>
          <w:sz w:val="28"/>
          <w:szCs w:val="28"/>
          <w:lang w:eastAsia="ru-RU"/>
        </w:rPr>
        <w:t>рассказ с незаверш</w:t>
      </w:r>
      <w:r w:rsidR="00015B02">
        <w:rPr>
          <w:rFonts w:ascii="Times New Roman" w:eastAsia="Times New Roman" w:hAnsi="Times New Roman" w:cs="Times New Roman"/>
          <w:sz w:val="28"/>
          <w:szCs w:val="28"/>
          <w:lang w:eastAsia="ru-RU"/>
        </w:rPr>
        <w:t>ё</w:t>
      </w:r>
      <w:r w:rsidRPr="00FE270F">
        <w:rPr>
          <w:rFonts w:ascii="Times New Roman" w:eastAsia="Times New Roman" w:hAnsi="Times New Roman" w:cs="Times New Roman"/>
          <w:sz w:val="28"/>
          <w:szCs w:val="28"/>
          <w:lang w:eastAsia="ru-RU"/>
        </w:rPr>
        <w:t>нными предложениями</w:t>
      </w:r>
      <w:r w:rsidR="00A94EE5">
        <w:rPr>
          <w:rFonts w:ascii="Times New Roman" w:eastAsia="Times New Roman" w:hAnsi="Times New Roman" w:cs="Times New Roman"/>
          <w:sz w:val="28"/>
          <w:szCs w:val="28"/>
          <w:lang w:eastAsia="ru-RU"/>
        </w:rPr>
        <w:t xml:space="preserve"> либо пропусками частей текста</w:t>
      </w:r>
      <w:r w:rsidR="00015B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270F">
        <w:rPr>
          <w:rFonts w:ascii="Times New Roman" w:eastAsia="Times New Roman" w:hAnsi="Times New Roman" w:cs="Times New Roman"/>
          <w:sz w:val="28"/>
          <w:szCs w:val="28"/>
          <w:lang w:eastAsia="ru-RU"/>
        </w:rPr>
        <w:t>вопросы к тексту, отражающ</w:t>
      </w:r>
      <w:r w:rsidR="00A94EE5">
        <w:rPr>
          <w:rFonts w:ascii="Times New Roman" w:eastAsia="Times New Roman" w:hAnsi="Times New Roman" w:cs="Times New Roman"/>
          <w:sz w:val="28"/>
          <w:szCs w:val="28"/>
          <w:lang w:eastAsia="ru-RU"/>
        </w:rPr>
        <w:t>ие логику его воспроизведения</w:t>
      </w:r>
      <w:r w:rsidR="00015B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270F">
        <w:rPr>
          <w:rFonts w:ascii="Times New Roman" w:eastAsia="Times New Roman" w:hAnsi="Times New Roman" w:cs="Times New Roman"/>
          <w:sz w:val="28"/>
          <w:szCs w:val="28"/>
          <w:lang w:eastAsia="ru-RU"/>
        </w:rPr>
        <w:t>план</w:t>
      </w:r>
      <w:r w:rsidR="00A94EE5">
        <w:rPr>
          <w:rFonts w:ascii="Times New Roman" w:eastAsia="Times New Roman" w:hAnsi="Times New Roman" w:cs="Times New Roman"/>
          <w:sz w:val="28"/>
          <w:szCs w:val="28"/>
          <w:lang w:eastAsia="ru-RU"/>
        </w:rPr>
        <w:t>ы разной степени разв</w:t>
      </w:r>
      <w:r w:rsidR="00015B02">
        <w:rPr>
          <w:rFonts w:ascii="Times New Roman" w:eastAsia="Times New Roman" w:hAnsi="Times New Roman" w:cs="Times New Roman"/>
          <w:sz w:val="28"/>
          <w:szCs w:val="28"/>
          <w:lang w:eastAsia="ru-RU"/>
        </w:rPr>
        <w:t>ё</w:t>
      </w:r>
      <w:r w:rsidR="00A94EE5">
        <w:rPr>
          <w:rFonts w:ascii="Times New Roman" w:eastAsia="Times New Roman" w:hAnsi="Times New Roman" w:cs="Times New Roman"/>
          <w:sz w:val="28"/>
          <w:szCs w:val="28"/>
          <w:lang w:eastAsia="ru-RU"/>
        </w:rPr>
        <w:t>рнутости</w:t>
      </w:r>
      <w:r w:rsidR="00015B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270F">
        <w:rPr>
          <w:rFonts w:ascii="Times New Roman" w:eastAsia="Times New Roman" w:hAnsi="Times New Roman" w:cs="Times New Roman"/>
          <w:sz w:val="28"/>
          <w:szCs w:val="28"/>
          <w:lang w:eastAsia="ru-RU"/>
        </w:rPr>
        <w:t>кл</w:t>
      </w:r>
      <w:r>
        <w:rPr>
          <w:rFonts w:ascii="Times New Roman" w:eastAsia="Times New Roman" w:hAnsi="Times New Roman" w:cs="Times New Roman"/>
          <w:sz w:val="28"/>
          <w:szCs w:val="28"/>
          <w:lang w:eastAsia="ru-RU"/>
        </w:rPr>
        <w:t>ючевые слова и п</w:t>
      </w:r>
      <w:r w:rsidR="00A94EE5">
        <w:rPr>
          <w:rFonts w:ascii="Times New Roman" w:eastAsia="Times New Roman" w:hAnsi="Times New Roman" w:cs="Times New Roman"/>
          <w:sz w:val="28"/>
          <w:szCs w:val="28"/>
          <w:lang w:eastAsia="ru-RU"/>
        </w:rPr>
        <w:t>редложения</w:t>
      </w:r>
      <w:r w:rsidR="00015B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270F">
        <w:rPr>
          <w:rFonts w:ascii="Times New Roman" w:eastAsia="Times New Roman" w:hAnsi="Times New Roman" w:cs="Times New Roman"/>
          <w:sz w:val="28"/>
          <w:szCs w:val="28"/>
          <w:lang w:eastAsia="ru-RU"/>
        </w:rPr>
        <w:t>начало текста.</w:t>
      </w:r>
    </w:p>
    <w:p w:rsidR="00457AD2" w:rsidRDefault="00A94EE5" w:rsidP="00FB18B3">
      <w:pPr>
        <w:spacing w:after="0" w:line="360" w:lineRule="auto"/>
        <w:ind w:firstLine="709"/>
        <w:jc w:val="both"/>
        <w:rPr>
          <w:rFonts w:ascii="Times New Roman" w:hAnsi="Times New Roman" w:cs="Times New Roman"/>
          <w:color w:val="000000" w:themeColor="text1"/>
          <w:sz w:val="28"/>
          <w:szCs w:val="28"/>
        </w:rPr>
      </w:pPr>
      <w:r w:rsidRPr="00A94EE5">
        <w:rPr>
          <w:rFonts w:ascii="Times New Roman" w:hAnsi="Times New Roman" w:cs="Times New Roman"/>
          <w:i/>
          <w:sz w:val="28"/>
          <w:szCs w:val="28"/>
        </w:rPr>
        <w:t>Ведущим</w:t>
      </w:r>
      <w:r w:rsidRPr="00A94EE5">
        <w:rPr>
          <w:rFonts w:ascii="Times New Roman" w:hAnsi="Times New Roman" w:cs="Times New Roman"/>
          <w:sz w:val="28"/>
          <w:szCs w:val="28"/>
        </w:rPr>
        <w:t xml:space="preserve"> </w:t>
      </w:r>
      <w:r w:rsidRPr="00A94EE5">
        <w:rPr>
          <w:rFonts w:ascii="Times New Roman" w:hAnsi="Times New Roman" w:cs="Times New Roman"/>
          <w:i/>
          <w:sz w:val="28"/>
          <w:szCs w:val="28"/>
        </w:rPr>
        <w:t>средством</w:t>
      </w:r>
      <w:r w:rsidRPr="00FE270F">
        <w:rPr>
          <w:rFonts w:ascii="Times New Roman" w:hAnsi="Times New Roman" w:cs="Times New Roman"/>
          <w:sz w:val="28"/>
          <w:szCs w:val="28"/>
        </w:rPr>
        <w:t xml:space="preserve"> формирования речемыслительной деятельности детей старшего дошкольного возраста с ОНР при дизартрии в методике выступает комплекс творческих </w:t>
      </w:r>
      <w:proofErr w:type="spellStart"/>
      <w:r w:rsidRPr="00FE270F">
        <w:rPr>
          <w:rFonts w:ascii="Times New Roman" w:hAnsi="Times New Roman" w:cs="Times New Roman"/>
          <w:sz w:val="28"/>
          <w:szCs w:val="28"/>
        </w:rPr>
        <w:t>разноуровневых</w:t>
      </w:r>
      <w:proofErr w:type="spellEnd"/>
      <w:r w:rsidRPr="00FE270F">
        <w:rPr>
          <w:rFonts w:ascii="Times New Roman" w:hAnsi="Times New Roman" w:cs="Times New Roman"/>
          <w:sz w:val="28"/>
          <w:szCs w:val="28"/>
        </w:rPr>
        <w:t xml:space="preserve"> заданий и упражнений, требующий рассуждений и поиска решений в речевой форме.</w:t>
      </w:r>
      <w:r w:rsidRPr="00FE270F">
        <w:rPr>
          <w:rFonts w:ascii="Times New Roman" w:hAnsi="Times New Roman" w:cs="Times New Roman"/>
          <w:color w:val="000000" w:themeColor="text1"/>
          <w:sz w:val="28"/>
          <w:szCs w:val="28"/>
        </w:rPr>
        <w:t xml:space="preserve"> Комплекс включает: </w:t>
      </w:r>
    </w:p>
    <w:p w:rsidR="00457AD2" w:rsidRDefault="00A94EE5" w:rsidP="00FB18B3">
      <w:pPr>
        <w:spacing w:after="0" w:line="360" w:lineRule="auto"/>
        <w:ind w:firstLine="709"/>
        <w:jc w:val="both"/>
        <w:rPr>
          <w:rFonts w:ascii="Times New Roman" w:hAnsi="Times New Roman" w:cs="Times New Roman"/>
          <w:color w:val="000000" w:themeColor="text1"/>
          <w:sz w:val="28"/>
          <w:szCs w:val="28"/>
        </w:rPr>
      </w:pPr>
      <w:r w:rsidRPr="007D14FB">
        <w:rPr>
          <w:rFonts w:ascii="Times New Roman" w:hAnsi="Times New Roman" w:cs="Times New Roman"/>
          <w:i/>
          <w:color w:val="000000" w:themeColor="text1"/>
          <w:sz w:val="28"/>
          <w:szCs w:val="28"/>
        </w:rPr>
        <w:t>классификационные задания</w:t>
      </w:r>
      <w:r w:rsidRPr="007D14FB">
        <w:rPr>
          <w:rFonts w:ascii="Times New Roman" w:hAnsi="Times New Roman" w:cs="Times New Roman"/>
          <w:color w:val="000000" w:themeColor="text1"/>
          <w:sz w:val="28"/>
          <w:szCs w:val="28"/>
        </w:rPr>
        <w:t>, базирующиеся на единстве таких мыслительных действий</w:t>
      </w:r>
      <w:r w:rsidR="00457AD2">
        <w:rPr>
          <w:rFonts w:ascii="Times New Roman" w:hAnsi="Times New Roman" w:cs="Times New Roman"/>
          <w:color w:val="000000" w:themeColor="text1"/>
          <w:sz w:val="28"/>
          <w:szCs w:val="28"/>
        </w:rPr>
        <w:t>,</w:t>
      </w:r>
      <w:r w:rsidRPr="007D14FB">
        <w:rPr>
          <w:rFonts w:ascii="Times New Roman" w:hAnsi="Times New Roman" w:cs="Times New Roman"/>
          <w:color w:val="000000" w:themeColor="text1"/>
          <w:sz w:val="28"/>
          <w:szCs w:val="28"/>
        </w:rPr>
        <w:t xml:space="preserve"> как анализ, синтез, сравнение и обобщение; задания с противоречиями, предполагающие обучение способам разрешения противоречий в вербальном плане; </w:t>
      </w:r>
    </w:p>
    <w:p w:rsidR="00457AD2" w:rsidRDefault="00A94EE5" w:rsidP="00FB18B3">
      <w:pPr>
        <w:spacing w:after="0" w:line="360" w:lineRule="auto"/>
        <w:ind w:firstLine="709"/>
        <w:jc w:val="both"/>
        <w:rPr>
          <w:rFonts w:ascii="Times New Roman" w:hAnsi="Times New Roman" w:cs="Times New Roman"/>
          <w:color w:val="000000" w:themeColor="text1"/>
          <w:sz w:val="28"/>
          <w:szCs w:val="28"/>
        </w:rPr>
      </w:pPr>
      <w:r w:rsidRPr="007D14FB">
        <w:rPr>
          <w:rFonts w:ascii="Times New Roman" w:hAnsi="Times New Roman" w:cs="Times New Roman"/>
          <w:i/>
          <w:color w:val="000000" w:themeColor="text1"/>
          <w:sz w:val="28"/>
          <w:szCs w:val="28"/>
        </w:rPr>
        <w:lastRenderedPageBreak/>
        <w:t>задания на установление системных связей</w:t>
      </w:r>
      <w:r w:rsidRPr="007D14FB">
        <w:rPr>
          <w:rFonts w:ascii="Times New Roman" w:hAnsi="Times New Roman" w:cs="Times New Roman"/>
          <w:color w:val="000000" w:themeColor="text1"/>
          <w:sz w:val="28"/>
          <w:szCs w:val="28"/>
        </w:rPr>
        <w:t xml:space="preserve">, учитывающие связи разного уровня, </w:t>
      </w:r>
      <w:proofErr w:type="spellStart"/>
      <w:r w:rsidRPr="007D14FB">
        <w:rPr>
          <w:rFonts w:ascii="Times New Roman" w:hAnsi="Times New Roman" w:cs="Times New Roman"/>
          <w:color w:val="000000" w:themeColor="text1"/>
          <w:sz w:val="28"/>
          <w:szCs w:val="28"/>
        </w:rPr>
        <w:t>б</w:t>
      </w:r>
      <w:r w:rsidR="00457AD2">
        <w:rPr>
          <w:rFonts w:ascii="Times New Roman" w:hAnsi="Times New Roman" w:cs="Times New Roman"/>
          <w:color w:val="000000" w:themeColor="text1"/>
          <w:sz w:val="28"/>
          <w:szCs w:val="28"/>
        </w:rPr>
        <w:t>ó</w:t>
      </w:r>
      <w:r w:rsidRPr="007D14FB">
        <w:rPr>
          <w:rFonts w:ascii="Times New Roman" w:hAnsi="Times New Roman" w:cs="Times New Roman"/>
          <w:color w:val="000000" w:themeColor="text1"/>
          <w:sz w:val="28"/>
          <w:szCs w:val="28"/>
        </w:rPr>
        <w:t>льшую</w:t>
      </w:r>
      <w:proofErr w:type="spellEnd"/>
      <w:r w:rsidRPr="007D14FB">
        <w:rPr>
          <w:rFonts w:ascii="Times New Roman" w:hAnsi="Times New Roman" w:cs="Times New Roman"/>
          <w:color w:val="000000" w:themeColor="text1"/>
          <w:sz w:val="28"/>
          <w:szCs w:val="28"/>
        </w:rPr>
        <w:t xml:space="preserve"> часть </w:t>
      </w:r>
      <w:r w:rsidR="003E5954" w:rsidRPr="009C519A">
        <w:rPr>
          <w:rFonts w:ascii="Times New Roman" w:hAnsi="Times New Roman" w:cs="Times New Roman"/>
          <w:color w:val="000000" w:themeColor="text1"/>
          <w:sz w:val="28"/>
          <w:szCs w:val="28"/>
        </w:rPr>
        <w:t>которых</w:t>
      </w:r>
      <w:r w:rsidR="00457AD2" w:rsidRPr="009C519A">
        <w:rPr>
          <w:rFonts w:ascii="Times New Roman" w:hAnsi="Times New Roman" w:cs="Times New Roman"/>
          <w:color w:val="000000" w:themeColor="text1"/>
          <w:sz w:val="28"/>
          <w:szCs w:val="28"/>
        </w:rPr>
        <w:t xml:space="preserve"> </w:t>
      </w:r>
      <w:r w:rsidRPr="009C519A">
        <w:rPr>
          <w:rFonts w:ascii="Times New Roman" w:hAnsi="Times New Roman" w:cs="Times New Roman"/>
          <w:color w:val="000000" w:themeColor="text1"/>
          <w:sz w:val="28"/>
          <w:szCs w:val="28"/>
        </w:rPr>
        <w:t>занимает</w:t>
      </w:r>
      <w:r w:rsidRPr="007D14FB">
        <w:rPr>
          <w:rFonts w:ascii="Times New Roman" w:hAnsi="Times New Roman" w:cs="Times New Roman"/>
          <w:color w:val="000000" w:themeColor="text1"/>
          <w:sz w:val="28"/>
          <w:szCs w:val="28"/>
        </w:rPr>
        <w:t xml:space="preserve"> познание свойств, т</w:t>
      </w:r>
      <w:r w:rsidR="00457AD2">
        <w:rPr>
          <w:rFonts w:ascii="Times New Roman" w:hAnsi="Times New Roman" w:cs="Times New Roman"/>
          <w:color w:val="000000" w:themeColor="text1"/>
          <w:sz w:val="28"/>
          <w:szCs w:val="28"/>
        </w:rPr>
        <w:t>о есть</w:t>
      </w:r>
      <w:r w:rsidRPr="007D14FB">
        <w:rPr>
          <w:rFonts w:ascii="Times New Roman" w:hAnsi="Times New Roman" w:cs="Times New Roman"/>
          <w:color w:val="000000" w:themeColor="text1"/>
          <w:sz w:val="28"/>
          <w:szCs w:val="28"/>
        </w:rPr>
        <w:t xml:space="preserve"> значение признаков; </w:t>
      </w:r>
    </w:p>
    <w:p w:rsidR="00457AD2" w:rsidRDefault="00A94EE5" w:rsidP="00FB18B3">
      <w:pPr>
        <w:spacing w:after="0" w:line="360" w:lineRule="auto"/>
        <w:ind w:firstLine="709"/>
        <w:jc w:val="both"/>
        <w:rPr>
          <w:rFonts w:ascii="Times New Roman" w:hAnsi="Times New Roman" w:cs="Times New Roman"/>
          <w:b/>
          <w:color w:val="000000" w:themeColor="text1"/>
          <w:sz w:val="28"/>
          <w:szCs w:val="28"/>
        </w:rPr>
      </w:pPr>
      <w:r w:rsidRPr="007D14FB">
        <w:rPr>
          <w:rFonts w:ascii="Times New Roman" w:hAnsi="Times New Roman" w:cs="Times New Roman"/>
          <w:i/>
          <w:color w:val="000000" w:themeColor="text1"/>
          <w:sz w:val="28"/>
          <w:szCs w:val="28"/>
        </w:rPr>
        <w:t>творческие задания с недостатком данных,</w:t>
      </w:r>
      <w:r w:rsidRPr="007D14FB">
        <w:rPr>
          <w:rFonts w:ascii="Times New Roman" w:hAnsi="Times New Roman" w:cs="Times New Roman"/>
          <w:color w:val="000000" w:themeColor="text1"/>
          <w:sz w:val="28"/>
          <w:szCs w:val="28"/>
        </w:rPr>
        <w:t xml:space="preserve"> которые характеризуется размытостью условий, разностью путей решения, </w:t>
      </w:r>
      <w:proofErr w:type="spellStart"/>
      <w:r w:rsidRPr="007D14FB">
        <w:rPr>
          <w:rFonts w:ascii="Times New Roman" w:hAnsi="Times New Roman" w:cs="Times New Roman"/>
          <w:color w:val="000000" w:themeColor="text1"/>
          <w:sz w:val="28"/>
          <w:szCs w:val="28"/>
        </w:rPr>
        <w:t>многовариантностью</w:t>
      </w:r>
      <w:proofErr w:type="spellEnd"/>
      <w:r w:rsidRPr="007D14FB">
        <w:rPr>
          <w:rFonts w:ascii="Times New Roman" w:hAnsi="Times New Roman" w:cs="Times New Roman"/>
          <w:color w:val="000000" w:themeColor="text1"/>
          <w:sz w:val="28"/>
          <w:szCs w:val="28"/>
        </w:rPr>
        <w:t xml:space="preserve"> ответов;</w:t>
      </w:r>
      <w:r w:rsidRPr="007D14FB">
        <w:rPr>
          <w:rFonts w:ascii="Times New Roman" w:hAnsi="Times New Roman" w:cs="Times New Roman"/>
          <w:b/>
          <w:color w:val="000000" w:themeColor="text1"/>
          <w:sz w:val="28"/>
          <w:szCs w:val="28"/>
        </w:rPr>
        <w:t xml:space="preserve"> </w:t>
      </w:r>
    </w:p>
    <w:p w:rsidR="00A94EE5" w:rsidRDefault="00A94EE5" w:rsidP="00FB18B3">
      <w:pPr>
        <w:spacing w:after="0" w:line="360" w:lineRule="auto"/>
        <w:ind w:firstLine="709"/>
        <w:jc w:val="both"/>
        <w:rPr>
          <w:rFonts w:ascii="Times New Roman" w:hAnsi="Times New Roman" w:cs="Times New Roman"/>
          <w:color w:val="000000" w:themeColor="text1"/>
          <w:sz w:val="28"/>
          <w:szCs w:val="28"/>
        </w:rPr>
      </w:pPr>
      <w:r w:rsidRPr="007D14FB">
        <w:rPr>
          <w:rFonts w:ascii="Times New Roman" w:hAnsi="Times New Roman" w:cs="Times New Roman"/>
          <w:i/>
          <w:color w:val="000000" w:themeColor="text1"/>
          <w:sz w:val="28"/>
          <w:szCs w:val="28"/>
        </w:rPr>
        <w:t>прогнозные задания</w:t>
      </w:r>
      <w:r w:rsidRPr="007D14FB">
        <w:rPr>
          <w:rFonts w:ascii="Times New Roman" w:hAnsi="Times New Roman" w:cs="Times New Roman"/>
          <w:color w:val="000000" w:themeColor="text1"/>
          <w:sz w:val="28"/>
          <w:szCs w:val="28"/>
        </w:rPr>
        <w:t>, которые позволяют формировать навык установления причинно-следственных связей.</w:t>
      </w:r>
    </w:p>
    <w:p w:rsidR="00A94EE5" w:rsidRDefault="00A94EE5" w:rsidP="00FB18B3">
      <w:pPr>
        <w:spacing w:after="0" w:line="360" w:lineRule="auto"/>
        <w:ind w:firstLine="709"/>
        <w:jc w:val="both"/>
        <w:rPr>
          <w:rFonts w:ascii="Times New Roman" w:hAnsi="Times New Roman" w:cs="Times New Roman"/>
          <w:sz w:val="28"/>
          <w:szCs w:val="28"/>
        </w:rPr>
      </w:pPr>
      <w:r w:rsidRPr="00AD0D32">
        <w:rPr>
          <w:rFonts w:ascii="Times New Roman" w:eastAsia="Times New Roman" w:hAnsi="Times New Roman" w:cs="Times New Roman"/>
          <w:sz w:val="28"/>
          <w:szCs w:val="28"/>
          <w:lang w:bidi="en-US"/>
        </w:rPr>
        <w:t xml:space="preserve">Комплекс </w:t>
      </w:r>
      <w:r w:rsidRPr="00AD0D32">
        <w:rPr>
          <w:rFonts w:ascii="Times New Roman" w:hAnsi="Times New Roman" w:cs="Times New Roman"/>
          <w:sz w:val="28"/>
          <w:szCs w:val="28"/>
        </w:rPr>
        <w:t xml:space="preserve">творческих </w:t>
      </w:r>
      <w:proofErr w:type="spellStart"/>
      <w:r w:rsidRPr="00AD0D32">
        <w:rPr>
          <w:rFonts w:ascii="Times New Roman" w:hAnsi="Times New Roman" w:cs="Times New Roman"/>
          <w:sz w:val="28"/>
          <w:szCs w:val="28"/>
        </w:rPr>
        <w:t>разноуровневых</w:t>
      </w:r>
      <w:proofErr w:type="spellEnd"/>
      <w:r w:rsidRPr="00AD0D32">
        <w:rPr>
          <w:rFonts w:ascii="Times New Roman" w:hAnsi="Times New Roman" w:cs="Times New Roman"/>
          <w:sz w:val="28"/>
          <w:szCs w:val="28"/>
        </w:rPr>
        <w:t xml:space="preserve"> заданий и упражнений</w:t>
      </w:r>
      <w:r w:rsidRPr="00AD0D32">
        <w:rPr>
          <w:rFonts w:ascii="Times New Roman" w:eastAsia="Times New Roman" w:hAnsi="Times New Roman" w:cs="Times New Roman"/>
          <w:sz w:val="28"/>
          <w:szCs w:val="28"/>
          <w:lang w:bidi="en-US"/>
        </w:rPr>
        <w:t xml:space="preserve"> применялся в ходе коррекционных занятий по формированию лексико-грамматическ</w:t>
      </w:r>
      <w:r w:rsidR="00457AD2">
        <w:rPr>
          <w:rFonts w:ascii="Times New Roman" w:eastAsia="Times New Roman" w:hAnsi="Times New Roman" w:cs="Times New Roman"/>
          <w:sz w:val="28"/>
          <w:szCs w:val="28"/>
          <w:lang w:bidi="en-US"/>
        </w:rPr>
        <w:t>их</w:t>
      </w:r>
      <w:r w:rsidRPr="00AD0D32">
        <w:rPr>
          <w:rFonts w:ascii="Times New Roman" w:eastAsia="Times New Roman" w:hAnsi="Times New Roman" w:cs="Times New Roman"/>
          <w:sz w:val="28"/>
          <w:szCs w:val="28"/>
          <w:lang w:bidi="en-US"/>
        </w:rPr>
        <w:t xml:space="preserve"> средств языка и развитию связной речи, которые проводились в группе для детей </w:t>
      </w:r>
      <w:r w:rsidRPr="00E7693A">
        <w:rPr>
          <w:rFonts w:ascii="Times New Roman" w:eastAsia="Times New Roman" w:hAnsi="Times New Roman" w:cs="Times New Roman"/>
          <w:sz w:val="28"/>
          <w:szCs w:val="28"/>
          <w:lang w:bidi="en-US"/>
        </w:rPr>
        <w:t>с тяж</w:t>
      </w:r>
      <w:r w:rsidR="00457AD2">
        <w:rPr>
          <w:rFonts w:ascii="Times New Roman" w:eastAsia="Times New Roman" w:hAnsi="Times New Roman" w:cs="Times New Roman"/>
          <w:sz w:val="28"/>
          <w:szCs w:val="28"/>
          <w:lang w:bidi="en-US"/>
        </w:rPr>
        <w:t>ё</w:t>
      </w:r>
      <w:r w:rsidRPr="00E7693A">
        <w:rPr>
          <w:rFonts w:ascii="Times New Roman" w:eastAsia="Times New Roman" w:hAnsi="Times New Roman" w:cs="Times New Roman"/>
          <w:sz w:val="28"/>
          <w:szCs w:val="28"/>
          <w:lang w:bidi="en-US"/>
        </w:rPr>
        <w:t>лыми нарушениями речи</w:t>
      </w:r>
      <w:r w:rsidRPr="00AD0D32">
        <w:rPr>
          <w:rFonts w:ascii="Times New Roman" w:eastAsia="Times New Roman" w:hAnsi="Times New Roman" w:cs="Times New Roman"/>
          <w:sz w:val="28"/>
          <w:szCs w:val="28"/>
          <w:lang w:bidi="en-US"/>
        </w:rPr>
        <w:t xml:space="preserve"> </w:t>
      </w:r>
      <w:r w:rsidR="00457AD2">
        <w:rPr>
          <w:rFonts w:ascii="Times New Roman" w:eastAsia="Times New Roman" w:hAnsi="Times New Roman" w:cs="Times New Roman"/>
          <w:sz w:val="28"/>
          <w:szCs w:val="28"/>
          <w:lang w:bidi="en-US"/>
        </w:rPr>
        <w:t>два</w:t>
      </w:r>
      <w:r w:rsidRPr="00AD0D32">
        <w:rPr>
          <w:rFonts w:ascii="Times New Roman" w:eastAsia="Times New Roman" w:hAnsi="Times New Roman" w:cs="Times New Roman"/>
          <w:sz w:val="28"/>
          <w:szCs w:val="28"/>
          <w:lang w:bidi="en-US"/>
        </w:rPr>
        <w:t xml:space="preserve"> раза в</w:t>
      </w:r>
      <w:r>
        <w:rPr>
          <w:rFonts w:ascii="Times New Roman" w:eastAsia="Times New Roman" w:hAnsi="Times New Roman" w:cs="Times New Roman"/>
          <w:sz w:val="28"/>
          <w:szCs w:val="28"/>
          <w:lang w:bidi="en-US"/>
        </w:rPr>
        <w:t xml:space="preserve"> неделю в течени</w:t>
      </w:r>
      <w:r w:rsidR="00457AD2">
        <w:rPr>
          <w:rFonts w:ascii="Times New Roman" w:eastAsia="Times New Roman" w:hAnsi="Times New Roman" w:cs="Times New Roman"/>
          <w:sz w:val="28"/>
          <w:szCs w:val="28"/>
          <w:lang w:bidi="en-US"/>
        </w:rPr>
        <w:t>е</w:t>
      </w:r>
      <w:r>
        <w:rPr>
          <w:rFonts w:ascii="Times New Roman" w:eastAsia="Times New Roman" w:hAnsi="Times New Roman" w:cs="Times New Roman"/>
          <w:sz w:val="28"/>
          <w:szCs w:val="28"/>
          <w:lang w:bidi="en-US"/>
        </w:rPr>
        <w:t xml:space="preserve"> учебного года в соответствии с учебным планом группы</w:t>
      </w:r>
      <w:r w:rsidR="00457AD2">
        <w:rPr>
          <w:rFonts w:ascii="Times New Roman" w:eastAsia="Times New Roman" w:hAnsi="Times New Roman" w:cs="Times New Roman"/>
          <w:sz w:val="28"/>
          <w:szCs w:val="28"/>
          <w:lang w:bidi="en-US"/>
        </w:rPr>
        <w:t>.</w:t>
      </w:r>
      <w:r>
        <w:rPr>
          <w:rFonts w:ascii="Times New Roman" w:eastAsia="Times New Roman" w:hAnsi="Times New Roman" w:cs="Times New Roman"/>
          <w:sz w:val="28"/>
          <w:szCs w:val="28"/>
          <w:lang w:bidi="en-US"/>
        </w:rPr>
        <w:t xml:space="preserve"> </w:t>
      </w:r>
      <w:r w:rsidR="00457AD2">
        <w:rPr>
          <w:rFonts w:ascii="Times New Roman" w:eastAsia="Times New Roman" w:hAnsi="Times New Roman" w:cs="Times New Roman"/>
          <w:sz w:val="28"/>
          <w:szCs w:val="28"/>
          <w:lang w:bidi="en-US"/>
        </w:rPr>
        <w:t>Разработанная м</w:t>
      </w:r>
      <w:r w:rsidRPr="00AD0D32">
        <w:rPr>
          <w:rFonts w:ascii="Times New Roman" w:eastAsia="Times New Roman" w:hAnsi="Times New Roman" w:cs="Times New Roman"/>
          <w:sz w:val="28"/>
          <w:szCs w:val="28"/>
          <w:lang w:bidi="en-US"/>
        </w:rPr>
        <w:t xml:space="preserve">етодика встраивалась в традиционную структуру коррекционного занятия и предусматривала наряду с развитием речи поэтапное развитие речемыслительной деятельности </w:t>
      </w:r>
      <w:r w:rsidR="000454F8">
        <w:rPr>
          <w:rFonts w:ascii="Times New Roman" w:eastAsia="Times New Roman" w:hAnsi="Times New Roman" w:cs="Times New Roman"/>
          <w:sz w:val="28"/>
          <w:szCs w:val="28"/>
          <w:lang w:bidi="en-US"/>
        </w:rPr>
        <w:t>детей дошкольного возраста.</w:t>
      </w:r>
    </w:p>
    <w:p w:rsidR="00A94EE5" w:rsidRDefault="000454F8" w:rsidP="00FB18B3">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Апробация</w:t>
      </w:r>
      <w:r w:rsidR="00A94EE5" w:rsidRPr="007D14FB">
        <w:rPr>
          <w:rFonts w:ascii="Times New Roman" w:eastAsia="Calibri" w:hAnsi="Times New Roman" w:cs="Times New Roman"/>
          <w:color w:val="000000"/>
          <w:sz w:val="28"/>
          <w:szCs w:val="28"/>
        </w:rPr>
        <w:t xml:space="preserve"> методики </w:t>
      </w:r>
      <w:r>
        <w:rPr>
          <w:rFonts w:ascii="Times New Roman" w:eastAsia="Calibri" w:hAnsi="Times New Roman" w:cs="Times New Roman"/>
          <w:color w:val="000000"/>
          <w:sz w:val="28"/>
          <w:szCs w:val="28"/>
        </w:rPr>
        <w:t>осуществлялась</w:t>
      </w:r>
      <w:r w:rsidR="00A94EE5" w:rsidRPr="007D14FB">
        <w:rPr>
          <w:rFonts w:ascii="Times New Roman" w:eastAsia="Calibri" w:hAnsi="Times New Roman" w:cs="Times New Roman"/>
          <w:color w:val="000000"/>
          <w:sz w:val="28"/>
          <w:szCs w:val="28"/>
        </w:rPr>
        <w:t xml:space="preserve"> в течени</w:t>
      </w:r>
      <w:r w:rsidR="00457AD2">
        <w:rPr>
          <w:rFonts w:ascii="Times New Roman" w:eastAsia="Calibri" w:hAnsi="Times New Roman" w:cs="Times New Roman"/>
          <w:color w:val="000000"/>
          <w:sz w:val="28"/>
          <w:szCs w:val="28"/>
        </w:rPr>
        <w:t>е</w:t>
      </w:r>
      <w:r w:rsidR="00A94EE5" w:rsidRPr="007D14FB">
        <w:rPr>
          <w:rFonts w:ascii="Times New Roman" w:eastAsia="Calibri" w:hAnsi="Times New Roman" w:cs="Times New Roman"/>
          <w:color w:val="000000"/>
          <w:sz w:val="28"/>
          <w:szCs w:val="28"/>
        </w:rPr>
        <w:t xml:space="preserve"> 2017</w:t>
      </w:r>
      <w:r w:rsidR="00457AD2">
        <w:rPr>
          <w:rFonts w:ascii="Times New Roman" w:eastAsia="Calibri" w:hAnsi="Times New Roman" w:cs="Times New Roman"/>
          <w:color w:val="000000"/>
          <w:sz w:val="28"/>
          <w:szCs w:val="28"/>
        </w:rPr>
        <w:t xml:space="preserve">, </w:t>
      </w:r>
      <w:r w:rsidR="00A94EE5" w:rsidRPr="007D14FB">
        <w:rPr>
          <w:rFonts w:ascii="Times New Roman" w:eastAsia="Calibri" w:hAnsi="Times New Roman" w:cs="Times New Roman"/>
          <w:color w:val="000000"/>
          <w:sz w:val="28"/>
          <w:szCs w:val="28"/>
        </w:rPr>
        <w:t>2018 г</w:t>
      </w:r>
      <w:r w:rsidR="00457AD2">
        <w:rPr>
          <w:rFonts w:ascii="Times New Roman" w:eastAsia="Calibri" w:hAnsi="Times New Roman" w:cs="Times New Roman"/>
          <w:color w:val="000000"/>
          <w:sz w:val="28"/>
          <w:szCs w:val="28"/>
        </w:rPr>
        <w:t>одов</w:t>
      </w:r>
      <w:r w:rsidR="00A94EE5" w:rsidRPr="007D14FB">
        <w:rPr>
          <w:rFonts w:ascii="Times New Roman" w:eastAsia="Calibri" w:hAnsi="Times New Roman" w:cs="Times New Roman"/>
          <w:color w:val="000000"/>
          <w:sz w:val="28"/>
          <w:szCs w:val="28"/>
        </w:rPr>
        <w:t xml:space="preserve"> </w:t>
      </w:r>
      <w:r w:rsidR="0027197E">
        <w:rPr>
          <w:rFonts w:ascii="Times New Roman" w:eastAsia="Calibri" w:hAnsi="Times New Roman" w:cs="Times New Roman"/>
          <w:color w:val="000000"/>
          <w:sz w:val="28"/>
          <w:szCs w:val="28"/>
        </w:rPr>
        <w:t xml:space="preserve">в </w:t>
      </w:r>
      <w:r w:rsidR="00A94EE5" w:rsidRPr="007D14FB">
        <w:rPr>
          <w:rFonts w:ascii="Times New Roman" w:eastAsia="Calibri" w:hAnsi="Times New Roman" w:cs="Times New Roman"/>
          <w:sz w:val="28"/>
          <w:szCs w:val="28"/>
        </w:rPr>
        <w:t>ГУО «Ясли-сад №</w:t>
      </w:r>
      <w:r w:rsidR="009D59C0">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47 г.</w:t>
      </w:r>
      <w:r w:rsidR="009D59C0">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 xml:space="preserve">Минска», </w:t>
      </w:r>
      <w:r w:rsidR="00EE2351" w:rsidRPr="009C519A">
        <w:rPr>
          <w:rFonts w:ascii="Times New Roman" w:eastAsia="Calibri" w:hAnsi="Times New Roman" w:cs="Times New Roman"/>
          <w:sz w:val="28"/>
          <w:szCs w:val="28"/>
        </w:rPr>
        <w:t>ГУО «Ясли-сад № 164 г. Минска</w:t>
      </w:r>
      <w:r w:rsidR="00EE2351" w:rsidRPr="007D14FB">
        <w:rPr>
          <w:rFonts w:ascii="Times New Roman" w:eastAsia="Calibri" w:hAnsi="Times New Roman" w:cs="Times New Roman"/>
          <w:sz w:val="28"/>
          <w:szCs w:val="28"/>
        </w:rPr>
        <w:t>»</w:t>
      </w:r>
      <w:r w:rsidR="00EE2351">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ГУО «Ясли-сад №</w:t>
      </w:r>
      <w:r w:rsidR="009D59C0">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299 г.</w:t>
      </w:r>
      <w:r w:rsidR="009D59C0">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Минска», ГУО «Ясли-сад №</w:t>
      </w:r>
      <w:r w:rsidR="009D59C0">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397 г.</w:t>
      </w:r>
      <w:r w:rsidR="009D59C0">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Минска», «Ясли-сад №</w:t>
      </w:r>
      <w:r w:rsidR="009D59C0">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512 г.</w:t>
      </w:r>
      <w:r w:rsidR="009D59C0">
        <w:rPr>
          <w:rFonts w:ascii="Times New Roman" w:eastAsia="Calibri" w:hAnsi="Times New Roman" w:cs="Times New Roman"/>
          <w:sz w:val="28"/>
          <w:szCs w:val="28"/>
        </w:rPr>
        <w:t xml:space="preserve"> </w:t>
      </w:r>
      <w:r w:rsidR="00A94EE5" w:rsidRPr="007D14FB">
        <w:rPr>
          <w:rFonts w:ascii="Times New Roman" w:eastAsia="Calibri" w:hAnsi="Times New Roman" w:cs="Times New Roman"/>
          <w:sz w:val="28"/>
          <w:szCs w:val="28"/>
        </w:rPr>
        <w:t>Минска»,</w:t>
      </w:r>
      <w:r w:rsidR="00457AD2">
        <w:rPr>
          <w:rFonts w:ascii="Times New Roman" w:eastAsia="Calibri" w:hAnsi="Times New Roman" w:cs="Times New Roman"/>
          <w:sz w:val="28"/>
          <w:szCs w:val="28"/>
        </w:rPr>
        <w:t xml:space="preserve"> </w:t>
      </w:r>
      <w:r w:rsidR="00A94EE5" w:rsidRPr="007D14FB">
        <w:rPr>
          <w:rFonts w:ascii="Times New Roman" w:eastAsia="Calibri" w:hAnsi="Times New Roman" w:cs="Times New Roman"/>
          <w:color w:val="000000"/>
          <w:sz w:val="28"/>
          <w:szCs w:val="28"/>
        </w:rPr>
        <w:t>ГУО «Центр коррекционно-развивающего обучения и реабилитации Ленинского района г.</w:t>
      </w:r>
      <w:r w:rsidR="009D59C0">
        <w:rPr>
          <w:rFonts w:ascii="Times New Roman" w:eastAsia="Calibri" w:hAnsi="Times New Roman" w:cs="Times New Roman"/>
          <w:color w:val="000000"/>
          <w:sz w:val="28"/>
          <w:szCs w:val="28"/>
        </w:rPr>
        <w:t xml:space="preserve"> </w:t>
      </w:r>
      <w:r w:rsidR="00A94EE5" w:rsidRPr="007D14FB">
        <w:rPr>
          <w:rFonts w:ascii="Times New Roman" w:eastAsia="Calibri" w:hAnsi="Times New Roman" w:cs="Times New Roman"/>
          <w:color w:val="000000"/>
          <w:sz w:val="28"/>
          <w:szCs w:val="28"/>
        </w:rPr>
        <w:t xml:space="preserve">Минска». Общая численность испытуемых составила 80 </w:t>
      </w:r>
      <w:r>
        <w:rPr>
          <w:rFonts w:ascii="Times New Roman" w:eastAsia="Calibri" w:hAnsi="Times New Roman" w:cs="Times New Roman"/>
          <w:color w:val="000000"/>
          <w:sz w:val="28"/>
          <w:szCs w:val="28"/>
        </w:rPr>
        <w:t xml:space="preserve">детей </w:t>
      </w:r>
      <w:r w:rsidR="00A94EE5" w:rsidRPr="007D14FB">
        <w:rPr>
          <w:rFonts w:ascii="Times New Roman" w:eastAsia="Calibri" w:hAnsi="Times New Roman" w:cs="Times New Roman"/>
          <w:color w:val="000000"/>
          <w:sz w:val="28"/>
          <w:szCs w:val="28"/>
        </w:rPr>
        <w:t>старш</w:t>
      </w:r>
      <w:r>
        <w:rPr>
          <w:rFonts w:ascii="Times New Roman" w:eastAsia="Calibri" w:hAnsi="Times New Roman" w:cs="Times New Roman"/>
          <w:color w:val="000000"/>
          <w:sz w:val="28"/>
          <w:szCs w:val="28"/>
        </w:rPr>
        <w:t>его</w:t>
      </w:r>
      <w:r w:rsidR="00A94EE5" w:rsidRPr="007D14FB">
        <w:rPr>
          <w:rFonts w:ascii="Times New Roman" w:eastAsia="Calibri" w:hAnsi="Times New Roman" w:cs="Times New Roman"/>
          <w:color w:val="000000"/>
          <w:sz w:val="28"/>
          <w:szCs w:val="28"/>
        </w:rPr>
        <w:t xml:space="preserve"> дошкольн</w:t>
      </w:r>
      <w:r>
        <w:rPr>
          <w:rFonts w:ascii="Times New Roman" w:eastAsia="Calibri" w:hAnsi="Times New Roman" w:cs="Times New Roman"/>
          <w:color w:val="000000"/>
          <w:sz w:val="28"/>
          <w:szCs w:val="28"/>
        </w:rPr>
        <w:t>ого возраста</w:t>
      </w:r>
      <w:r w:rsidR="00A94EE5" w:rsidRPr="007D14FB">
        <w:rPr>
          <w:rFonts w:ascii="Times New Roman" w:eastAsia="Calibri" w:hAnsi="Times New Roman" w:cs="Times New Roman"/>
          <w:color w:val="000000"/>
          <w:sz w:val="28"/>
          <w:szCs w:val="28"/>
        </w:rPr>
        <w:t xml:space="preserve"> с ОНР в сочетании с дизартрией: 40 </w:t>
      </w:r>
      <w:r w:rsidR="009D59C0">
        <w:rPr>
          <w:rFonts w:ascii="Times New Roman" w:eastAsia="Calibri" w:hAnsi="Times New Roman" w:cs="Times New Roman"/>
          <w:color w:val="000000"/>
          <w:sz w:val="28"/>
          <w:szCs w:val="28"/>
        </w:rPr>
        <w:t>—</w:t>
      </w:r>
      <w:r w:rsidR="00A94EE5" w:rsidRPr="007D14FB">
        <w:rPr>
          <w:rFonts w:ascii="Times New Roman" w:eastAsia="Calibri" w:hAnsi="Times New Roman" w:cs="Times New Roman"/>
          <w:color w:val="000000"/>
          <w:sz w:val="28"/>
          <w:szCs w:val="28"/>
        </w:rPr>
        <w:t xml:space="preserve"> экспериментальная группа, 40 </w:t>
      </w:r>
      <w:r w:rsidR="009D59C0">
        <w:rPr>
          <w:rFonts w:ascii="Times New Roman" w:eastAsia="Calibri" w:hAnsi="Times New Roman" w:cs="Times New Roman"/>
          <w:color w:val="000000"/>
          <w:sz w:val="28"/>
          <w:szCs w:val="28"/>
        </w:rPr>
        <w:t>—</w:t>
      </w:r>
      <w:r w:rsidR="00A94EE5" w:rsidRPr="007D14FB">
        <w:rPr>
          <w:rFonts w:ascii="Times New Roman" w:eastAsia="Calibri" w:hAnsi="Times New Roman" w:cs="Times New Roman"/>
          <w:color w:val="000000"/>
          <w:sz w:val="28"/>
          <w:szCs w:val="28"/>
        </w:rPr>
        <w:t xml:space="preserve"> контрольная </w:t>
      </w:r>
      <w:r w:rsidR="00457AD2">
        <w:rPr>
          <w:rFonts w:ascii="Times New Roman" w:eastAsia="Calibri" w:hAnsi="Times New Roman" w:cs="Times New Roman"/>
          <w:color w:val="000000"/>
          <w:sz w:val="28"/>
          <w:szCs w:val="28"/>
        </w:rPr>
        <w:t>группа</w:t>
      </w:r>
      <w:r w:rsidR="00A94EE5" w:rsidRPr="007D14FB">
        <w:rPr>
          <w:rFonts w:ascii="Times New Roman" w:eastAsia="Calibri" w:hAnsi="Times New Roman" w:cs="Times New Roman"/>
          <w:color w:val="000000"/>
          <w:sz w:val="28"/>
          <w:szCs w:val="28"/>
        </w:rPr>
        <w:t xml:space="preserve">. </w:t>
      </w:r>
      <w:r w:rsidR="003E7CA5">
        <w:rPr>
          <w:rFonts w:ascii="Times New Roman" w:eastAsia="Calibri" w:hAnsi="Times New Roman" w:cs="Times New Roman"/>
          <w:color w:val="000000"/>
          <w:sz w:val="28"/>
          <w:szCs w:val="28"/>
        </w:rPr>
        <w:t>В контрольной группе коррекционная работа проводилась по традиционной методике.</w:t>
      </w:r>
    </w:p>
    <w:p w:rsidR="00C66998" w:rsidRDefault="00C66998" w:rsidP="00FB18B3">
      <w:pPr>
        <w:spacing w:after="0" w:line="360" w:lineRule="auto"/>
        <w:ind w:firstLine="709"/>
        <w:jc w:val="both"/>
        <w:rPr>
          <w:rFonts w:ascii="Times New Roman" w:hAnsi="Times New Roman" w:cs="Times New Roman"/>
          <w:color w:val="000000" w:themeColor="text1"/>
          <w:sz w:val="28"/>
          <w:szCs w:val="28"/>
        </w:rPr>
      </w:pPr>
      <w:r w:rsidRPr="00207B70">
        <w:rPr>
          <w:rFonts w:ascii="Times New Roman" w:hAnsi="Times New Roman" w:cs="Times New Roman"/>
          <w:color w:val="000000" w:themeColor="text1"/>
          <w:sz w:val="28"/>
          <w:szCs w:val="28"/>
        </w:rPr>
        <w:t>Эффективность предлагаемой методики формирования речемыслительной деятельности старших дошкольников с ОНР</w:t>
      </w:r>
      <w:r w:rsidR="003E7CA5">
        <w:rPr>
          <w:rFonts w:ascii="Times New Roman" w:hAnsi="Times New Roman" w:cs="Times New Roman"/>
          <w:color w:val="000000" w:themeColor="text1"/>
          <w:sz w:val="28"/>
          <w:szCs w:val="28"/>
        </w:rPr>
        <w:t xml:space="preserve"> в сочетании с дизартрией</w:t>
      </w:r>
      <w:r w:rsidRPr="00207B70">
        <w:rPr>
          <w:rFonts w:ascii="Times New Roman" w:hAnsi="Times New Roman" w:cs="Times New Roman"/>
          <w:color w:val="000000" w:themeColor="text1"/>
          <w:sz w:val="28"/>
          <w:szCs w:val="28"/>
        </w:rPr>
        <w:t xml:space="preserve"> на коррекционных занятиях оценивалась с помощью сравнительного анализа полученных данных (метод поперечных срезов</w:t>
      </w:r>
      <w:r w:rsidRPr="00BC4EDD">
        <w:rPr>
          <w:rFonts w:ascii="Times New Roman" w:hAnsi="Times New Roman" w:cs="Times New Roman"/>
          <w:color w:val="000000" w:themeColor="text1"/>
          <w:sz w:val="28"/>
          <w:szCs w:val="28"/>
        </w:rPr>
        <w:t xml:space="preserve">) в экспериментальной и контрольной группах. </w:t>
      </w:r>
    </w:p>
    <w:p w:rsidR="00317379" w:rsidRDefault="003E7CA5" w:rsidP="00FB18B3">
      <w:pPr>
        <w:spacing w:after="0" w:line="360" w:lineRule="auto"/>
        <w:ind w:firstLine="709"/>
        <w:jc w:val="both"/>
        <w:rPr>
          <w:rFonts w:ascii="Times New Roman" w:eastAsia="Calibri" w:hAnsi="Times New Roman" w:cs="Times New Roman"/>
          <w:color w:val="000000"/>
          <w:sz w:val="28"/>
          <w:szCs w:val="28"/>
          <w:lang w:val="be-BY"/>
        </w:rPr>
      </w:pPr>
      <w:r w:rsidRPr="009C519A">
        <w:rPr>
          <w:rFonts w:ascii="Times New Roman" w:eastAsia="Calibri" w:hAnsi="Times New Roman" w:cs="Times New Roman"/>
          <w:color w:val="000000"/>
          <w:sz w:val="28"/>
          <w:szCs w:val="28"/>
        </w:rPr>
        <w:lastRenderedPageBreak/>
        <w:t xml:space="preserve">Результаты формирующего эксперимента отразили положительные изменения соотношения уровня </w:t>
      </w:r>
      <w:proofErr w:type="spellStart"/>
      <w:r w:rsidRPr="009C519A">
        <w:rPr>
          <w:rFonts w:ascii="Times New Roman" w:eastAsia="Calibri" w:hAnsi="Times New Roman" w:cs="Times New Roman"/>
          <w:color w:val="000000"/>
          <w:sz w:val="28"/>
          <w:szCs w:val="28"/>
        </w:rPr>
        <w:t>сформированности</w:t>
      </w:r>
      <w:proofErr w:type="spellEnd"/>
      <w:r w:rsidRPr="009C519A">
        <w:rPr>
          <w:rFonts w:ascii="Times New Roman" w:eastAsia="Calibri" w:hAnsi="Times New Roman" w:cs="Times New Roman"/>
          <w:color w:val="000000"/>
          <w:sz w:val="28"/>
          <w:szCs w:val="28"/>
        </w:rPr>
        <w:t xml:space="preserve"> речемыслительной деятельности детей экспериментальной и контрольных групп.</w:t>
      </w:r>
      <w:r>
        <w:rPr>
          <w:rFonts w:ascii="Times New Roman" w:eastAsia="Calibri" w:hAnsi="Times New Roman" w:cs="Times New Roman"/>
          <w:color w:val="000000"/>
          <w:sz w:val="28"/>
          <w:szCs w:val="28"/>
        </w:rPr>
        <w:t xml:space="preserve"> А</w:t>
      </w:r>
      <w:r w:rsidR="00C66998" w:rsidRPr="00BC4EDD">
        <w:rPr>
          <w:rFonts w:ascii="Times New Roman" w:eastAsia="Calibri" w:hAnsi="Times New Roman" w:cs="Times New Roman"/>
          <w:color w:val="000000"/>
          <w:sz w:val="28"/>
          <w:szCs w:val="28"/>
        </w:rPr>
        <w:t xml:space="preserve">нализ </w:t>
      </w:r>
      <w:r>
        <w:rPr>
          <w:rFonts w:ascii="Times New Roman" w:eastAsia="Calibri" w:hAnsi="Times New Roman" w:cs="Times New Roman"/>
          <w:color w:val="000000"/>
          <w:sz w:val="28"/>
          <w:szCs w:val="28"/>
        </w:rPr>
        <w:t xml:space="preserve">полученных </w:t>
      </w:r>
      <w:r w:rsidR="00C66998" w:rsidRPr="00BC4EDD">
        <w:rPr>
          <w:rFonts w:ascii="Times New Roman" w:eastAsia="Calibri" w:hAnsi="Times New Roman" w:cs="Times New Roman"/>
          <w:color w:val="000000"/>
          <w:sz w:val="28"/>
          <w:szCs w:val="28"/>
        </w:rPr>
        <w:t xml:space="preserve">результатов выполнения серии речемыслительных заданий подтверждает наличие статистически достоверных различий в распределении испытуемых по </w:t>
      </w:r>
      <w:r w:rsidR="00C66998" w:rsidRPr="009C519A">
        <w:rPr>
          <w:rFonts w:ascii="Times New Roman" w:eastAsia="Calibri" w:hAnsi="Times New Roman" w:cs="Times New Roman"/>
          <w:color w:val="000000"/>
          <w:sz w:val="28"/>
          <w:szCs w:val="28"/>
        </w:rPr>
        <w:t xml:space="preserve">уровням </w:t>
      </w:r>
      <w:proofErr w:type="spellStart"/>
      <w:r w:rsidR="00C66998" w:rsidRPr="009C519A">
        <w:rPr>
          <w:rFonts w:ascii="Times New Roman" w:eastAsia="Calibri" w:hAnsi="Times New Roman" w:cs="Times New Roman"/>
          <w:color w:val="000000"/>
          <w:sz w:val="28"/>
          <w:szCs w:val="28"/>
        </w:rPr>
        <w:t>сформированности</w:t>
      </w:r>
      <w:proofErr w:type="spellEnd"/>
      <w:r w:rsidR="00C66998" w:rsidRPr="009C519A">
        <w:rPr>
          <w:rFonts w:ascii="Times New Roman" w:eastAsia="Calibri" w:hAnsi="Times New Roman" w:cs="Times New Roman"/>
          <w:color w:val="000000"/>
          <w:sz w:val="28"/>
          <w:szCs w:val="28"/>
        </w:rPr>
        <w:t xml:space="preserve"> речемыслительной деятельности (</w:t>
      </w:r>
      <w:r w:rsidR="00C66998" w:rsidRPr="009C519A">
        <w:rPr>
          <w:rFonts w:ascii="Times New Roman" w:eastAsia="Calibri" w:hAnsi="Times New Roman" w:cs="Times New Roman"/>
          <w:color w:val="000000"/>
          <w:sz w:val="28"/>
          <w:szCs w:val="28"/>
          <w:lang w:val="en-US"/>
        </w:rPr>
        <w:t>p</w:t>
      </w:r>
      <w:r w:rsidR="00C66998" w:rsidRPr="009C519A">
        <w:rPr>
          <w:rFonts w:ascii="Times New Roman" w:eastAsia="Calibri" w:hAnsi="Times New Roman" w:cs="Times New Roman"/>
          <w:color w:val="000000"/>
          <w:sz w:val="28"/>
          <w:szCs w:val="28"/>
        </w:rPr>
        <w:t xml:space="preserve"> </w:t>
      </w:r>
      <w:proofErr w:type="gramStart"/>
      <w:r w:rsidR="00C66998" w:rsidRPr="009C519A">
        <w:rPr>
          <w:rFonts w:ascii="Times New Roman" w:eastAsia="Calibri" w:hAnsi="Times New Roman" w:cs="Times New Roman"/>
          <w:color w:val="000000"/>
          <w:sz w:val="28"/>
          <w:szCs w:val="28"/>
        </w:rPr>
        <w:t>&lt; 0</w:t>
      </w:r>
      <w:proofErr w:type="gramEnd"/>
      <w:r w:rsidR="00C66998" w:rsidRPr="009C519A">
        <w:rPr>
          <w:rFonts w:ascii="Times New Roman" w:eastAsia="Calibri" w:hAnsi="Times New Roman" w:cs="Times New Roman"/>
          <w:color w:val="000000"/>
          <w:sz w:val="28"/>
          <w:szCs w:val="28"/>
        </w:rPr>
        <w:t xml:space="preserve">,01), что позволяет говорить о положительной динамике. В экспериментальной группе </w:t>
      </w:r>
      <w:r w:rsidR="00346ADF" w:rsidRPr="009C519A">
        <w:rPr>
          <w:rFonts w:ascii="Times New Roman" w:eastAsia="Calibri" w:hAnsi="Times New Roman" w:cs="Times New Roman"/>
          <w:color w:val="000000"/>
          <w:sz w:val="28"/>
          <w:szCs w:val="28"/>
        </w:rPr>
        <w:t>было за</w:t>
      </w:r>
      <w:r w:rsidR="00C66998" w:rsidRPr="009C519A">
        <w:rPr>
          <w:rFonts w:ascii="Times New Roman" w:eastAsia="Calibri" w:hAnsi="Times New Roman" w:cs="Times New Roman"/>
          <w:color w:val="000000"/>
          <w:sz w:val="28"/>
          <w:szCs w:val="28"/>
        </w:rPr>
        <w:t>фиксир</w:t>
      </w:r>
      <w:r w:rsidR="00346ADF" w:rsidRPr="009C519A">
        <w:rPr>
          <w:rFonts w:ascii="Times New Roman" w:eastAsia="Calibri" w:hAnsi="Times New Roman" w:cs="Times New Roman"/>
          <w:color w:val="000000"/>
          <w:sz w:val="28"/>
          <w:szCs w:val="28"/>
        </w:rPr>
        <w:t>овано</w:t>
      </w:r>
      <w:r w:rsidR="00C66998" w:rsidRPr="009C519A">
        <w:rPr>
          <w:rFonts w:ascii="Times New Roman" w:eastAsia="Calibri" w:hAnsi="Times New Roman" w:cs="Times New Roman"/>
          <w:color w:val="000000"/>
          <w:sz w:val="28"/>
          <w:szCs w:val="28"/>
        </w:rPr>
        <w:t xml:space="preserve"> приращение количественного показателя высокого уровня (41</w:t>
      </w:r>
      <w:r w:rsidR="009D59C0" w:rsidRPr="009C519A">
        <w:rPr>
          <w:rFonts w:ascii="Times New Roman" w:eastAsia="Calibri" w:hAnsi="Times New Roman" w:cs="Times New Roman"/>
          <w:color w:val="000000"/>
          <w:sz w:val="28"/>
          <w:szCs w:val="28"/>
        </w:rPr>
        <w:t xml:space="preserve"> </w:t>
      </w:r>
      <w:r w:rsidR="00C66998" w:rsidRPr="009C519A">
        <w:rPr>
          <w:rFonts w:ascii="Times New Roman" w:eastAsia="Calibri" w:hAnsi="Times New Roman" w:cs="Times New Roman"/>
          <w:color w:val="000000"/>
          <w:sz w:val="28"/>
          <w:szCs w:val="28"/>
        </w:rPr>
        <w:t>%) относительно контрольной группы (27</w:t>
      </w:r>
      <w:r w:rsidR="009D59C0" w:rsidRPr="009C519A">
        <w:rPr>
          <w:rFonts w:ascii="Times New Roman" w:eastAsia="Calibri" w:hAnsi="Times New Roman" w:cs="Times New Roman"/>
          <w:color w:val="000000"/>
          <w:sz w:val="28"/>
          <w:szCs w:val="28"/>
        </w:rPr>
        <w:t xml:space="preserve"> </w:t>
      </w:r>
      <w:r w:rsidR="00C66998" w:rsidRPr="009C519A">
        <w:rPr>
          <w:rFonts w:ascii="Times New Roman" w:eastAsia="Calibri" w:hAnsi="Times New Roman" w:cs="Times New Roman"/>
          <w:color w:val="000000"/>
          <w:sz w:val="28"/>
          <w:szCs w:val="28"/>
        </w:rPr>
        <w:t>%). В то</w:t>
      </w:r>
      <w:r w:rsidR="00457AD2" w:rsidRPr="009C519A">
        <w:rPr>
          <w:rFonts w:ascii="Times New Roman" w:eastAsia="Calibri" w:hAnsi="Times New Roman" w:cs="Times New Roman"/>
          <w:color w:val="000000"/>
          <w:sz w:val="28"/>
          <w:szCs w:val="28"/>
        </w:rPr>
        <w:t xml:space="preserve"> </w:t>
      </w:r>
      <w:r w:rsidR="00C66998" w:rsidRPr="009C519A">
        <w:rPr>
          <w:rFonts w:ascii="Times New Roman" w:eastAsia="Calibri" w:hAnsi="Times New Roman" w:cs="Times New Roman"/>
          <w:color w:val="000000"/>
          <w:sz w:val="28"/>
          <w:szCs w:val="28"/>
        </w:rPr>
        <w:t>же время показатели низкого уровня</w:t>
      </w:r>
      <w:r w:rsidR="00346ADF" w:rsidRPr="009C519A">
        <w:rPr>
          <w:rFonts w:ascii="Times New Roman" w:eastAsia="Calibri" w:hAnsi="Times New Roman" w:cs="Times New Roman"/>
          <w:color w:val="000000"/>
          <w:sz w:val="28"/>
          <w:szCs w:val="28"/>
        </w:rPr>
        <w:t xml:space="preserve"> </w:t>
      </w:r>
      <w:proofErr w:type="spellStart"/>
      <w:r w:rsidR="006E1638" w:rsidRPr="009C519A">
        <w:rPr>
          <w:rFonts w:ascii="Times New Roman" w:eastAsia="Calibri" w:hAnsi="Times New Roman" w:cs="Times New Roman"/>
          <w:color w:val="000000"/>
          <w:sz w:val="28"/>
          <w:szCs w:val="28"/>
        </w:rPr>
        <w:t>сформированности</w:t>
      </w:r>
      <w:proofErr w:type="spellEnd"/>
      <w:r w:rsidR="006E1638" w:rsidRPr="009C519A">
        <w:rPr>
          <w:rFonts w:ascii="Times New Roman" w:eastAsia="Calibri" w:hAnsi="Times New Roman" w:cs="Times New Roman"/>
          <w:color w:val="000000"/>
          <w:sz w:val="28"/>
          <w:szCs w:val="28"/>
        </w:rPr>
        <w:t xml:space="preserve"> речемыслительной деятельности </w:t>
      </w:r>
      <w:r w:rsidR="00C66998" w:rsidRPr="009C519A">
        <w:rPr>
          <w:rFonts w:ascii="Times New Roman" w:eastAsia="Calibri" w:hAnsi="Times New Roman" w:cs="Times New Roman"/>
          <w:color w:val="000000"/>
          <w:sz w:val="28"/>
          <w:szCs w:val="28"/>
        </w:rPr>
        <w:t>в экспериментальной группе существенно</w:t>
      </w:r>
      <w:bookmarkStart w:id="0" w:name="_GoBack"/>
      <w:bookmarkEnd w:id="0"/>
      <w:r w:rsidR="00C66998" w:rsidRPr="00E833C4">
        <w:rPr>
          <w:rFonts w:ascii="Times New Roman" w:eastAsia="Calibri" w:hAnsi="Times New Roman" w:cs="Times New Roman"/>
          <w:color w:val="000000"/>
          <w:sz w:val="28"/>
          <w:szCs w:val="28"/>
        </w:rPr>
        <w:t xml:space="preserve"> снизились (17</w:t>
      </w:r>
      <w:r w:rsidR="009D59C0">
        <w:rPr>
          <w:rFonts w:ascii="Times New Roman" w:eastAsia="Calibri" w:hAnsi="Times New Roman" w:cs="Times New Roman"/>
          <w:color w:val="000000"/>
          <w:sz w:val="28"/>
          <w:szCs w:val="28"/>
        </w:rPr>
        <w:t xml:space="preserve"> </w:t>
      </w:r>
      <w:r w:rsidR="00C66998" w:rsidRPr="00E833C4">
        <w:rPr>
          <w:rFonts w:ascii="Times New Roman" w:eastAsia="Calibri" w:hAnsi="Times New Roman" w:cs="Times New Roman"/>
          <w:color w:val="000000"/>
          <w:sz w:val="28"/>
          <w:szCs w:val="28"/>
        </w:rPr>
        <w:t xml:space="preserve">% </w:t>
      </w:r>
      <w:r w:rsidR="00457AD2">
        <w:rPr>
          <w:rFonts w:ascii="Times New Roman" w:eastAsia="Calibri" w:hAnsi="Times New Roman" w:cs="Times New Roman"/>
          <w:color w:val="000000"/>
          <w:sz w:val="28"/>
          <w:szCs w:val="28"/>
        </w:rPr>
        <w:t xml:space="preserve">— </w:t>
      </w:r>
      <w:r w:rsidR="00C66998" w:rsidRPr="00E833C4">
        <w:rPr>
          <w:rFonts w:ascii="Times New Roman" w:eastAsia="Calibri" w:hAnsi="Times New Roman" w:cs="Times New Roman"/>
          <w:color w:val="000000"/>
          <w:sz w:val="28"/>
          <w:szCs w:val="28"/>
        </w:rPr>
        <w:t xml:space="preserve">в </w:t>
      </w:r>
      <w:r w:rsidR="00457AD2">
        <w:rPr>
          <w:rFonts w:ascii="Times New Roman" w:eastAsia="Calibri" w:hAnsi="Times New Roman" w:cs="Times New Roman"/>
          <w:color w:val="000000"/>
          <w:sz w:val="28"/>
          <w:szCs w:val="28"/>
        </w:rPr>
        <w:t>ЭГ</w:t>
      </w:r>
      <w:r w:rsidR="00C66998" w:rsidRPr="00E833C4">
        <w:rPr>
          <w:rFonts w:ascii="Times New Roman" w:eastAsia="Calibri" w:hAnsi="Times New Roman" w:cs="Times New Roman"/>
          <w:color w:val="000000"/>
          <w:sz w:val="28"/>
          <w:szCs w:val="28"/>
        </w:rPr>
        <w:t>, 30</w:t>
      </w:r>
      <w:r w:rsidR="009D59C0">
        <w:rPr>
          <w:rFonts w:ascii="Times New Roman" w:eastAsia="Calibri" w:hAnsi="Times New Roman" w:cs="Times New Roman"/>
          <w:color w:val="000000"/>
          <w:sz w:val="28"/>
          <w:szCs w:val="28"/>
        </w:rPr>
        <w:t xml:space="preserve"> </w:t>
      </w:r>
      <w:r w:rsidR="00C66998" w:rsidRPr="00E833C4">
        <w:rPr>
          <w:rFonts w:ascii="Times New Roman" w:eastAsia="Calibri" w:hAnsi="Times New Roman" w:cs="Times New Roman"/>
          <w:color w:val="000000"/>
          <w:sz w:val="28"/>
          <w:szCs w:val="28"/>
        </w:rPr>
        <w:t xml:space="preserve">% </w:t>
      </w:r>
      <w:r w:rsidR="00457AD2">
        <w:rPr>
          <w:rFonts w:ascii="Times New Roman" w:eastAsia="Calibri" w:hAnsi="Times New Roman" w:cs="Times New Roman"/>
          <w:color w:val="000000"/>
          <w:sz w:val="28"/>
          <w:szCs w:val="28"/>
        </w:rPr>
        <w:t xml:space="preserve">— </w:t>
      </w:r>
      <w:r w:rsidR="00C66998" w:rsidRPr="00E833C4">
        <w:rPr>
          <w:rFonts w:ascii="Times New Roman" w:eastAsia="Calibri" w:hAnsi="Times New Roman" w:cs="Times New Roman"/>
          <w:color w:val="000000"/>
          <w:sz w:val="28"/>
          <w:szCs w:val="28"/>
        </w:rPr>
        <w:t xml:space="preserve">в </w:t>
      </w:r>
      <w:r w:rsidR="00457AD2">
        <w:rPr>
          <w:rFonts w:ascii="Times New Roman" w:eastAsia="Calibri" w:hAnsi="Times New Roman" w:cs="Times New Roman"/>
          <w:color w:val="000000"/>
          <w:sz w:val="28"/>
          <w:szCs w:val="28"/>
        </w:rPr>
        <w:t>КГ</w:t>
      </w:r>
      <w:r w:rsidR="00C66998" w:rsidRPr="00E833C4">
        <w:rPr>
          <w:rFonts w:ascii="Times New Roman" w:eastAsia="Calibri" w:hAnsi="Times New Roman" w:cs="Times New Roman"/>
          <w:color w:val="000000"/>
          <w:sz w:val="28"/>
          <w:szCs w:val="28"/>
        </w:rPr>
        <w:t>). Критически низкий уровень был зафиксирован</w:t>
      </w:r>
      <w:r w:rsidR="00346ADF">
        <w:rPr>
          <w:rFonts w:ascii="Times New Roman" w:eastAsia="Calibri" w:hAnsi="Times New Roman" w:cs="Times New Roman"/>
          <w:color w:val="000000"/>
          <w:sz w:val="28"/>
          <w:szCs w:val="28"/>
        </w:rPr>
        <w:t xml:space="preserve"> в ЭГ всего в 3</w:t>
      </w:r>
      <w:r w:rsidR="009D59C0">
        <w:rPr>
          <w:rFonts w:ascii="Times New Roman" w:eastAsia="Calibri" w:hAnsi="Times New Roman" w:cs="Times New Roman"/>
          <w:color w:val="000000"/>
          <w:sz w:val="28"/>
          <w:szCs w:val="28"/>
        </w:rPr>
        <w:t xml:space="preserve"> </w:t>
      </w:r>
      <w:r w:rsidR="00346ADF">
        <w:rPr>
          <w:rFonts w:ascii="Times New Roman" w:eastAsia="Calibri" w:hAnsi="Times New Roman" w:cs="Times New Roman"/>
          <w:color w:val="000000"/>
          <w:sz w:val="28"/>
          <w:szCs w:val="28"/>
        </w:rPr>
        <w:t>% случаев, что в четыре раза меньше</w:t>
      </w:r>
      <w:r w:rsidR="00457AD2">
        <w:rPr>
          <w:rFonts w:ascii="Times New Roman" w:eastAsia="Calibri" w:hAnsi="Times New Roman" w:cs="Times New Roman"/>
          <w:color w:val="000000"/>
          <w:sz w:val="28"/>
          <w:szCs w:val="28"/>
        </w:rPr>
        <w:t>,</w:t>
      </w:r>
      <w:r w:rsidR="00346ADF">
        <w:rPr>
          <w:rFonts w:ascii="Times New Roman" w:eastAsia="Calibri" w:hAnsi="Times New Roman" w:cs="Times New Roman"/>
          <w:color w:val="000000"/>
          <w:sz w:val="28"/>
          <w:szCs w:val="28"/>
        </w:rPr>
        <w:t xml:space="preserve"> чем в контрольной </w:t>
      </w:r>
      <w:r w:rsidR="00346ADF" w:rsidRPr="00207B70">
        <w:rPr>
          <w:rFonts w:ascii="Times New Roman" w:eastAsia="Calibri" w:hAnsi="Times New Roman" w:cs="Times New Roman"/>
          <w:color w:val="000000"/>
          <w:sz w:val="28"/>
          <w:szCs w:val="28"/>
        </w:rPr>
        <w:t>(</w:t>
      </w:r>
      <w:r w:rsidR="00C66998" w:rsidRPr="00207B70">
        <w:rPr>
          <w:rFonts w:ascii="Times New Roman" w:eastAsia="Calibri" w:hAnsi="Times New Roman" w:cs="Times New Roman"/>
          <w:color w:val="000000"/>
          <w:sz w:val="28"/>
          <w:szCs w:val="28"/>
        </w:rPr>
        <w:t>12</w:t>
      </w:r>
      <w:r w:rsidR="009D59C0">
        <w:rPr>
          <w:rFonts w:ascii="Times New Roman" w:eastAsia="Calibri" w:hAnsi="Times New Roman" w:cs="Times New Roman"/>
          <w:color w:val="000000"/>
          <w:sz w:val="28"/>
          <w:szCs w:val="28"/>
        </w:rPr>
        <w:t xml:space="preserve"> </w:t>
      </w:r>
      <w:r w:rsidR="00C66998" w:rsidRPr="00E833C4">
        <w:rPr>
          <w:rFonts w:ascii="Times New Roman" w:eastAsia="Calibri" w:hAnsi="Times New Roman" w:cs="Times New Roman"/>
          <w:color w:val="000000"/>
          <w:sz w:val="28"/>
          <w:szCs w:val="28"/>
        </w:rPr>
        <w:t>%</w:t>
      </w:r>
      <w:r w:rsidR="00346ADF">
        <w:rPr>
          <w:rFonts w:ascii="Times New Roman" w:eastAsia="Calibri" w:hAnsi="Times New Roman" w:cs="Times New Roman"/>
          <w:color w:val="000000"/>
          <w:sz w:val="28"/>
          <w:szCs w:val="28"/>
        </w:rPr>
        <w:t xml:space="preserve">). </w:t>
      </w:r>
    </w:p>
    <w:p w:rsidR="00C66998" w:rsidRPr="00BC4EDD" w:rsidRDefault="00C66998" w:rsidP="00FB18B3">
      <w:pPr>
        <w:shd w:val="clear" w:color="auto" w:fill="FFFFFF"/>
        <w:spacing w:after="0" w:line="360" w:lineRule="auto"/>
        <w:ind w:firstLine="709"/>
        <w:jc w:val="both"/>
        <w:rPr>
          <w:rFonts w:ascii="Times New Roman" w:eastAsia="Times New Roman" w:hAnsi="Times New Roman" w:cs="Times New Roman"/>
          <w:b/>
          <w:color w:val="000000"/>
          <w:sz w:val="28"/>
          <w:szCs w:val="28"/>
          <w:lang w:bidi="en-US"/>
        </w:rPr>
      </w:pPr>
      <w:r w:rsidRPr="00BC4EDD">
        <w:rPr>
          <w:rFonts w:ascii="Times New Roman" w:eastAsia="Calibri" w:hAnsi="Times New Roman" w:cs="Times New Roman"/>
          <w:sz w:val="28"/>
          <w:szCs w:val="28"/>
        </w:rPr>
        <w:t xml:space="preserve">После обучения дети </w:t>
      </w:r>
      <w:r w:rsidR="00B53916">
        <w:rPr>
          <w:rFonts w:ascii="Times New Roman" w:eastAsia="Calibri" w:hAnsi="Times New Roman" w:cs="Times New Roman"/>
          <w:sz w:val="28"/>
          <w:szCs w:val="28"/>
        </w:rPr>
        <w:t xml:space="preserve">экспериментальной группы </w:t>
      </w:r>
      <w:r w:rsidRPr="00BC4EDD">
        <w:rPr>
          <w:rFonts w:ascii="Times New Roman" w:eastAsia="Calibri" w:hAnsi="Times New Roman" w:cs="Times New Roman"/>
          <w:sz w:val="28"/>
          <w:szCs w:val="28"/>
        </w:rPr>
        <w:t xml:space="preserve">стали более полно учитывать все составляющие предложенных ситуацией и более успешно переводили это в речевой план. При передаче причинно-следственных отношений </w:t>
      </w:r>
      <w:r w:rsidR="00B53916">
        <w:rPr>
          <w:rFonts w:ascii="Times New Roman" w:eastAsia="Calibri" w:hAnsi="Times New Roman" w:cs="Times New Roman"/>
          <w:sz w:val="28"/>
          <w:szCs w:val="28"/>
        </w:rPr>
        <w:t xml:space="preserve">они </w:t>
      </w:r>
      <w:r w:rsidRPr="00BC4EDD">
        <w:rPr>
          <w:rFonts w:ascii="Times New Roman" w:eastAsia="Calibri" w:hAnsi="Times New Roman" w:cs="Times New Roman"/>
          <w:sz w:val="28"/>
          <w:szCs w:val="28"/>
        </w:rPr>
        <w:t>стали более успешно вычленять существенные признаки, связи и отношения и передавали их в разв</w:t>
      </w:r>
      <w:r w:rsidR="00457AD2">
        <w:rPr>
          <w:rFonts w:ascii="Times New Roman" w:eastAsia="Calibri" w:hAnsi="Times New Roman" w:cs="Times New Roman"/>
          <w:sz w:val="28"/>
          <w:szCs w:val="28"/>
        </w:rPr>
        <w:t>ё</w:t>
      </w:r>
      <w:r w:rsidRPr="00BC4EDD">
        <w:rPr>
          <w:rFonts w:ascii="Times New Roman" w:eastAsia="Calibri" w:hAnsi="Times New Roman" w:cs="Times New Roman"/>
          <w:sz w:val="28"/>
          <w:szCs w:val="28"/>
        </w:rPr>
        <w:t xml:space="preserve">рнутой речевой форме. </w:t>
      </w:r>
      <w:r w:rsidR="00B53916" w:rsidRPr="00207B70">
        <w:rPr>
          <w:rFonts w:ascii="Times New Roman" w:eastAsia="Calibri" w:hAnsi="Times New Roman" w:cs="Times New Roman"/>
          <w:sz w:val="28"/>
          <w:szCs w:val="28"/>
        </w:rPr>
        <w:t>О</w:t>
      </w:r>
      <w:r w:rsidRPr="00207B70">
        <w:rPr>
          <w:rFonts w:ascii="Times New Roman" w:eastAsia="Calibri" w:hAnsi="Times New Roman" w:cs="Times New Roman"/>
          <w:sz w:val="28"/>
          <w:szCs w:val="28"/>
        </w:rPr>
        <w:t>бращает на себя</w:t>
      </w:r>
      <w:r w:rsidRPr="00BC4EDD">
        <w:rPr>
          <w:rFonts w:ascii="Times New Roman" w:eastAsia="Calibri" w:hAnsi="Times New Roman" w:cs="Times New Roman"/>
          <w:sz w:val="28"/>
          <w:szCs w:val="28"/>
        </w:rPr>
        <w:t xml:space="preserve"> внимание возросшее умение </w:t>
      </w:r>
      <w:r w:rsidR="00B53916">
        <w:rPr>
          <w:rFonts w:ascii="Times New Roman" w:eastAsia="Calibri" w:hAnsi="Times New Roman" w:cs="Times New Roman"/>
          <w:sz w:val="28"/>
          <w:szCs w:val="28"/>
        </w:rPr>
        <w:t xml:space="preserve">детей </w:t>
      </w:r>
      <w:r w:rsidRPr="00BC4EDD">
        <w:rPr>
          <w:rFonts w:ascii="Times New Roman" w:eastAsia="Calibri" w:hAnsi="Times New Roman" w:cs="Times New Roman"/>
          <w:sz w:val="28"/>
          <w:szCs w:val="28"/>
        </w:rPr>
        <w:t>удерживать смысловую связь при передаче содержания рассказа и ответах на вопросы. В ряде ответов дети продемонстрировали оригинальность и нестандартность суждений чего не отмечалось в КГ. Умозаключения стали носить более доказательный характер</w:t>
      </w:r>
      <w:r w:rsidR="00B53916">
        <w:rPr>
          <w:rFonts w:ascii="Times New Roman" w:eastAsia="Calibri" w:hAnsi="Times New Roman" w:cs="Times New Roman"/>
          <w:sz w:val="28"/>
          <w:szCs w:val="28"/>
        </w:rPr>
        <w:t>.</w:t>
      </w:r>
      <w:r w:rsidRPr="00BC4EDD">
        <w:rPr>
          <w:rFonts w:ascii="Times New Roman" w:eastAsia="Calibri" w:hAnsi="Times New Roman" w:cs="Times New Roman"/>
          <w:sz w:val="28"/>
          <w:szCs w:val="28"/>
        </w:rPr>
        <w:t xml:space="preserve"> Анализ пр</w:t>
      </w:r>
      <w:r w:rsidR="00B53916">
        <w:rPr>
          <w:rFonts w:ascii="Times New Roman" w:eastAsia="Calibri" w:hAnsi="Times New Roman" w:cs="Times New Roman"/>
          <w:sz w:val="28"/>
          <w:szCs w:val="28"/>
        </w:rPr>
        <w:t>ед</w:t>
      </w:r>
      <w:r w:rsidRPr="00BC4EDD">
        <w:rPr>
          <w:rFonts w:ascii="Times New Roman" w:eastAsia="Calibri" w:hAnsi="Times New Roman" w:cs="Times New Roman"/>
          <w:sz w:val="28"/>
          <w:szCs w:val="28"/>
        </w:rPr>
        <w:t xml:space="preserve">ложенной ситуации </w:t>
      </w:r>
      <w:r w:rsidR="00B53916">
        <w:rPr>
          <w:rFonts w:ascii="Times New Roman" w:eastAsia="Calibri" w:hAnsi="Times New Roman" w:cs="Times New Roman"/>
          <w:sz w:val="28"/>
          <w:szCs w:val="28"/>
        </w:rPr>
        <w:t>дети</w:t>
      </w:r>
      <w:r w:rsidRPr="00BC4EDD">
        <w:rPr>
          <w:rFonts w:ascii="Times New Roman" w:eastAsia="Calibri" w:hAnsi="Times New Roman" w:cs="Times New Roman"/>
          <w:sz w:val="28"/>
          <w:szCs w:val="28"/>
        </w:rPr>
        <w:t xml:space="preserve"> стали проводить более планомерно, сохраняя заданные семантические отношения и устанавливая речемыслительные связи и отношения всех предложенных составляющих. </w:t>
      </w:r>
    </w:p>
    <w:p w:rsidR="00C66998" w:rsidRPr="00BC4EDD" w:rsidRDefault="00C66998" w:rsidP="00FB18B3">
      <w:pPr>
        <w:shd w:val="clear" w:color="auto" w:fill="FFFFFF"/>
        <w:spacing w:after="0" w:line="360" w:lineRule="auto"/>
        <w:ind w:firstLine="709"/>
        <w:jc w:val="both"/>
        <w:rPr>
          <w:rFonts w:ascii="Times New Roman" w:eastAsia="Times New Roman" w:hAnsi="Times New Roman" w:cs="Times New Roman"/>
          <w:b/>
          <w:color w:val="000000"/>
          <w:sz w:val="28"/>
          <w:szCs w:val="28"/>
          <w:lang w:bidi="en-US"/>
        </w:rPr>
      </w:pPr>
      <w:r w:rsidRPr="00BC4EDD">
        <w:rPr>
          <w:rFonts w:ascii="Times New Roman" w:eastAsia="Calibri" w:hAnsi="Times New Roman" w:cs="Times New Roman"/>
          <w:sz w:val="28"/>
          <w:szCs w:val="28"/>
        </w:rPr>
        <w:t xml:space="preserve">Также в ЭГ было отмечено улучшение грамматического оформления высказываний: дети гораздо лучше использовали </w:t>
      </w:r>
      <w:r w:rsidRPr="00207B70">
        <w:rPr>
          <w:rFonts w:ascii="Times New Roman" w:eastAsia="Calibri" w:hAnsi="Times New Roman" w:cs="Times New Roman"/>
          <w:sz w:val="28"/>
          <w:szCs w:val="28"/>
        </w:rPr>
        <w:t xml:space="preserve">способы </w:t>
      </w:r>
      <w:proofErr w:type="spellStart"/>
      <w:r w:rsidRPr="00207B70">
        <w:rPr>
          <w:rFonts w:ascii="Times New Roman" w:eastAsia="Calibri" w:hAnsi="Times New Roman" w:cs="Times New Roman"/>
          <w:sz w:val="28"/>
          <w:szCs w:val="28"/>
        </w:rPr>
        <w:t>внутритекстовой</w:t>
      </w:r>
      <w:proofErr w:type="spellEnd"/>
      <w:r w:rsidRPr="00207B70">
        <w:rPr>
          <w:rFonts w:ascii="Times New Roman" w:eastAsia="Calibri" w:hAnsi="Times New Roman" w:cs="Times New Roman"/>
          <w:sz w:val="28"/>
          <w:szCs w:val="28"/>
        </w:rPr>
        <w:t xml:space="preserve"> связи предложений с уч</w:t>
      </w:r>
      <w:r w:rsidR="00457AD2">
        <w:rPr>
          <w:rFonts w:ascii="Times New Roman" w:eastAsia="Calibri" w:hAnsi="Times New Roman" w:cs="Times New Roman"/>
          <w:sz w:val="28"/>
          <w:szCs w:val="28"/>
        </w:rPr>
        <w:t>ё</w:t>
      </w:r>
      <w:r w:rsidRPr="00207B70">
        <w:rPr>
          <w:rFonts w:ascii="Times New Roman" w:eastAsia="Calibri" w:hAnsi="Times New Roman" w:cs="Times New Roman"/>
          <w:sz w:val="28"/>
          <w:szCs w:val="28"/>
        </w:rPr>
        <w:t>том временных и причинно-следственных</w:t>
      </w:r>
      <w:r w:rsidRPr="00BC4EDD">
        <w:rPr>
          <w:rFonts w:ascii="Times New Roman" w:eastAsia="Calibri" w:hAnsi="Times New Roman" w:cs="Times New Roman"/>
          <w:sz w:val="28"/>
          <w:szCs w:val="28"/>
        </w:rPr>
        <w:t xml:space="preserve"> отношений, значительно сократилось количество ошибок в предложном </w:t>
      </w:r>
      <w:r w:rsidRPr="00BC4EDD">
        <w:rPr>
          <w:rFonts w:ascii="Times New Roman" w:eastAsia="Calibri" w:hAnsi="Times New Roman" w:cs="Times New Roman"/>
          <w:sz w:val="28"/>
          <w:szCs w:val="28"/>
        </w:rPr>
        <w:lastRenderedPageBreak/>
        <w:t>управлении, увеличилось количество сложносочин</w:t>
      </w:r>
      <w:r w:rsidR="00457AD2">
        <w:rPr>
          <w:rFonts w:ascii="Times New Roman" w:eastAsia="Calibri" w:hAnsi="Times New Roman" w:cs="Times New Roman"/>
          <w:sz w:val="28"/>
          <w:szCs w:val="28"/>
        </w:rPr>
        <w:t>ё</w:t>
      </w:r>
      <w:r w:rsidRPr="00BC4EDD">
        <w:rPr>
          <w:rFonts w:ascii="Times New Roman" w:eastAsia="Calibri" w:hAnsi="Times New Roman" w:cs="Times New Roman"/>
          <w:sz w:val="28"/>
          <w:szCs w:val="28"/>
        </w:rPr>
        <w:t xml:space="preserve">нных и сложноподчинённых предложений. В ходе анализа полученных результатов отмечено, что при реализации смысловой программы в формально-языковом плане у части детей </w:t>
      </w:r>
      <w:r w:rsidR="00457AD2">
        <w:rPr>
          <w:rFonts w:ascii="Times New Roman" w:eastAsia="Calibri" w:hAnsi="Times New Roman" w:cs="Times New Roman"/>
          <w:sz w:val="28"/>
          <w:szCs w:val="28"/>
        </w:rPr>
        <w:t>экспериментальной группы</w:t>
      </w:r>
      <w:r w:rsidRPr="00BC4EDD">
        <w:rPr>
          <w:rFonts w:ascii="Times New Roman" w:eastAsia="Calibri" w:hAnsi="Times New Roman" w:cs="Times New Roman"/>
          <w:sz w:val="28"/>
          <w:szCs w:val="28"/>
        </w:rPr>
        <w:t xml:space="preserve"> сохранялись недоч</w:t>
      </w:r>
      <w:r w:rsidR="00457AD2">
        <w:rPr>
          <w:rFonts w:ascii="Times New Roman" w:eastAsia="Calibri" w:hAnsi="Times New Roman" w:cs="Times New Roman"/>
          <w:sz w:val="28"/>
          <w:szCs w:val="28"/>
        </w:rPr>
        <w:t>ё</w:t>
      </w:r>
      <w:r w:rsidRPr="00BC4EDD">
        <w:rPr>
          <w:rFonts w:ascii="Times New Roman" w:eastAsia="Calibri" w:hAnsi="Times New Roman" w:cs="Times New Roman"/>
          <w:sz w:val="28"/>
          <w:szCs w:val="28"/>
        </w:rPr>
        <w:t xml:space="preserve">ты, проявляющиеся в единичных пропусках членов предложения, </w:t>
      </w:r>
      <w:r w:rsidRPr="004E5523">
        <w:rPr>
          <w:rFonts w:ascii="Times New Roman" w:eastAsia="Calibri" w:hAnsi="Times New Roman" w:cs="Times New Roman"/>
          <w:sz w:val="28"/>
          <w:szCs w:val="28"/>
        </w:rPr>
        <w:t>н</w:t>
      </w:r>
      <w:r w:rsidRPr="00BC4EDD">
        <w:rPr>
          <w:rFonts w:ascii="Times New Roman" w:eastAsia="Calibri" w:hAnsi="Times New Roman" w:cs="Times New Roman"/>
          <w:sz w:val="28"/>
          <w:szCs w:val="28"/>
        </w:rPr>
        <w:t>аличие пауз внутри фраз и на их границах, несоблюдение интонации.</w:t>
      </w:r>
    </w:p>
    <w:p w:rsidR="00C66998" w:rsidRDefault="00C66998" w:rsidP="00FB18B3">
      <w:pPr>
        <w:spacing w:after="0" w:line="360" w:lineRule="auto"/>
        <w:ind w:firstLine="709"/>
        <w:jc w:val="both"/>
        <w:rPr>
          <w:rFonts w:ascii="Times New Roman" w:eastAsia="Times New Roman" w:hAnsi="Times New Roman" w:cs="Times New Roman"/>
          <w:sz w:val="28"/>
          <w:szCs w:val="28"/>
          <w:lang w:eastAsia="ru-RU"/>
        </w:rPr>
      </w:pPr>
      <w:r w:rsidRPr="00BC4EDD">
        <w:rPr>
          <w:rFonts w:ascii="Times New Roman" w:eastAsia="Times New Roman" w:hAnsi="Times New Roman" w:cs="Times New Roman"/>
          <w:sz w:val="28"/>
          <w:szCs w:val="28"/>
          <w:lang w:eastAsia="ru-RU"/>
        </w:rPr>
        <w:t xml:space="preserve">Таким образом, </w:t>
      </w:r>
      <w:r w:rsidR="00457AD2">
        <w:rPr>
          <w:rFonts w:ascii="Times New Roman" w:eastAsia="Times New Roman" w:hAnsi="Times New Roman" w:cs="Times New Roman"/>
          <w:sz w:val="28"/>
          <w:szCs w:val="28"/>
          <w:lang w:eastAsia="ru-RU"/>
        </w:rPr>
        <w:t xml:space="preserve">по </w:t>
      </w:r>
      <w:r w:rsidRPr="00BC4EDD">
        <w:rPr>
          <w:rFonts w:ascii="Times New Roman" w:eastAsia="Times New Roman" w:hAnsi="Times New Roman" w:cs="Times New Roman"/>
          <w:sz w:val="28"/>
          <w:szCs w:val="28"/>
          <w:lang w:eastAsia="ru-RU"/>
        </w:rPr>
        <w:t>результат</w:t>
      </w:r>
      <w:r w:rsidR="00457AD2">
        <w:rPr>
          <w:rFonts w:ascii="Times New Roman" w:eastAsia="Times New Roman" w:hAnsi="Times New Roman" w:cs="Times New Roman"/>
          <w:sz w:val="28"/>
          <w:szCs w:val="28"/>
          <w:lang w:eastAsia="ru-RU"/>
        </w:rPr>
        <w:t>ам</w:t>
      </w:r>
      <w:r w:rsidRPr="00BC4EDD">
        <w:rPr>
          <w:rFonts w:ascii="Times New Roman" w:eastAsia="Times New Roman" w:hAnsi="Times New Roman" w:cs="Times New Roman"/>
          <w:sz w:val="28"/>
          <w:szCs w:val="28"/>
          <w:lang w:eastAsia="ru-RU"/>
        </w:rPr>
        <w:t xml:space="preserve"> экспериментального исследования </w:t>
      </w:r>
      <w:r w:rsidR="00457AD2">
        <w:rPr>
          <w:rFonts w:ascii="Times New Roman" w:eastAsia="Times New Roman" w:hAnsi="Times New Roman" w:cs="Times New Roman"/>
          <w:sz w:val="28"/>
          <w:szCs w:val="28"/>
          <w:lang w:eastAsia="ru-RU"/>
        </w:rPr>
        <w:t>за</w:t>
      </w:r>
      <w:r w:rsidRPr="00BC4EDD">
        <w:rPr>
          <w:rFonts w:ascii="Times New Roman" w:eastAsia="Times New Roman" w:hAnsi="Times New Roman" w:cs="Times New Roman"/>
          <w:sz w:val="28"/>
          <w:szCs w:val="28"/>
          <w:lang w:eastAsia="ru-RU"/>
        </w:rPr>
        <w:t>фи</w:t>
      </w:r>
      <w:r w:rsidR="007545D0">
        <w:rPr>
          <w:rFonts w:ascii="Times New Roman" w:eastAsia="Times New Roman" w:hAnsi="Times New Roman" w:cs="Times New Roman"/>
          <w:sz w:val="28"/>
          <w:szCs w:val="28"/>
          <w:lang w:eastAsia="ru-RU"/>
        </w:rPr>
        <w:t>ксир</w:t>
      </w:r>
      <w:r w:rsidR="00457AD2">
        <w:rPr>
          <w:rFonts w:ascii="Times New Roman" w:eastAsia="Times New Roman" w:hAnsi="Times New Roman" w:cs="Times New Roman"/>
          <w:sz w:val="28"/>
          <w:szCs w:val="28"/>
          <w:lang w:eastAsia="ru-RU"/>
        </w:rPr>
        <w:t>ована</w:t>
      </w:r>
      <w:r w:rsidR="007545D0">
        <w:rPr>
          <w:rFonts w:ascii="Times New Roman" w:eastAsia="Times New Roman" w:hAnsi="Times New Roman" w:cs="Times New Roman"/>
          <w:sz w:val="28"/>
          <w:szCs w:val="28"/>
          <w:lang w:eastAsia="ru-RU"/>
        </w:rPr>
        <w:t xml:space="preserve"> положительн</w:t>
      </w:r>
      <w:r w:rsidR="00457AD2">
        <w:rPr>
          <w:rFonts w:ascii="Times New Roman" w:eastAsia="Times New Roman" w:hAnsi="Times New Roman" w:cs="Times New Roman"/>
          <w:sz w:val="28"/>
          <w:szCs w:val="28"/>
          <w:lang w:eastAsia="ru-RU"/>
        </w:rPr>
        <w:t>ая</w:t>
      </w:r>
      <w:r w:rsidR="007545D0">
        <w:rPr>
          <w:rFonts w:ascii="Times New Roman" w:eastAsia="Times New Roman" w:hAnsi="Times New Roman" w:cs="Times New Roman"/>
          <w:sz w:val="28"/>
          <w:szCs w:val="28"/>
          <w:lang w:eastAsia="ru-RU"/>
        </w:rPr>
        <w:t xml:space="preserve"> динамик</w:t>
      </w:r>
      <w:r w:rsidR="00457AD2">
        <w:rPr>
          <w:rFonts w:ascii="Times New Roman" w:eastAsia="Times New Roman" w:hAnsi="Times New Roman" w:cs="Times New Roman"/>
          <w:sz w:val="28"/>
          <w:szCs w:val="28"/>
          <w:lang w:eastAsia="ru-RU"/>
        </w:rPr>
        <w:t>а</w:t>
      </w:r>
      <w:r w:rsidRPr="00BC4EDD">
        <w:rPr>
          <w:rFonts w:ascii="Times New Roman" w:eastAsia="Times New Roman" w:hAnsi="Times New Roman" w:cs="Times New Roman"/>
          <w:sz w:val="28"/>
          <w:szCs w:val="28"/>
          <w:lang w:eastAsia="ru-RU"/>
        </w:rPr>
        <w:t xml:space="preserve"> формировани</w:t>
      </w:r>
      <w:r w:rsidR="00B946BE">
        <w:rPr>
          <w:rFonts w:ascii="Times New Roman" w:eastAsia="Times New Roman" w:hAnsi="Times New Roman" w:cs="Times New Roman"/>
          <w:sz w:val="28"/>
          <w:szCs w:val="28"/>
          <w:lang w:eastAsia="ru-RU"/>
        </w:rPr>
        <w:t>и речемыслительной деятельности</w:t>
      </w:r>
      <w:r w:rsidRPr="00BC4EDD">
        <w:rPr>
          <w:rFonts w:ascii="Times New Roman" w:eastAsia="Times New Roman" w:hAnsi="Times New Roman" w:cs="Times New Roman"/>
          <w:sz w:val="28"/>
          <w:szCs w:val="28"/>
          <w:lang w:eastAsia="ru-RU"/>
        </w:rPr>
        <w:t xml:space="preserve"> </w:t>
      </w:r>
      <w:r w:rsidR="00B946BE">
        <w:rPr>
          <w:rFonts w:ascii="Times New Roman" w:eastAsia="Times New Roman" w:hAnsi="Times New Roman" w:cs="Times New Roman"/>
          <w:sz w:val="28"/>
          <w:szCs w:val="28"/>
          <w:lang w:eastAsia="ru-RU"/>
        </w:rPr>
        <w:t>(</w:t>
      </w:r>
      <w:r w:rsidRPr="00BC4EDD">
        <w:rPr>
          <w:rFonts w:ascii="Times New Roman" w:eastAsia="Times New Roman" w:hAnsi="Times New Roman" w:cs="Times New Roman"/>
          <w:sz w:val="28"/>
          <w:szCs w:val="28"/>
          <w:lang w:eastAsia="ru-RU"/>
        </w:rPr>
        <w:t xml:space="preserve">в </w:t>
      </w:r>
      <w:r w:rsidR="00B946BE">
        <w:rPr>
          <w:rFonts w:ascii="Times New Roman" w:eastAsia="Times New Roman" w:hAnsi="Times New Roman" w:cs="Times New Roman"/>
          <w:sz w:val="28"/>
          <w:szCs w:val="28"/>
          <w:lang w:eastAsia="ru-RU"/>
        </w:rPr>
        <w:t>е</w:t>
      </w:r>
      <w:r w:rsidR="00457AD2">
        <w:rPr>
          <w:rFonts w:ascii="Times New Roman" w:eastAsia="Times New Roman" w:hAnsi="Times New Roman" w:cs="Times New Roman"/>
          <w:sz w:val="28"/>
          <w:szCs w:val="28"/>
          <w:lang w:eastAsia="ru-RU"/>
        </w:rPr>
        <w:t>ё</w:t>
      </w:r>
      <w:r w:rsidRPr="00BC4EDD">
        <w:rPr>
          <w:rFonts w:ascii="Times New Roman" w:eastAsia="Times New Roman" w:hAnsi="Times New Roman" w:cs="Times New Roman"/>
          <w:sz w:val="28"/>
          <w:szCs w:val="28"/>
          <w:lang w:eastAsia="ru-RU"/>
        </w:rPr>
        <w:t xml:space="preserve"> </w:t>
      </w:r>
      <w:r w:rsidRPr="00BC4EDD">
        <w:rPr>
          <w:rFonts w:ascii="Times New Roman" w:eastAsia="Times New Roman" w:hAnsi="Times New Roman" w:cs="Times New Roman"/>
          <w:i/>
          <w:sz w:val="28"/>
          <w:szCs w:val="28"/>
          <w:lang w:eastAsia="ru-RU"/>
        </w:rPr>
        <w:t>когнитивном</w:t>
      </w:r>
      <w:r w:rsidRPr="00BC4EDD">
        <w:rPr>
          <w:rFonts w:ascii="Times New Roman" w:eastAsia="Times New Roman" w:hAnsi="Times New Roman" w:cs="Times New Roman"/>
          <w:sz w:val="28"/>
          <w:szCs w:val="28"/>
          <w:lang w:eastAsia="ru-RU"/>
        </w:rPr>
        <w:t xml:space="preserve"> и </w:t>
      </w:r>
      <w:r w:rsidR="004E5523" w:rsidRPr="00BC4EDD">
        <w:rPr>
          <w:rFonts w:ascii="Times New Roman" w:eastAsia="Times New Roman" w:hAnsi="Times New Roman" w:cs="Times New Roman"/>
          <w:i/>
          <w:sz w:val="28"/>
          <w:szCs w:val="28"/>
          <w:lang w:eastAsia="ru-RU"/>
        </w:rPr>
        <w:t xml:space="preserve">речевом </w:t>
      </w:r>
      <w:r w:rsidR="004E5523">
        <w:rPr>
          <w:rFonts w:ascii="Times New Roman" w:eastAsia="Times New Roman" w:hAnsi="Times New Roman" w:cs="Times New Roman"/>
          <w:sz w:val="28"/>
          <w:szCs w:val="28"/>
          <w:lang w:eastAsia="ru-RU"/>
        </w:rPr>
        <w:t>компонентах</w:t>
      </w:r>
      <w:r w:rsidR="00B946BE">
        <w:rPr>
          <w:rFonts w:ascii="Times New Roman" w:eastAsia="Times New Roman" w:hAnsi="Times New Roman" w:cs="Times New Roman"/>
          <w:sz w:val="28"/>
          <w:szCs w:val="28"/>
          <w:lang w:eastAsia="ru-RU"/>
        </w:rPr>
        <w:t>)</w:t>
      </w:r>
      <w:r w:rsidRPr="00BC4EDD">
        <w:rPr>
          <w:rFonts w:ascii="Times New Roman" w:eastAsia="Times New Roman" w:hAnsi="Times New Roman" w:cs="Times New Roman"/>
          <w:sz w:val="28"/>
          <w:szCs w:val="28"/>
          <w:lang w:eastAsia="ru-RU"/>
        </w:rPr>
        <w:t xml:space="preserve"> у детей старшего дошкольного возраста с ОНР при дизартрии, что доказывает действенность предл</w:t>
      </w:r>
      <w:r w:rsidR="00457AD2">
        <w:rPr>
          <w:rFonts w:ascii="Times New Roman" w:eastAsia="Times New Roman" w:hAnsi="Times New Roman" w:cs="Times New Roman"/>
          <w:sz w:val="28"/>
          <w:szCs w:val="28"/>
          <w:lang w:eastAsia="ru-RU"/>
        </w:rPr>
        <w:t>агаемой</w:t>
      </w:r>
      <w:r w:rsidRPr="00BC4EDD">
        <w:rPr>
          <w:rFonts w:ascii="Times New Roman" w:eastAsia="Times New Roman" w:hAnsi="Times New Roman" w:cs="Times New Roman"/>
          <w:sz w:val="28"/>
          <w:szCs w:val="28"/>
          <w:lang w:eastAsia="ru-RU"/>
        </w:rPr>
        <w:t xml:space="preserve"> методики формирования речемыслительной деятельности на коррекционных занятиях. </w:t>
      </w:r>
    </w:p>
    <w:p w:rsidR="00A94EE5" w:rsidRPr="007D14FB" w:rsidRDefault="00457AD2" w:rsidP="00FB18B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Данная</w:t>
      </w:r>
      <w:r w:rsidR="00C66998" w:rsidRPr="00C66998">
        <w:rPr>
          <w:rFonts w:ascii="Times New Roman" w:hAnsi="Times New Roman" w:cs="Times New Roman"/>
          <w:color w:val="000000" w:themeColor="text1"/>
          <w:sz w:val="28"/>
          <w:szCs w:val="28"/>
        </w:rPr>
        <w:t xml:space="preserve"> методика </w:t>
      </w:r>
      <w:r w:rsidR="00C66998">
        <w:rPr>
          <w:rFonts w:ascii="Times New Roman" w:hAnsi="Times New Roman" w:cs="Times New Roman"/>
          <w:color w:val="000000" w:themeColor="text1"/>
          <w:sz w:val="28"/>
          <w:szCs w:val="28"/>
        </w:rPr>
        <w:t>может быть</w:t>
      </w:r>
      <w:r w:rsidR="00C66998" w:rsidRPr="00C66998">
        <w:rPr>
          <w:rFonts w:ascii="Times New Roman" w:hAnsi="Times New Roman" w:cs="Times New Roman"/>
          <w:color w:val="000000" w:themeColor="text1"/>
          <w:sz w:val="28"/>
          <w:szCs w:val="28"/>
        </w:rPr>
        <w:t xml:space="preserve"> внедрена в практику работы специальных групп для детей с </w:t>
      </w:r>
      <w:r>
        <w:rPr>
          <w:rFonts w:ascii="Times New Roman" w:hAnsi="Times New Roman" w:cs="Times New Roman"/>
          <w:color w:val="000000" w:themeColor="text1"/>
          <w:sz w:val="28"/>
          <w:szCs w:val="28"/>
        </w:rPr>
        <w:t>тяжёлыми нарушениями речи</w:t>
      </w:r>
      <w:r w:rsidR="00F40513">
        <w:rPr>
          <w:rFonts w:ascii="Times New Roman" w:hAnsi="Times New Roman" w:cs="Times New Roman"/>
          <w:color w:val="000000" w:themeColor="text1"/>
          <w:sz w:val="28"/>
          <w:szCs w:val="28"/>
        </w:rPr>
        <w:t>, е</w:t>
      </w:r>
      <w:r>
        <w:rPr>
          <w:rFonts w:ascii="Times New Roman" w:hAnsi="Times New Roman" w:cs="Times New Roman"/>
          <w:color w:val="000000" w:themeColor="text1"/>
          <w:sz w:val="28"/>
          <w:szCs w:val="28"/>
        </w:rPr>
        <w:t>ё</w:t>
      </w:r>
      <w:r w:rsidR="00F40513">
        <w:rPr>
          <w:rFonts w:ascii="Times New Roman" w:hAnsi="Times New Roman" w:cs="Times New Roman"/>
          <w:color w:val="000000" w:themeColor="text1"/>
          <w:sz w:val="28"/>
          <w:szCs w:val="28"/>
        </w:rPr>
        <w:t xml:space="preserve"> применение повысит</w:t>
      </w:r>
      <w:r w:rsidR="00207B70">
        <w:rPr>
          <w:rFonts w:ascii="Times New Roman" w:hAnsi="Times New Roman" w:cs="Times New Roman"/>
          <w:color w:val="000000" w:themeColor="text1"/>
          <w:sz w:val="28"/>
          <w:szCs w:val="28"/>
        </w:rPr>
        <w:t xml:space="preserve"> уровень</w:t>
      </w:r>
      <w:r w:rsidR="00F40513">
        <w:rPr>
          <w:rFonts w:ascii="Times New Roman" w:hAnsi="Times New Roman" w:cs="Times New Roman"/>
          <w:color w:val="000000" w:themeColor="text1"/>
          <w:sz w:val="28"/>
          <w:szCs w:val="28"/>
        </w:rPr>
        <w:t xml:space="preserve"> готовност</w:t>
      </w:r>
      <w:r>
        <w:rPr>
          <w:rFonts w:ascii="Times New Roman" w:hAnsi="Times New Roman" w:cs="Times New Roman"/>
          <w:color w:val="000000" w:themeColor="text1"/>
          <w:sz w:val="28"/>
          <w:szCs w:val="28"/>
        </w:rPr>
        <w:t>и</w:t>
      </w:r>
      <w:r w:rsidR="00F40513">
        <w:rPr>
          <w:rFonts w:ascii="Times New Roman" w:hAnsi="Times New Roman" w:cs="Times New Roman"/>
          <w:color w:val="000000" w:themeColor="text1"/>
          <w:sz w:val="28"/>
          <w:szCs w:val="28"/>
        </w:rPr>
        <w:t xml:space="preserve"> детей </w:t>
      </w:r>
      <w:r w:rsidR="00207B70">
        <w:rPr>
          <w:rFonts w:ascii="Times New Roman" w:hAnsi="Times New Roman" w:cs="Times New Roman"/>
          <w:color w:val="000000" w:themeColor="text1"/>
          <w:sz w:val="28"/>
          <w:szCs w:val="28"/>
        </w:rPr>
        <w:t xml:space="preserve">к </w:t>
      </w:r>
      <w:r w:rsidR="00F40513">
        <w:rPr>
          <w:rFonts w:ascii="Times New Roman" w:hAnsi="Times New Roman" w:cs="Times New Roman"/>
          <w:color w:val="000000" w:themeColor="text1"/>
          <w:sz w:val="28"/>
          <w:szCs w:val="28"/>
        </w:rPr>
        <w:t>школьному обучению и</w:t>
      </w:r>
      <w:r w:rsidR="00C66998" w:rsidRPr="00C66998">
        <w:rPr>
          <w:rFonts w:ascii="Times New Roman" w:hAnsi="Times New Roman" w:cs="Times New Roman"/>
          <w:color w:val="000000" w:themeColor="text1"/>
          <w:sz w:val="28"/>
          <w:szCs w:val="28"/>
        </w:rPr>
        <w:t xml:space="preserve"> </w:t>
      </w:r>
      <w:r w:rsidR="00207B70">
        <w:rPr>
          <w:rFonts w:ascii="Times New Roman" w:hAnsi="Times New Roman" w:cs="Times New Roman"/>
          <w:color w:val="000000" w:themeColor="text1"/>
          <w:sz w:val="28"/>
          <w:szCs w:val="28"/>
        </w:rPr>
        <w:t>будет содействовать их дальнейшей социализации.</w:t>
      </w:r>
      <w:r w:rsidR="00207B70" w:rsidRPr="007D14FB">
        <w:rPr>
          <w:rFonts w:ascii="Times New Roman" w:hAnsi="Times New Roman" w:cs="Times New Roman"/>
          <w:color w:val="000000" w:themeColor="text1"/>
          <w:sz w:val="28"/>
          <w:szCs w:val="28"/>
        </w:rPr>
        <w:t xml:space="preserve"> </w:t>
      </w:r>
    </w:p>
    <w:p w:rsidR="000E47F3" w:rsidRPr="00FE270F" w:rsidRDefault="009E68CC" w:rsidP="00FB18B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AE1396" w:rsidRDefault="00AE1396" w:rsidP="00FB18B3">
      <w:pPr>
        <w:spacing w:after="0" w:line="360" w:lineRule="auto"/>
        <w:ind w:firstLine="709"/>
        <w:jc w:val="center"/>
        <w:rPr>
          <w:rFonts w:ascii="Times New Roman" w:hAnsi="Times New Roman" w:cs="Times New Roman"/>
          <w:b/>
          <w:sz w:val="28"/>
          <w:szCs w:val="28"/>
        </w:rPr>
      </w:pPr>
      <w:r w:rsidRPr="00C84895">
        <w:rPr>
          <w:rFonts w:ascii="Times New Roman" w:hAnsi="Times New Roman" w:cs="Times New Roman"/>
          <w:b/>
          <w:sz w:val="28"/>
          <w:szCs w:val="28"/>
        </w:rPr>
        <w:t>Список цитир</w:t>
      </w:r>
      <w:r w:rsidR="00457AD2" w:rsidRPr="00C84895">
        <w:rPr>
          <w:rFonts w:ascii="Times New Roman" w:hAnsi="Times New Roman" w:cs="Times New Roman"/>
          <w:b/>
          <w:sz w:val="28"/>
          <w:szCs w:val="28"/>
        </w:rPr>
        <w:t>ованных</w:t>
      </w:r>
      <w:r w:rsidRPr="00C84895">
        <w:rPr>
          <w:rFonts w:ascii="Times New Roman" w:hAnsi="Times New Roman" w:cs="Times New Roman"/>
          <w:b/>
          <w:sz w:val="28"/>
          <w:szCs w:val="28"/>
        </w:rPr>
        <w:t xml:space="preserve"> источников</w:t>
      </w:r>
      <w:r w:rsidR="006E1638">
        <w:rPr>
          <w:rFonts w:ascii="Times New Roman" w:hAnsi="Times New Roman" w:cs="Times New Roman"/>
          <w:b/>
          <w:sz w:val="28"/>
          <w:szCs w:val="28"/>
        </w:rPr>
        <w:t xml:space="preserve"> </w:t>
      </w:r>
    </w:p>
    <w:p w:rsidR="00FA730F" w:rsidRDefault="00FA730F" w:rsidP="00373D0F">
      <w:pPr>
        <w:pStyle w:val="a5"/>
        <w:widowControl w:val="0"/>
        <w:numPr>
          <w:ilvl w:val="0"/>
          <w:numId w:val="2"/>
        </w:numPr>
        <w:tabs>
          <w:tab w:val="clear" w:pos="360"/>
          <w:tab w:val="left" w:pos="567"/>
        </w:tabs>
        <w:suppressAutoHyphen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Архипова, </w:t>
      </w:r>
      <w:r w:rsidRPr="00772ACE">
        <w:rPr>
          <w:rFonts w:ascii="Times New Roman" w:eastAsia="Calibri" w:hAnsi="Times New Roman" w:cs="Times New Roman"/>
          <w:sz w:val="28"/>
          <w:szCs w:val="28"/>
        </w:rPr>
        <w:t>Е.</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Ф. Коррекционно-логопедическая работа по преодолению стёртой дизартрии у дет</w:t>
      </w:r>
      <w:r>
        <w:rPr>
          <w:rFonts w:ascii="Times New Roman" w:eastAsia="Calibri" w:hAnsi="Times New Roman" w:cs="Times New Roman"/>
          <w:sz w:val="28"/>
          <w:szCs w:val="28"/>
        </w:rPr>
        <w:t>ей / Е. Ф. </w:t>
      </w:r>
      <w:r w:rsidRPr="00772ACE">
        <w:rPr>
          <w:rFonts w:ascii="Times New Roman" w:eastAsia="Calibri" w:hAnsi="Times New Roman" w:cs="Times New Roman"/>
          <w:sz w:val="28"/>
          <w:szCs w:val="28"/>
        </w:rPr>
        <w:t xml:space="preserve">Архипова. – </w:t>
      </w:r>
      <w:proofErr w:type="gramStart"/>
      <w:r>
        <w:rPr>
          <w:rFonts w:ascii="Times New Roman" w:eastAsia="Calibri" w:hAnsi="Times New Roman" w:cs="Times New Roman"/>
          <w:sz w:val="28"/>
          <w:szCs w:val="28"/>
        </w:rPr>
        <w:t>М. :</w:t>
      </w:r>
      <w:proofErr w:type="gramEnd"/>
      <w:r>
        <w:rPr>
          <w:rFonts w:ascii="Times New Roman" w:eastAsia="Calibri" w:hAnsi="Times New Roman" w:cs="Times New Roman"/>
          <w:sz w:val="28"/>
          <w:szCs w:val="28"/>
        </w:rPr>
        <w:t xml:space="preserve"> АСТ : </w:t>
      </w:r>
      <w:proofErr w:type="spellStart"/>
      <w:r>
        <w:rPr>
          <w:rFonts w:ascii="Times New Roman" w:eastAsia="Calibri" w:hAnsi="Times New Roman" w:cs="Times New Roman"/>
          <w:sz w:val="28"/>
          <w:szCs w:val="28"/>
        </w:rPr>
        <w:t>Астрель</w:t>
      </w:r>
      <w:proofErr w:type="spellEnd"/>
      <w:r>
        <w:rPr>
          <w:rFonts w:ascii="Times New Roman" w:eastAsia="Calibri" w:hAnsi="Times New Roman" w:cs="Times New Roman"/>
          <w:sz w:val="28"/>
          <w:szCs w:val="28"/>
        </w:rPr>
        <w:t>, 2008. – 254 </w:t>
      </w:r>
      <w:r w:rsidRPr="00772ACE">
        <w:rPr>
          <w:rFonts w:ascii="Times New Roman" w:eastAsia="Calibri" w:hAnsi="Times New Roman" w:cs="Times New Roman"/>
          <w:sz w:val="28"/>
          <w:szCs w:val="28"/>
        </w:rPr>
        <w:t>с.</w:t>
      </w:r>
    </w:p>
    <w:p w:rsidR="00FA730F" w:rsidRDefault="00FA730F" w:rsidP="00373D0F">
      <w:pPr>
        <w:pStyle w:val="a5"/>
        <w:widowControl w:val="0"/>
        <w:numPr>
          <w:ilvl w:val="0"/>
          <w:numId w:val="2"/>
        </w:numPr>
        <w:tabs>
          <w:tab w:val="clear" w:pos="360"/>
          <w:tab w:val="left" w:pos="567"/>
        </w:tabs>
        <w:suppressAutoHyphens/>
        <w:spacing w:after="0" w:line="360" w:lineRule="auto"/>
        <w:ind w:left="567" w:hanging="567"/>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Ахутина</w:t>
      </w:r>
      <w:proofErr w:type="spellEnd"/>
      <w:r>
        <w:rPr>
          <w:rFonts w:ascii="Times New Roman" w:eastAsia="Calibri" w:hAnsi="Times New Roman" w:cs="Times New Roman"/>
          <w:sz w:val="28"/>
          <w:szCs w:val="28"/>
        </w:rPr>
        <w:t>, Т. В. Порождение речи: нейролингвистический анализ синтаксиса / Т. В. </w:t>
      </w:r>
      <w:proofErr w:type="spellStart"/>
      <w:r>
        <w:rPr>
          <w:rFonts w:ascii="Times New Roman" w:eastAsia="Calibri" w:hAnsi="Times New Roman" w:cs="Times New Roman"/>
          <w:sz w:val="28"/>
          <w:szCs w:val="28"/>
        </w:rPr>
        <w:t>Ахутина</w:t>
      </w:r>
      <w:proofErr w:type="spellEnd"/>
      <w:r>
        <w:rPr>
          <w:rFonts w:ascii="Times New Roman" w:eastAsia="Calibri" w:hAnsi="Times New Roman" w:cs="Times New Roman"/>
          <w:sz w:val="28"/>
          <w:szCs w:val="28"/>
        </w:rPr>
        <w:t xml:space="preserve">. – </w:t>
      </w:r>
      <w:proofErr w:type="gramStart"/>
      <w:r>
        <w:rPr>
          <w:rFonts w:ascii="Times New Roman" w:eastAsia="Calibri" w:hAnsi="Times New Roman" w:cs="Times New Roman"/>
          <w:sz w:val="28"/>
          <w:szCs w:val="28"/>
        </w:rPr>
        <w:t>М. :</w:t>
      </w:r>
      <w:proofErr w:type="gramEnd"/>
      <w:r>
        <w:rPr>
          <w:rFonts w:ascii="Times New Roman" w:eastAsia="Calibri" w:hAnsi="Times New Roman" w:cs="Times New Roman"/>
          <w:sz w:val="28"/>
          <w:szCs w:val="28"/>
        </w:rPr>
        <w:t xml:space="preserve"> Просвещение,1989. – 215 с.</w:t>
      </w:r>
    </w:p>
    <w:p w:rsidR="00776374" w:rsidRDefault="00776374" w:rsidP="00373D0F">
      <w:pPr>
        <w:pStyle w:val="a5"/>
        <w:widowControl w:val="0"/>
        <w:numPr>
          <w:ilvl w:val="0"/>
          <w:numId w:val="2"/>
        </w:numPr>
        <w:tabs>
          <w:tab w:val="clear" w:pos="360"/>
          <w:tab w:val="left" w:pos="567"/>
        </w:tabs>
        <w:suppressAutoHyphens/>
        <w:spacing w:after="0" w:line="360" w:lineRule="auto"/>
        <w:ind w:left="567" w:hanging="567"/>
        <w:jc w:val="both"/>
        <w:rPr>
          <w:rFonts w:ascii="Times New Roman" w:eastAsia="Calibri" w:hAnsi="Times New Roman" w:cs="Times New Roman"/>
          <w:sz w:val="28"/>
          <w:szCs w:val="28"/>
        </w:rPr>
      </w:pPr>
      <w:r w:rsidRPr="00FA730F">
        <w:rPr>
          <w:rFonts w:ascii="Times New Roman" w:eastAsia="Calibri" w:hAnsi="Times New Roman" w:cs="Times New Roman"/>
          <w:sz w:val="28"/>
          <w:szCs w:val="28"/>
        </w:rPr>
        <w:t>Выготский,</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Л.</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С. Мышление и речь / Л.</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С.</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 xml:space="preserve">Выготский. </w:t>
      </w:r>
      <w:r w:rsidR="009D59C0" w:rsidRPr="00FA730F">
        <w:rPr>
          <w:rFonts w:ascii="Times New Roman" w:eastAsia="Calibri" w:hAnsi="Times New Roman" w:cs="Times New Roman"/>
          <w:sz w:val="28"/>
          <w:szCs w:val="28"/>
        </w:rPr>
        <w:t>—</w:t>
      </w:r>
      <w:r w:rsidRPr="00FA730F">
        <w:rPr>
          <w:rFonts w:ascii="Times New Roman" w:eastAsia="Calibri" w:hAnsi="Times New Roman" w:cs="Times New Roman"/>
          <w:sz w:val="28"/>
          <w:szCs w:val="28"/>
        </w:rPr>
        <w:t xml:space="preserve"> 5-е изд., </w:t>
      </w:r>
      <w:proofErr w:type="spellStart"/>
      <w:r w:rsidRPr="00FA730F">
        <w:rPr>
          <w:rFonts w:ascii="Times New Roman" w:eastAsia="Calibri" w:hAnsi="Times New Roman" w:cs="Times New Roman"/>
          <w:sz w:val="28"/>
          <w:szCs w:val="28"/>
        </w:rPr>
        <w:t>исп</w:t>
      </w:r>
      <w:r w:rsidR="001E1EF8" w:rsidRPr="00FA730F">
        <w:rPr>
          <w:rFonts w:ascii="Times New Roman" w:eastAsia="Calibri" w:hAnsi="Times New Roman" w:cs="Times New Roman"/>
          <w:sz w:val="28"/>
          <w:szCs w:val="28"/>
        </w:rPr>
        <w:t>р</w:t>
      </w:r>
      <w:proofErr w:type="spellEnd"/>
      <w:r w:rsidR="001E1EF8" w:rsidRPr="00FA730F">
        <w:rPr>
          <w:rFonts w:ascii="Times New Roman" w:eastAsia="Calibri" w:hAnsi="Times New Roman" w:cs="Times New Roman"/>
          <w:sz w:val="28"/>
          <w:szCs w:val="28"/>
        </w:rPr>
        <w:t xml:space="preserve">. </w:t>
      </w:r>
      <w:r w:rsidR="009D59C0" w:rsidRPr="00FA730F">
        <w:rPr>
          <w:rFonts w:ascii="Times New Roman" w:eastAsia="Calibri" w:hAnsi="Times New Roman" w:cs="Times New Roman"/>
          <w:sz w:val="28"/>
          <w:szCs w:val="28"/>
        </w:rPr>
        <w:t>—</w:t>
      </w:r>
      <w:r w:rsidR="001E1EF8" w:rsidRPr="00FA730F">
        <w:rPr>
          <w:rFonts w:ascii="Times New Roman" w:eastAsia="Calibri" w:hAnsi="Times New Roman" w:cs="Times New Roman"/>
          <w:sz w:val="28"/>
          <w:szCs w:val="28"/>
        </w:rPr>
        <w:t xml:space="preserve"> </w:t>
      </w:r>
      <w:proofErr w:type="gramStart"/>
      <w:r w:rsidR="001E1EF8" w:rsidRPr="00FA730F">
        <w:rPr>
          <w:rFonts w:ascii="Times New Roman" w:eastAsia="Calibri" w:hAnsi="Times New Roman" w:cs="Times New Roman"/>
          <w:sz w:val="28"/>
          <w:szCs w:val="28"/>
        </w:rPr>
        <w:t>М. :</w:t>
      </w:r>
      <w:proofErr w:type="gramEnd"/>
      <w:r w:rsidR="001E1EF8" w:rsidRPr="00FA730F">
        <w:rPr>
          <w:rFonts w:ascii="Times New Roman" w:eastAsia="Calibri" w:hAnsi="Times New Roman" w:cs="Times New Roman"/>
          <w:sz w:val="28"/>
          <w:szCs w:val="28"/>
        </w:rPr>
        <w:t xml:space="preserve"> Лабиринт, 1999. </w:t>
      </w:r>
      <w:r w:rsidR="009D59C0" w:rsidRPr="00FA730F">
        <w:rPr>
          <w:rFonts w:ascii="Times New Roman" w:eastAsia="Calibri" w:hAnsi="Times New Roman" w:cs="Times New Roman"/>
          <w:sz w:val="28"/>
          <w:szCs w:val="28"/>
        </w:rPr>
        <w:t>—</w:t>
      </w:r>
      <w:r w:rsidR="001E1EF8" w:rsidRPr="00FA730F">
        <w:rPr>
          <w:rFonts w:ascii="Times New Roman" w:eastAsia="Calibri" w:hAnsi="Times New Roman" w:cs="Times New Roman"/>
          <w:sz w:val="28"/>
          <w:szCs w:val="28"/>
        </w:rPr>
        <w:t xml:space="preserve"> 352</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с.</w:t>
      </w:r>
    </w:p>
    <w:p w:rsidR="00FA730F" w:rsidRDefault="00FA730F" w:rsidP="00373D0F">
      <w:pPr>
        <w:pStyle w:val="a5"/>
        <w:widowControl w:val="0"/>
        <w:numPr>
          <w:ilvl w:val="0"/>
          <w:numId w:val="2"/>
        </w:numPr>
        <w:tabs>
          <w:tab w:val="clear" w:pos="360"/>
          <w:tab w:val="left" w:pos="567"/>
        </w:tabs>
        <w:suppressAutoHyphen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Глухов, </w:t>
      </w:r>
      <w:r w:rsidRPr="00772ACE">
        <w:rPr>
          <w:rFonts w:ascii="Times New Roman" w:eastAsia="Calibri" w:hAnsi="Times New Roman" w:cs="Times New Roman"/>
          <w:sz w:val="28"/>
          <w:szCs w:val="28"/>
        </w:rPr>
        <w:t>В.</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П. Из опыта логопедической работы по формированию связной речи детей с ОНР дошкольного возраста на занятиях по обучению рассказыванию / В.</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П.</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Глухов // Дефектология. – 1994. – № 2. – С. 34–41.</w:t>
      </w:r>
    </w:p>
    <w:p w:rsidR="00373D0F" w:rsidRDefault="00373D0F" w:rsidP="009B0EA9">
      <w:pPr>
        <w:pStyle w:val="a5"/>
        <w:widowControl w:val="0"/>
        <w:numPr>
          <w:ilvl w:val="0"/>
          <w:numId w:val="2"/>
        </w:numPr>
        <w:tabs>
          <w:tab w:val="clear" w:pos="360"/>
          <w:tab w:val="left" w:pos="567"/>
        </w:tabs>
        <w:suppressAutoHyphens/>
        <w:spacing w:after="0" w:line="360" w:lineRule="auto"/>
        <w:ind w:left="567" w:hanging="567"/>
        <w:jc w:val="both"/>
        <w:rPr>
          <w:rFonts w:ascii="Times New Roman" w:eastAsia="Calibri" w:hAnsi="Times New Roman" w:cs="Times New Roman"/>
          <w:sz w:val="28"/>
          <w:szCs w:val="28"/>
        </w:rPr>
      </w:pPr>
      <w:r w:rsidRPr="00772ACE">
        <w:rPr>
          <w:rFonts w:ascii="Times New Roman" w:eastAsia="Calibri" w:hAnsi="Times New Roman" w:cs="Times New Roman"/>
          <w:sz w:val="28"/>
          <w:szCs w:val="28"/>
          <w:lang w:val="be-BY"/>
        </w:rPr>
        <w:t>Еленский,</w:t>
      </w:r>
      <w:r>
        <w:rPr>
          <w:rFonts w:ascii="Times New Roman" w:eastAsia="Calibri" w:hAnsi="Times New Roman" w:cs="Times New Roman"/>
          <w:sz w:val="28"/>
          <w:szCs w:val="28"/>
        </w:rPr>
        <w:t> </w:t>
      </w:r>
      <w:r w:rsidRPr="00772ACE">
        <w:rPr>
          <w:rFonts w:ascii="Times New Roman" w:eastAsia="Calibri" w:hAnsi="Times New Roman" w:cs="Times New Roman"/>
          <w:sz w:val="28"/>
          <w:szCs w:val="28"/>
          <w:lang w:val="be-BY"/>
        </w:rPr>
        <w:t>Н.</w:t>
      </w:r>
      <w:r>
        <w:rPr>
          <w:rFonts w:ascii="Times New Roman" w:eastAsia="Calibri" w:hAnsi="Times New Roman" w:cs="Times New Roman"/>
          <w:sz w:val="28"/>
          <w:szCs w:val="28"/>
          <w:lang w:val="be-BY"/>
        </w:rPr>
        <w:t> </w:t>
      </w:r>
      <w:r w:rsidRPr="00772ACE">
        <w:rPr>
          <w:rFonts w:ascii="Times New Roman" w:eastAsia="Calibri" w:hAnsi="Times New Roman" w:cs="Times New Roman"/>
          <w:sz w:val="28"/>
          <w:szCs w:val="28"/>
          <w:lang w:val="be-BY"/>
        </w:rPr>
        <w:t>Г. Коммуникативная и языковая компетенция детей с</w:t>
      </w:r>
      <w:r>
        <w:rPr>
          <w:rFonts w:ascii="Times New Roman" w:eastAsia="Calibri" w:hAnsi="Times New Roman" w:cs="Times New Roman"/>
          <w:sz w:val="28"/>
          <w:szCs w:val="28"/>
          <w:lang w:val="be-BY"/>
        </w:rPr>
        <w:t xml:space="preserve"> тяжелыми нарушениями речи / Н. </w:t>
      </w:r>
      <w:r w:rsidRPr="00772ACE">
        <w:rPr>
          <w:rFonts w:ascii="Times New Roman" w:eastAsia="Calibri" w:hAnsi="Times New Roman" w:cs="Times New Roman"/>
          <w:sz w:val="28"/>
          <w:szCs w:val="28"/>
          <w:lang w:val="be-BY"/>
        </w:rPr>
        <w:t>Г.</w:t>
      </w:r>
      <w:r>
        <w:rPr>
          <w:rFonts w:ascii="Times New Roman" w:eastAsia="Calibri" w:hAnsi="Times New Roman" w:cs="Times New Roman"/>
          <w:sz w:val="28"/>
          <w:szCs w:val="28"/>
          <w:lang w:val="be-BY"/>
        </w:rPr>
        <w:t> </w:t>
      </w:r>
      <w:r w:rsidRPr="00772ACE">
        <w:rPr>
          <w:rFonts w:ascii="Times New Roman" w:eastAsia="Calibri" w:hAnsi="Times New Roman" w:cs="Times New Roman"/>
          <w:sz w:val="28"/>
          <w:szCs w:val="28"/>
          <w:lang w:val="be-BY"/>
        </w:rPr>
        <w:t>Еленский, Л.</w:t>
      </w:r>
      <w:r>
        <w:rPr>
          <w:rFonts w:ascii="Times New Roman" w:eastAsia="Calibri" w:hAnsi="Times New Roman" w:cs="Times New Roman"/>
          <w:sz w:val="28"/>
          <w:szCs w:val="28"/>
          <w:lang w:val="be-BY"/>
        </w:rPr>
        <w:t> </w:t>
      </w:r>
      <w:r w:rsidRPr="00772ACE">
        <w:rPr>
          <w:rFonts w:ascii="Times New Roman" w:eastAsia="Calibri" w:hAnsi="Times New Roman" w:cs="Times New Roman"/>
          <w:sz w:val="28"/>
          <w:szCs w:val="28"/>
          <w:lang w:val="be-BY"/>
        </w:rPr>
        <w:t>А.</w:t>
      </w:r>
      <w:r>
        <w:rPr>
          <w:rFonts w:ascii="Times New Roman" w:eastAsia="Calibri" w:hAnsi="Times New Roman" w:cs="Times New Roman"/>
          <w:sz w:val="28"/>
          <w:szCs w:val="28"/>
          <w:lang w:val="be-BY"/>
        </w:rPr>
        <w:t> </w:t>
      </w:r>
      <w:r w:rsidRPr="00772ACE">
        <w:rPr>
          <w:rFonts w:ascii="Times New Roman" w:eastAsia="Calibri" w:hAnsi="Times New Roman" w:cs="Times New Roman"/>
          <w:sz w:val="28"/>
          <w:szCs w:val="28"/>
          <w:lang w:val="be-BY"/>
        </w:rPr>
        <w:t xml:space="preserve">Зайцева // </w:t>
      </w:r>
      <w:r w:rsidRPr="00772ACE">
        <w:rPr>
          <w:rFonts w:ascii="Times New Roman" w:eastAsia="Calibri" w:hAnsi="Times New Roman" w:cs="Times New Roman"/>
          <w:sz w:val="28"/>
          <w:szCs w:val="28"/>
          <w:lang w:val="be-BY"/>
        </w:rPr>
        <w:lastRenderedPageBreak/>
        <w:t xml:space="preserve">Образовательная интеграция и социальная адаптация лиц с ограниченными возможностями : пособие / </w:t>
      </w:r>
      <w:r w:rsidRPr="00772ACE">
        <w:rPr>
          <w:rFonts w:ascii="Times New Roman" w:eastAsia="Calibri" w:hAnsi="Times New Roman" w:cs="Times New Roman"/>
          <w:sz w:val="28"/>
          <w:szCs w:val="28"/>
        </w:rPr>
        <w:t>[</w:t>
      </w:r>
      <w:r w:rsidRPr="00772ACE">
        <w:rPr>
          <w:rFonts w:ascii="Times New Roman" w:eastAsia="Calibri" w:hAnsi="Times New Roman" w:cs="Times New Roman"/>
          <w:sz w:val="28"/>
          <w:szCs w:val="28"/>
          <w:lang w:val="be-BY"/>
        </w:rPr>
        <w:t>А.</w:t>
      </w:r>
      <w:r>
        <w:rPr>
          <w:rFonts w:ascii="Times New Roman" w:eastAsia="Calibri" w:hAnsi="Times New Roman" w:cs="Times New Roman"/>
          <w:sz w:val="28"/>
          <w:szCs w:val="28"/>
          <w:lang w:val="be-BY"/>
        </w:rPr>
        <w:t> </w:t>
      </w:r>
      <w:r w:rsidRPr="00772ACE">
        <w:rPr>
          <w:rFonts w:ascii="Times New Roman" w:eastAsia="Calibri" w:hAnsi="Times New Roman" w:cs="Times New Roman"/>
          <w:sz w:val="28"/>
          <w:szCs w:val="28"/>
          <w:lang w:val="be-BY"/>
        </w:rPr>
        <w:t>Н.</w:t>
      </w:r>
      <w:r>
        <w:rPr>
          <w:rFonts w:ascii="Times New Roman" w:eastAsia="Calibri" w:hAnsi="Times New Roman" w:cs="Times New Roman"/>
          <w:sz w:val="28"/>
          <w:szCs w:val="28"/>
          <w:lang w:val="be-BY"/>
        </w:rPr>
        <w:t> </w:t>
      </w:r>
      <w:r w:rsidRPr="00772ACE">
        <w:rPr>
          <w:rFonts w:ascii="Times New Roman" w:eastAsia="Calibri" w:hAnsi="Times New Roman" w:cs="Times New Roman"/>
          <w:sz w:val="28"/>
          <w:szCs w:val="28"/>
          <w:lang w:val="be-BY"/>
        </w:rPr>
        <w:t xml:space="preserve">Коноплева </w:t>
      </w:r>
      <w:r w:rsidRPr="00772ACE">
        <w:rPr>
          <w:rFonts w:ascii="Times New Roman" w:eastAsia="Calibri" w:hAnsi="Times New Roman" w:cs="Times New Roman"/>
          <w:sz w:val="28"/>
          <w:szCs w:val="28"/>
        </w:rPr>
        <w:t xml:space="preserve">и др.] ; М-во образования </w:t>
      </w:r>
      <w:proofErr w:type="spellStart"/>
      <w:r w:rsidRPr="00772ACE">
        <w:rPr>
          <w:rFonts w:ascii="Times New Roman" w:eastAsia="Calibri" w:hAnsi="Times New Roman" w:cs="Times New Roman"/>
          <w:sz w:val="28"/>
          <w:szCs w:val="28"/>
        </w:rPr>
        <w:t>Респ</w:t>
      </w:r>
      <w:proofErr w:type="spellEnd"/>
      <w:r w:rsidRPr="00772ACE">
        <w:rPr>
          <w:rFonts w:ascii="Times New Roman" w:eastAsia="Calibri" w:hAnsi="Times New Roman" w:cs="Times New Roman"/>
          <w:sz w:val="28"/>
          <w:szCs w:val="28"/>
        </w:rPr>
        <w:t>. Беларусь, Нац. ин</w:t>
      </w:r>
      <w:r>
        <w:rPr>
          <w:rFonts w:ascii="Times New Roman" w:eastAsia="Calibri" w:hAnsi="Times New Roman" w:cs="Times New Roman"/>
          <w:sz w:val="28"/>
          <w:szCs w:val="28"/>
        </w:rPr>
        <w:t xml:space="preserve">-т </w:t>
      </w:r>
      <w:proofErr w:type="gramStart"/>
      <w:r>
        <w:rPr>
          <w:rFonts w:ascii="Times New Roman" w:eastAsia="Calibri" w:hAnsi="Times New Roman" w:cs="Times New Roman"/>
          <w:sz w:val="28"/>
          <w:szCs w:val="28"/>
        </w:rPr>
        <w:t>образования ;</w:t>
      </w:r>
      <w:proofErr w:type="gramEnd"/>
      <w:r>
        <w:rPr>
          <w:rFonts w:ascii="Times New Roman" w:eastAsia="Calibri" w:hAnsi="Times New Roman" w:cs="Times New Roman"/>
          <w:sz w:val="28"/>
          <w:szCs w:val="28"/>
        </w:rPr>
        <w:t xml:space="preserve"> [науч. ред. Т. Л. </w:t>
      </w:r>
      <w:r w:rsidRPr="00772ACE">
        <w:rPr>
          <w:rFonts w:ascii="Times New Roman" w:eastAsia="Calibri" w:hAnsi="Times New Roman" w:cs="Times New Roman"/>
          <w:sz w:val="28"/>
          <w:szCs w:val="28"/>
        </w:rPr>
        <w:t>Лещинская]. – Минск, 2005. – С. 41–54.</w:t>
      </w:r>
    </w:p>
    <w:p w:rsidR="008D67A2" w:rsidRDefault="008D67A2" w:rsidP="009B0EA9">
      <w:pPr>
        <w:pStyle w:val="a5"/>
        <w:widowControl w:val="0"/>
        <w:numPr>
          <w:ilvl w:val="0"/>
          <w:numId w:val="2"/>
        </w:numPr>
        <w:tabs>
          <w:tab w:val="clear" w:pos="360"/>
          <w:tab w:val="left" w:pos="567"/>
        </w:tabs>
        <w:suppressAutoHyphens/>
        <w:spacing w:after="0" w:line="360" w:lineRule="auto"/>
        <w:ind w:left="567" w:hanging="567"/>
        <w:jc w:val="both"/>
        <w:rPr>
          <w:rFonts w:ascii="Times New Roman" w:eastAsia="Calibri" w:hAnsi="Times New Roman" w:cs="Times New Roman"/>
          <w:sz w:val="28"/>
          <w:szCs w:val="28"/>
        </w:rPr>
      </w:pPr>
      <w:proofErr w:type="spellStart"/>
      <w:r w:rsidRPr="00FA730F">
        <w:rPr>
          <w:rFonts w:ascii="Times New Roman" w:eastAsia="Calibri" w:hAnsi="Times New Roman" w:cs="Times New Roman"/>
          <w:sz w:val="28"/>
          <w:szCs w:val="28"/>
        </w:rPr>
        <w:t>Жинкин</w:t>
      </w:r>
      <w:proofErr w:type="spellEnd"/>
      <w:r w:rsidRPr="00FA730F">
        <w:rPr>
          <w:rFonts w:ascii="Times New Roman" w:eastAsia="Calibri" w:hAnsi="Times New Roman" w:cs="Times New Roman"/>
          <w:sz w:val="28"/>
          <w:szCs w:val="28"/>
        </w:rPr>
        <w:t>,</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Н.</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И. Механизмы речи / Н.</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И.</w:t>
      </w:r>
      <w:r w:rsidR="009D59C0" w:rsidRPr="00FA730F">
        <w:rPr>
          <w:rFonts w:ascii="Times New Roman" w:eastAsia="Calibri" w:hAnsi="Times New Roman" w:cs="Times New Roman"/>
          <w:sz w:val="28"/>
          <w:szCs w:val="28"/>
        </w:rPr>
        <w:t xml:space="preserve"> </w:t>
      </w:r>
      <w:proofErr w:type="spellStart"/>
      <w:r w:rsidRPr="00FA730F">
        <w:rPr>
          <w:rFonts w:ascii="Times New Roman" w:eastAsia="Calibri" w:hAnsi="Times New Roman" w:cs="Times New Roman"/>
          <w:sz w:val="28"/>
          <w:szCs w:val="28"/>
        </w:rPr>
        <w:t>Жинкин</w:t>
      </w:r>
      <w:proofErr w:type="spellEnd"/>
      <w:r w:rsidRPr="00FA730F">
        <w:rPr>
          <w:rFonts w:ascii="Times New Roman" w:eastAsia="Calibri" w:hAnsi="Times New Roman" w:cs="Times New Roman"/>
          <w:sz w:val="28"/>
          <w:szCs w:val="28"/>
        </w:rPr>
        <w:t xml:space="preserve"> // </w:t>
      </w:r>
      <w:proofErr w:type="gramStart"/>
      <w:r w:rsidRPr="00FA730F">
        <w:rPr>
          <w:rFonts w:ascii="Times New Roman" w:eastAsia="Calibri" w:hAnsi="Times New Roman" w:cs="Times New Roman"/>
          <w:sz w:val="28"/>
          <w:szCs w:val="28"/>
        </w:rPr>
        <w:t>Психолингвистика :</w:t>
      </w:r>
      <w:proofErr w:type="gramEnd"/>
      <w:r w:rsidRPr="00FA730F">
        <w:rPr>
          <w:rFonts w:ascii="Times New Roman" w:eastAsia="Calibri" w:hAnsi="Times New Roman" w:cs="Times New Roman"/>
          <w:sz w:val="28"/>
          <w:szCs w:val="28"/>
        </w:rPr>
        <w:t xml:space="preserve"> </w:t>
      </w:r>
      <w:proofErr w:type="spellStart"/>
      <w:r w:rsidRPr="00FA730F">
        <w:rPr>
          <w:rFonts w:ascii="Times New Roman" w:eastAsia="Calibri" w:hAnsi="Times New Roman" w:cs="Times New Roman"/>
          <w:sz w:val="28"/>
          <w:szCs w:val="28"/>
        </w:rPr>
        <w:t>избр</w:t>
      </w:r>
      <w:proofErr w:type="spellEnd"/>
      <w:r w:rsidRPr="00FA730F">
        <w:rPr>
          <w:rFonts w:ascii="Times New Roman" w:eastAsia="Calibri" w:hAnsi="Times New Roman" w:cs="Times New Roman"/>
          <w:sz w:val="28"/>
          <w:szCs w:val="28"/>
        </w:rPr>
        <w:t>. тр. / сост. К.</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Ф.</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 xml:space="preserve">Седова. </w:t>
      </w:r>
      <w:r w:rsidR="009D59C0" w:rsidRPr="00FA730F">
        <w:rPr>
          <w:rFonts w:ascii="Times New Roman" w:eastAsia="Calibri" w:hAnsi="Times New Roman" w:cs="Times New Roman"/>
          <w:sz w:val="28"/>
          <w:szCs w:val="28"/>
        </w:rPr>
        <w:t>—</w:t>
      </w:r>
      <w:r w:rsidRPr="00FA730F">
        <w:rPr>
          <w:rFonts w:ascii="Times New Roman" w:eastAsia="Calibri" w:hAnsi="Times New Roman" w:cs="Times New Roman"/>
          <w:sz w:val="28"/>
          <w:szCs w:val="28"/>
        </w:rPr>
        <w:t xml:space="preserve"> М., 2009</w:t>
      </w:r>
      <w:r w:rsidR="001E1EF8" w:rsidRPr="00FA730F">
        <w:rPr>
          <w:rFonts w:ascii="Times New Roman" w:eastAsia="Calibri" w:hAnsi="Times New Roman" w:cs="Times New Roman"/>
          <w:sz w:val="28"/>
          <w:szCs w:val="28"/>
        </w:rPr>
        <w:t xml:space="preserve">. </w:t>
      </w:r>
      <w:r w:rsidR="009D59C0" w:rsidRPr="00FA730F">
        <w:rPr>
          <w:rFonts w:ascii="Times New Roman" w:eastAsia="Calibri" w:hAnsi="Times New Roman" w:cs="Times New Roman"/>
          <w:sz w:val="28"/>
          <w:szCs w:val="28"/>
        </w:rPr>
        <w:t>—</w:t>
      </w:r>
      <w:r w:rsidR="001E1EF8" w:rsidRPr="00FA730F">
        <w:rPr>
          <w:rFonts w:ascii="Times New Roman" w:eastAsia="Calibri" w:hAnsi="Times New Roman" w:cs="Times New Roman"/>
          <w:sz w:val="28"/>
          <w:szCs w:val="28"/>
        </w:rPr>
        <w:t xml:space="preserve"> С.</w:t>
      </w:r>
      <w:r w:rsidR="009D59C0" w:rsidRPr="00FA730F">
        <w:rPr>
          <w:rFonts w:ascii="Times New Roman" w:eastAsia="Calibri" w:hAnsi="Times New Roman" w:cs="Times New Roman"/>
          <w:sz w:val="28"/>
          <w:szCs w:val="28"/>
        </w:rPr>
        <w:t xml:space="preserve"> </w:t>
      </w:r>
      <w:r w:rsidRPr="00FA730F">
        <w:rPr>
          <w:rFonts w:ascii="Times New Roman" w:eastAsia="Calibri" w:hAnsi="Times New Roman" w:cs="Times New Roman"/>
          <w:sz w:val="28"/>
          <w:szCs w:val="28"/>
        </w:rPr>
        <w:t>221</w:t>
      </w:r>
      <w:r w:rsidR="009D59C0" w:rsidRPr="00FA730F">
        <w:rPr>
          <w:rFonts w:ascii="Times New Roman" w:eastAsia="Calibri" w:hAnsi="Times New Roman" w:cs="Times New Roman"/>
          <w:sz w:val="28"/>
          <w:szCs w:val="28"/>
        </w:rPr>
        <w:t>—</w:t>
      </w:r>
      <w:r w:rsidRPr="00FA730F">
        <w:rPr>
          <w:rFonts w:ascii="Times New Roman" w:eastAsia="Calibri" w:hAnsi="Times New Roman" w:cs="Times New Roman"/>
          <w:sz w:val="28"/>
          <w:szCs w:val="28"/>
        </w:rPr>
        <w:t>287.</w:t>
      </w:r>
      <w:r w:rsidR="00776374" w:rsidRPr="00FA730F">
        <w:rPr>
          <w:rFonts w:ascii="Times New Roman" w:eastAsia="Calibri" w:hAnsi="Times New Roman" w:cs="Times New Roman"/>
          <w:sz w:val="28"/>
          <w:szCs w:val="28"/>
        </w:rPr>
        <w:t xml:space="preserve"> </w:t>
      </w:r>
    </w:p>
    <w:p w:rsidR="00703519" w:rsidRPr="00703519" w:rsidRDefault="00703519" w:rsidP="009B0EA9">
      <w:pPr>
        <w:pStyle w:val="a5"/>
        <w:widowControl w:val="0"/>
        <w:numPr>
          <w:ilvl w:val="0"/>
          <w:numId w:val="2"/>
        </w:numPr>
        <w:tabs>
          <w:tab w:val="clear" w:pos="360"/>
          <w:tab w:val="left" w:pos="567"/>
        </w:tabs>
        <w:suppressAutoHyphen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Зимняя, </w:t>
      </w:r>
      <w:r w:rsidRPr="00772ACE">
        <w:rPr>
          <w:rFonts w:ascii="Times New Roman" w:eastAsia="Calibri" w:hAnsi="Times New Roman" w:cs="Times New Roman"/>
          <w:sz w:val="28"/>
          <w:szCs w:val="28"/>
        </w:rPr>
        <w:t>И.</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proofErr w:type="spellStart"/>
      <w:r w:rsidRPr="00772ACE">
        <w:rPr>
          <w:rFonts w:ascii="Times New Roman" w:eastAsia="Calibri" w:hAnsi="Times New Roman" w:cs="Times New Roman"/>
          <w:sz w:val="28"/>
          <w:szCs w:val="28"/>
        </w:rPr>
        <w:t>Лингвопсихология</w:t>
      </w:r>
      <w:proofErr w:type="spellEnd"/>
      <w:r w:rsidRPr="00772ACE">
        <w:rPr>
          <w:rFonts w:ascii="Times New Roman" w:eastAsia="Calibri" w:hAnsi="Times New Roman" w:cs="Times New Roman"/>
          <w:sz w:val="28"/>
          <w:szCs w:val="28"/>
        </w:rPr>
        <w:t xml:space="preserve"> речевой деятельности / </w:t>
      </w:r>
      <w:r>
        <w:rPr>
          <w:rFonts w:ascii="Times New Roman" w:eastAsia="Calibri" w:hAnsi="Times New Roman" w:cs="Times New Roman"/>
          <w:sz w:val="28"/>
          <w:szCs w:val="28"/>
        </w:rPr>
        <w:t>И. А. </w:t>
      </w:r>
      <w:proofErr w:type="gramStart"/>
      <w:r w:rsidRPr="00772ACE">
        <w:rPr>
          <w:rFonts w:ascii="Times New Roman" w:eastAsia="Calibri" w:hAnsi="Times New Roman" w:cs="Times New Roman"/>
          <w:sz w:val="28"/>
          <w:szCs w:val="28"/>
        </w:rPr>
        <w:t>Зимняя ;</w:t>
      </w:r>
      <w:proofErr w:type="gramEnd"/>
      <w:r w:rsidRPr="00772ACE">
        <w:rPr>
          <w:rFonts w:ascii="Times New Roman" w:eastAsia="Calibri" w:hAnsi="Times New Roman" w:cs="Times New Roman"/>
          <w:sz w:val="28"/>
          <w:szCs w:val="28"/>
        </w:rPr>
        <w:t xml:space="preserve"> Рос. акад. образования, </w:t>
      </w:r>
      <w:proofErr w:type="spellStart"/>
      <w:r w:rsidRPr="00772ACE">
        <w:rPr>
          <w:rFonts w:ascii="Times New Roman" w:eastAsia="Calibri" w:hAnsi="Times New Roman" w:cs="Times New Roman"/>
          <w:sz w:val="28"/>
          <w:szCs w:val="28"/>
        </w:rPr>
        <w:t>Моск</w:t>
      </w:r>
      <w:proofErr w:type="spellEnd"/>
      <w:r w:rsidRPr="00772ACE">
        <w:rPr>
          <w:rFonts w:ascii="Times New Roman" w:eastAsia="Calibri" w:hAnsi="Times New Roman" w:cs="Times New Roman"/>
          <w:sz w:val="28"/>
          <w:szCs w:val="28"/>
        </w:rPr>
        <w:t>. психол.-соц. ин-т. – М. : МПСИ ; Воронеж : МОДЭК, 2001. – 428 с.</w:t>
      </w:r>
      <w:r w:rsidRPr="00772ACE">
        <w:rPr>
          <w:rFonts w:ascii="Times New Roman" w:hAnsi="Times New Roman" w:cs="Times New Roman"/>
          <w:sz w:val="28"/>
          <w:szCs w:val="28"/>
          <w:shd w:val="clear" w:color="auto" w:fill="FFFFFF"/>
        </w:rPr>
        <w:t xml:space="preserve"> – </w:t>
      </w:r>
      <w:r w:rsidRPr="00772ACE">
        <w:rPr>
          <w:rFonts w:ascii="Times New Roman" w:eastAsia="Calibri" w:hAnsi="Times New Roman" w:cs="Times New Roman"/>
          <w:sz w:val="28"/>
          <w:szCs w:val="28"/>
        </w:rPr>
        <w:t xml:space="preserve">(Психологи </w:t>
      </w:r>
      <w:proofErr w:type="gramStart"/>
      <w:r w:rsidRPr="00772ACE">
        <w:rPr>
          <w:rFonts w:ascii="Times New Roman" w:eastAsia="Calibri" w:hAnsi="Times New Roman" w:cs="Times New Roman"/>
          <w:sz w:val="28"/>
          <w:szCs w:val="28"/>
        </w:rPr>
        <w:t>Отечества :</w:t>
      </w:r>
      <w:proofErr w:type="gramEnd"/>
      <w:r w:rsidRPr="00772ACE">
        <w:rPr>
          <w:rFonts w:ascii="Times New Roman" w:eastAsia="Calibri" w:hAnsi="Times New Roman" w:cs="Times New Roman"/>
          <w:sz w:val="28"/>
          <w:szCs w:val="28"/>
        </w:rPr>
        <w:t xml:space="preserve"> избранные психологические : в 70 т. / гл. ред. Д. И. </w:t>
      </w:r>
      <w:proofErr w:type="spellStart"/>
      <w:r w:rsidRPr="00772ACE">
        <w:rPr>
          <w:rFonts w:ascii="Times New Roman" w:eastAsia="Calibri" w:hAnsi="Times New Roman" w:cs="Times New Roman"/>
          <w:sz w:val="28"/>
          <w:szCs w:val="28"/>
        </w:rPr>
        <w:t>Фельдштейн</w:t>
      </w:r>
      <w:proofErr w:type="spellEnd"/>
      <w:r w:rsidRPr="00772ACE">
        <w:rPr>
          <w:rFonts w:ascii="Times New Roman" w:eastAsia="Calibri" w:hAnsi="Times New Roman" w:cs="Times New Roman"/>
          <w:sz w:val="28"/>
          <w:szCs w:val="28"/>
        </w:rPr>
        <w:t>).</w:t>
      </w:r>
    </w:p>
    <w:p w:rsidR="000A4E53" w:rsidRDefault="001E1EF8" w:rsidP="009B0EA9">
      <w:pPr>
        <w:pStyle w:val="a5"/>
        <w:widowControl w:val="0"/>
        <w:numPr>
          <w:ilvl w:val="0"/>
          <w:numId w:val="2"/>
        </w:numPr>
        <w:tabs>
          <w:tab w:val="clear" w:pos="360"/>
          <w:tab w:val="left" w:pos="567"/>
        </w:tabs>
        <w:suppressAutoHyphens/>
        <w:spacing w:after="0" w:line="360" w:lineRule="auto"/>
        <w:ind w:left="567" w:hanging="567"/>
        <w:jc w:val="both"/>
        <w:rPr>
          <w:rFonts w:ascii="Times New Roman" w:eastAsia="Calibri" w:hAnsi="Times New Roman" w:cs="Times New Roman"/>
          <w:sz w:val="28"/>
          <w:szCs w:val="28"/>
        </w:rPr>
      </w:pPr>
      <w:r w:rsidRPr="00373D0F">
        <w:rPr>
          <w:rFonts w:ascii="Times New Roman" w:eastAsia="Calibri" w:hAnsi="Times New Roman" w:cs="Times New Roman"/>
          <w:sz w:val="28"/>
          <w:szCs w:val="28"/>
        </w:rPr>
        <w:t>Корнев,</w:t>
      </w:r>
      <w:r w:rsidR="009D59C0" w:rsidRPr="00373D0F">
        <w:rPr>
          <w:rFonts w:ascii="Times New Roman" w:eastAsia="Calibri" w:hAnsi="Times New Roman" w:cs="Times New Roman"/>
          <w:sz w:val="28"/>
          <w:szCs w:val="28"/>
        </w:rPr>
        <w:t xml:space="preserve"> </w:t>
      </w:r>
      <w:r w:rsidR="000A4E53" w:rsidRPr="00373D0F">
        <w:rPr>
          <w:rFonts w:ascii="Times New Roman" w:eastAsia="Calibri" w:hAnsi="Times New Roman" w:cs="Times New Roman"/>
          <w:sz w:val="28"/>
          <w:szCs w:val="28"/>
        </w:rPr>
        <w:t>А.</w:t>
      </w:r>
      <w:r w:rsidR="009D59C0" w:rsidRPr="00373D0F">
        <w:rPr>
          <w:rFonts w:ascii="Times New Roman" w:eastAsia="Calibri" w:hAnsi="Times New Roman" w:cs="Times New Roman"/>
          <w:sz w:val="28"/>
          <w:szCs w:val="28"/>
        </w:rPr>
        <w:t xml:space="preserve"> </w:t>
      </w:r>
      <w:r w:rsidR="000A4E53" w:rsidRPr="00373D0F">
        <w:rPr>
          <w:rFonts w:ascii="Times New Roman" w:eastAsia="Calibri" w:hAnsi="Times New Roman" w:cs="Times New Roman"/>
          <w:sz w:val="28"/>
          <w:szCs w:val="28"/>
        </w:rPr>
        <w:t xml:space="preserve">Н. Основы </w:t>
      </w:r>
      <w:proofErr w:type="spellStart"/>
      <w:r w:rsidR="000A4E53" w:rsidRPr="00373D0F">
        <w:rPr>
          <w:rFonts w:ascii="Times New Roman" w:eastAsia="Calibri" w:hAnsi="Times New Roman" w:cs="Times New Roman"/>
          <w:sz w:val="28"/>
          <w:szCs w:val="28"/>
        </w:rPr>
        <w:t>логопатологии</w:t>
      </w:r>
      <w:proofErr w:type="spellEnd"/>
      <w:r w:rsidR="000A4E53" w:rsidRPr="00373D0F">
        <w:rPr>
          <w:rFonts w:ascii="Times New Roman" w:eastAsia="Calibri" w:hAnsi="Times New Roman" w:cs="Times New Roman"/>
          <w:sz w:val="28"/>
          <w:szCs w:val="28"/>
        </w:rPr>
        <w:t xml:space="preserve"> детского </w:t>
      </w:r>
      <w:proofErr w:type="gramStart"/>
      <w:r w:rsidR="000A4E53" w:rsidRPr="00373D0F">
        <w:rPr>
          <w:rFonts w:ascii="Times New Roman" w:eastAsia="Calibri" w:hAnsi="Times New Roman" w:cs="Times New Roman"/>
          <w:sz w:val="28"/>
          <w:szCs w:val="28"/>
        </w:rPr>
        <w:t>возраста</w:t>
      </w:r>
      <w:r w:rsidR="00F11F81" w:rsidRPr="00373D0F">
        <w:rPr>
          <w:rFonts w:ascii="Times New Roman" w:eastAsia="Calibri" w:hAnsi="Times New Roman" w:cs="Times New Roman"/>
          <w:sz w:val="28"/>
          <w:szCs w:val="28"/>
        </w:rPr>
        <w:t xml:space="preserve"> </w:t>
      </w:r>
      <w:r w:rsidR="000A4E53" w:rsidRPr="00373D0F">
        <w:rPr>
          <w:rFonts w:ascii="Times New Roman" w:eastAsia="Calibri" w:hAnsi="Times New Roman" w:cs="Times New Roman"/>
          <w:sz w:val="28"/>
          <w:szCs w:val="28"/>
        </w:rPr>
        <w:t>:</w:t>
      </w:r>
      <w:proofErr w:type="gramEnd"/>
      <w:r w:rsidR="000A4E53" w:rsidRPr="00373D0F">
        <w:rPr>
          <w:rFonts w:ascii="Times New Roman" w:eastAsia="Calibri" w:hAnsi="Times New Roman" w:cs="Times New Roman"/>
          <w:sz w:val="28"/>
          <w:szCs w:val="28"/>
        </w:rPr>
        <w:t xml:space="preserve"> клинические</w:t>
      </w:r>
      <w:r w:rsidRPr="00373D0F">
        <w:rPr>
          <w:rFonts w:ascii="Times New Roman" w:eastAsia="Calibri" w:hAnsi="Times New Roman" w:cs="Times New Roman"/>
          <w:sz w:val="28"/>
          <w:szCs w:val="28"/>
        </w:rPr>
        <w:t xml:space="preserve"> и психологические аспекты / А.</w:t>
      </w:r>
      <w:r w:rsidR="009D59C0" w:rsidRPr="00373D0F">
        <w:rPr>
          <w:rFonts w:ascii="Times New Roman" w:eastAsia="Calibri" w:hAnsi="Times New Roman" w:cs="Times New Roman"/>
          <w:sz w:val="28"/>
          <w:szCs w:val="28"/>
        </w:rPr>
        <w:t xml:space="preserve"> </w:t>
      </w:r>
      <w:r w:rsidR="000A4E53" w:rsidRPr="00373D0F">
        <w:rPr>
          <w:rFonts w:ascii="Times New Roman" w:eastAsia="Calibri" w:hAnsi="Times New Roman" w:cs="Times New Roman"/>
          <w:sz w:val="28"/>
          <w:szCs w:val="28"/>
        </w:rPr>
        <w:t>Н.</w:t>
      </w:r>
      <w:r w:rsidR="009D59C0" w:rsidRPr="00373D0F">
        <w:rPr>
          <w:rFonts w:ascii="Times New Roman" w:eastAsia="Calibri" w:hAnsi="Times New Roman" w:cs="Times New Roman"/>
          <w:sz w:val="28"/>
          <w:szCs w:val="28"/>
        </w:rPr>
        <w:t xml:space="preserve"> </w:t>
      </w:r>
      <w:r w:rsidR="000A4E53" w:rsidRPr="00373D0F">
        <w:rPr>
          <w:rFonts w:ascii="Times New Roman" w:eastAsia="Calibri" w:hAnsi="Times New Roman" w:cs="Times New Roman"/>
          <w:sz w:val="28"/>
          <w:szCs w:val="28"/>
        </w:rPr>
        <w:t xml:space="preserve">Корнев. </w:t>
      </w:r>
      <w:r w:rsidR="009D59C0" w:rsidRPr="00373D0F">
        <w:rPr>
          <w:rFonts w:ascii="Times New Roman" w:eastAsia="Calibri" w:hAnsi="Times New Roman" w:cs="Times New Roman"/>
          <w:spacing w:val="-4"/>
          <w:sz w:val="28"/>
          <w:szCs w:val="28"/>
        </w:rPr>
        <w:t>—</w:t>
      </w:r>
      <w:r w:rsidRPr="00373D0F">
        <w:rPr>
          <w:rFonts w:ascii="Times New Roman" w:eastAsia="Calibri" w:hAnsi="Times New Roman" w:cs="Times New Roman"/>
          <w:sz w:val="28"/>
          <w:szCs w:val="28"/>
        </w:rPr>
        <w:t xml:space="preserve"> СПб</w:t>
      </w:r>
      <w:proofErr w:type="gramStart"/>
      <w:r w:rsidRPr="00373D0F">
        <w:rPr>
          <w:rFonts w:ascii="Times New Roman" w:eastAsia="Calibri" w:hAnsi="Times New Roman" w:cs="Times New Roman"/>
          <w:sz w:val="28"/>
          <w:szCs w:val="28"/>
        </w:rPr>
        <w:t>. :</w:t>
      </w:r>
      <w:proofErr w:type="gramEnd"/>
      <w:r w:rsidRPr="00373D0F">
        <w:rPr>
          <w:rFonts w:ascii="Times New Roman" w:eastAsia="Calibri" w:hAnsi="Times New Roman" w:cs="Times New Roman"/>
          <w:sz w:val="28"/>
          <w:szCs w:val="28"/>
        </w:rPr>
        <w:t xml:space="preserve"> Речь, 2006. </w:t>
      </w:r>
      <w:r w:rsidR="009D59C0" w:rsidRPr="00373D0F">
        <w:rPr>
          <w:rFonts w:ascii="Times New Roman" w:eastAsia="Calibri" w:hAnsi="Times New Roman" w:cs="Times New Roman"/>
          <w:sz w:val="28"/>
          <w:szCs w:val="28"/>
        </w:rPr>
        <w:t>—</w:t>
      </w:r>
      <w:r w:rsidRPr="00373D0F">
        <w:rPr>
          <w:rFonts w:ascii="Times New Roman" w:eastAsia="Calibri" w:hAnsi="Times New Roman" w:cs="Times New Roman"/>
          <w:sz w:val="28"/>
          <w:szCs w:val="28"/>
        </w:rPr>
        <w:t xml:space="preserve"> 379</w:t>
      </w:r>
      <w:r w:rsidR="009D59C0" w:rsidRPr="00373D0F">
        <w:rPr>
          <w:rFonts w:ascii="Times New Roman" w:eastAsia="Calibri" w:hAnsi="Times New Roman" w:cs="Times New Roman"/>
          <w:sz w:val="28"/>
          <w:szCs w:val="28"/>
        </w:rPr>
        <w:t xml:space="preserve"> </w:t>
      </w:r>
      <w:r w:rsidR="000A4E53" w:rsidRPr="00373D0F">
        <w:rPr>
          <w:rFonts w:ascii="Times New Roman" w:eastAsia="Calibri" w:hAnsi="Times New Roman" w:cs="Times New Roman"/>
          <w:sz w:val="28"/>
          <w:szCs w:val="28"/>
        </w:rPr>
        <w:t>с.</w:t>
      </w:r>
    </w:p>
    <w:p w:rsidR="00703519" w:rsidRDefault="00703519" w:rsidP="009B0EA9">
      <w:pPr>
        <w:widowControl w:val="0"/>
        <w:numPr>
          <w:ilvl w:val="0"/>
          <w:numId w:val="2"/>
        </w:numPr>
        <w:tabs>
          <w:tab w:val="left" w:pos="567"/>
        </w:tabs>
        <w:suppressAutoHyphen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Лалаева</w:t>
      </w:r>
      <w:proofErr w:type="spellEnd"/>
      <w:r>
        <w:rPr>
          <w:rFonts w:ascii="Times New Roman" w:eastAsia="Calibri" w:hAnsi="Times New Roman" w:cs="Times New Roman"/>
          <w:sz w:val="28"/>
          <w:szCs w:val="28"/>
        </w:rPr>
        <w:t>, </w:t>
      </w:r>
      <w:r w:rsidRPr="00772ACE">
        <w:rPr>
          <w:rFonts w:ascii="Times New Roman" w:eastAsia="Calibri" w:hAnsi="Times New Roman" w:cs="Times New Roman"/>
          <w:sz w:val="28"/>
          <w:szCs w:val="28"/>
        </w:rPr>
        <w:t>Р.</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И. Формирование правильной разговорной речи у дошкольников / Р.</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И.</w:t>
      </w:r>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Лалаева</w:t>
      </w:r>
      <w:proofErr w:type="spellEnd"/>
      <w:r>
        <w:rPr>
          <w:rFonts w:ascii="Times New Roman" w:eastAsia="Calibri" w:hAnsi="Times New Roman" w:cs="Times New Roman"/>
          <w:sz w:val="28"/>
          <w:szCs w:val="28"/>
        </w:rPr>
        <w:t>, Н. </w:t>
      </w:r>
      <w:r w:rsidRPr="00772ACE">
        <w:rPr>
          <w:rFonts w:ascii="Times New Roman" w:eastAsia="Calibri" w:hAnsi="Times New Roman" w:cs="Times New Roman"/>
          <w:sz w:val="28"/>
          <w:szCs w:val="28"/>
        </w:rPr>
        <w:t>В.</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Серебрякова. – Ростов н/</w:t>
      </w:r>
      <w:proofErr w:type="gramStart"/>
      <w:r w:rsidRPr="00772ACE">
        <w:rPr>
          <w:rFonts w:ascii="Times New Roman" w:eastAsia="Calibri" w:hAnsi="Times New Roman" w:cs="Times New Roman"/>
          <w:sz w:val="28"/>
          <w:szCs w:val="28"/>
        </w:rPr>
        <w:t>Д. :</w:t>
      </w:r>
      <w:proofErr w:type="gramEnd"/>
      <w:r w:rsidRPr="00772ACE">
        <w:rPr>
          <w:rFonts w:ascii="Times New Roman" w:eastAsia="Calibri" w:hAnsi="Times New Roman" w:cs="Times New Roman"/>
          <w:sz w:val="28"/>
          <w:szCs w:val="28"/>
        </w:rPr>
        <w:t xml:space="preserve"> Феникс ; СПб. : Союз, 2004. – 224 с.</w:t>
      </w:r>
    </w:p>
    <w:p w:rsidR="00703519" w:rsidRPr="00C86340" w:rsidRDefault="00703519" w:rsidP="00C86340">
      <w:pPr>
        <w:widowControl w:val="0"/>
        <w:numPr>
          <w:ilvl w:val="0"/>
          <w:numId w:val="2"/>
        </w:numPr>
        <w:tabs>
          <w:tab w:val="left" w:pos="567"/>
        </w:tabs>
        <w:suppressAutoHyphen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Лопатина, </w:t>
      </w:r>
      <w:r w:rsidRPr="00772ACE">
        <w:rPr>
          <w:rFonts w:ascii="Times New Roman" w:eastAsia="Calibri" w:hAnsi="Times New Roman" w:cs="Times New Roman"/>
          <w:sz w:val="28"/>
          <w:szCs w:val="28"/>
        </w:rPr>
        <w:t>Л.</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 xml:space="preserve">В. Изучение и коррекция нарушений психомоторики у детей с минимальными </w:t>
      </w:r>
      <w:proofErr w:type="spellStart"/>
      <w:r w:rsidRPr="00772ACE">
        <w:rPr>
          <w:rFonts w:ascii="Times New Roman" w:eastAsia="Calibri" w:hAnsi="Times New Roman" w:cs="Times New Roman"/>
          <w:sz w:val="28"/>
          <w:szCs w:val="28"/>
        </w:rPr>
        <w:t>дизартрическими</w:t>
      </w:r>
      <w:proofErr w:type="spellEnd"/>
      <w:r w:rsidRPr="00772ACE">
        <w:rPr>
          <w:rFonts w:ascii="Times New Roman" w:eastAsia="Calibri" w:hAnsi="Times New Roman" w:cs="Times New Roman"/>
          <w:sz w:val="28"/>
          <w:szCs w:val="28"/>
        </w:rPr>
        <w:t xml:space="preserve"> расс</w:t>
      </w:r>
      <w:r>
        <w:rPr>
          <w:rFonts w:ascii="Times New Roman" w:eastAsia="Calibri" w:hAnsi="Times New Roman" w:cs="Times New Roman"/>
          <w:sz w:val="28"/>
          <w:szCs w:val="28"/>
        </w:rPr>
        <w:t>тройствами / Л. </w:t>
      </w:r>
      <w:r w:rsidRPr="00772ACE">
        <w:rPr>
          <w:rFonts w:ascii="Times New Roman" w:eastAsia="Calibri" w:hAnsi="Times New Roman" w:cs="Times New Roman"/>
          <w:sz w:val="28"/>
          <w:szCs w:val="28"/>
        </w:rPr>
        <w:t>В.</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 xml:space="preserve">Лопатина // Дефектология. </w:t>
      </w:r>
      <w:r w:rsidRPr="00772ACE">
        <w:rPr>
          <w:rFonts w:ascii="Times New Roman" w:eastAsia="Calibri" w:hAnsi="Times New Roman" w:cs="Times New Roman"/>
          <w:spacing w:val="6"/>
          <w:sz w:val="28"/>
          <w:szCs w:val="28"/>
        </w:rPr>
        <w:t>–</w:t>
      </w:r>
      <w:r w:rsidRPr="00772ACE">
        <w:rPr>
          <w:rFonts w:ascii="Times New Roman" w:eastAsia="Calibri" w:hAnsi="Times New Roman" w:cs="Times New Roman"/>
          <w:sz w:val="28"/>
          <w:szCs w:val="28"/>
        </w:rPr>
        <w:t xml:space="preserve"> 2003. </w:t>
      </w:r>
      <w:r w:rsidRPr="00772ACE">
        <w:rPr>
          <w:rFonts w:ascii="Times New Roman" w:eastAsia="Calibri" w:hAnsi="Times New Roman" w:cs="Times New Roman"/>
          <w:spacing w:val="6"/>
          <w:sz w:val="28"/>
          <w:szCs w:val="28"/>
        </w:rPr>
        <w:t>–</w:t>
      </w:r>
      <w:r w:rsidRPr="00772ACE">
        <w:rPr>
          <w:rFonts w:ascii="Times New Roman" w:eastAsia="Calibri" w:hAnsi="Times New Roman" w:cs="Times New Roman"/>
          <w:sz w:val="28"/>
          <w:szCs w:val="28"/>
        </w:rPr>
        <w:t xml:space="preserve"> № 5. </w:t>
      </w:r>
      <w:r w:rsidRPr="00772ACE">
        <w:rPr>
          <w:rFonts w:ascii="Times New Roman" w:eastAsia="Calibri" w:hAnsi="Times New Roman" w:cs="Times New Roman"/>
          <w:spacing w:val="6"/>
          <w:sz w:val="28"/>
          <w:szCs w:val="28"/>
        </w:rPr>
        <w:t>–</w:t>
      </w:r>
      <w:r w:rsidRPr="00772ACE">
        <w:rPr>
          <w:rFonts w:ascii="Times New Roman" w:eastAsia="Calibri" w:hAnsi="Times New Roman" w:cs="Times New Roman"/>
          <w:sz w:val="28"/>
          <w:szCs w:val="28"/>
        </w:rPr>
        <w:t xml:space="preserve"> С. 45</w:t>
      </w:r>
      <w:r w:rsidRPr="00772ACE">
        <w:rPr>
          <w:rFonts w:ascii="Times New Roman" w:eastAsia="Calibri" w:hAnsi="Times New Roman" w:cs="Times New Roman"/>
          <w:spacing w:val="6"/>
          <w:sz w:val="28"/>
          <w:szCs w:val="28"/>
        </w:rPr>
        <w:t>–</w:t>
      </w:r>
      <w:r w:rsidRPr="00772ACE">
        <w:rPr>
          <w:rFonts w:ascii="Times New Roman" w:eastAsia="Calibri" w:hAnsi="Times New Roman" w:cs="Times New Roman"/>
          <w:sz w:val="28"/>
          <w:szCs w:val="28"/>
        </w:rPr>
        <w:t>51.</w:t>
      </w:r>
    </w:p>
    <w:p w:rsidR="00703519" w:rsidRDefault="00703519" w:rsidP="009B0EA9">
      <w:pPr>
        <w:widowControl w:val="0"/>
        <w:numPr>
          <w:ilvl w:val="0"/>
          <w:numId w:val="2"/>
        </w:numPr>
        <w:tabs>
          <w:tab w:val="left" w:pos="567"/>
        </w:tabs>
        <w:suppressAutoHyphen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724837">
        <w:rPr>
          <w:rFonts w:ascii="Times New Roman" w:eastAsia="Calibri" w:hAnsi="Times New Roman" w:cs="Times New Roman"/>
          <w:sz w:val="28"/>
          <w:szCs w:val="28"/>
        </w:rPr>
        <w:t>Мастюкова</w:t>
      </w:r>
      <w:proofErr w:type="spellEnd"/>
      <w:r w:rsidRPr="00724837">
        <w:rPr>
          <w:rFonts w:ascii="Times New Roman" w:eastAsia="Calibri" w:hAnsi="Times New Roman" w:cs="Times New Roman"/>
          <w:sz w:val="28"/>
          <w:szCs w:val="28"/>
        </w:rPr>
        <w:t>, Е. М. Лечебная педагогика: ранний и дошкольный возраст / Е. М.</w:t>
      </w:r>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Мастюкова</w:t>
      </w:r>
      <w:proofErr w:type="spellEnd"/>
      <w:r>
        <w:rPr>
          <w:rFonts w:ascii="Times New Roman" w:eastAsia="Calibri" w:hAnsi="Times New Roman" w:cs="Times New Roman"/>
          <w:sz w:val="28"/>
          <w:szCs w:val="28"/>
        </w:rPr>
        <w:t>.</w:t>
      </w:r>
      <w:r w:rsidRPr="00724837">
        <w:rPr>
          <w:rFonts w:ascii="Times New Roman" w:eastAsia="Calibri" w:hAnsi="Times New Roman" w:cs="Times New Roman"/>
          <w:sz w:val="28"/>
          <w:szCs w:val="28"/>
        </w:rPr>
        <w:t xml:space="preserve"> – </w:t>
      </w:r>
      <w:proofErr w:type="gramStart"/>
      <w:r w:rsidRPr="00724837">
        <w:rPr>
          <w:rFonts w:ascii="Times New Roman" w:eastAsia="Calibri" w:hAnsi="Times New Roman" w:cs="Times New Roman"/>
          <w:sz w:val="28"/>
          <w:szCs w:val="28"/>
        </w:rPr>
        <w:t>М. :</w:t>
      </w:r>
      <w:proofErr w:type="gramEnd"/>
      <w:r w:rsidRPr="00724837">
        <w:rPr>
          <w:rFonts w:ascii="Times New Roman" w:eastAsia="Calibri" w:hAnsi="Times New Roman" w:cs="Times New Roman"/>
          <w:sz w:val="28"/>
          <w:szCs w:val="28"/>
        </w:rPr>
        <w:t xml:space="preserve"> ВЛАДОС, 1997. – 304 с.</w:t>
      </w:r>
    </w:p>
    <w:p w:rsidR="009B0EA9" w:rsidRDefault="00703519" w:rsidP="009B0EA9">
      <w:pPr>
        <w:widowControl w:val="0"/>
        <w:numPr>
          <w:ilvl w:val="0"/>
          <w:numId w:val="2"/>
        </w:numPr>
        <w:tabs>
          <w:tab w:val="left" w:pos="567"/>
        </w:tabs>
        <w:suppressAutoHyphen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9B0EA9">
        <w:rPr>
          <w:rFonts w:ascii="Times New Roman" w:eastAsia="Calibri" w:hAnsi="Times New Roman" w:cs="Times New Roman"/>
          <w:sz w:val="28"/>
          <w:szCs w:val="28"/>
        </w:rPr>
        <w:t>Менчинская</w:t>
      </w:r>
      <w:proofErr w:type="spellEnd"/>
      <w:r w:rsidR="009B0EA9">
        <w:rPr>
          <w:rFonts w:ascii="Times New Roman" w:eastAsia="Calibri" w:hAnsi="Times New Roman" w:cs="Times New Roman"/>
          <w:sz w:val="28"/>
          <w:szCs w:val="28"/>
        </w:rPr>
        <w:t>, </w:t>
      </w:r>
      <w:r w:rsidR="009B0EA9" w:rsidRPr="00772ACE">
        <w:rPr>
          <w:rFonts w:ascii="Times New Roman" w:eastAsia="Calibri" w:hAnsi="Times New Roman" w:cs="Times New Roman"/>
          <w:sz w:val="28"/>
          <w:szCs w:val="28"/>
        </w:rPr>
        <w:t>Н.</w:t>
      </w:r>
      <w:r w:rsidR="009B0EA9">
        <w:rPr>
          <w:rFonts w:ascii="Times New Roman" w:eastAsia="Calibri" w:hAnsi="Times New Roman" w:cs="Times New Roman"/>
          <w:sz w:val="28"/>
          <w:szCs w:val="28"/>
        </w:rPr>
        <w:t> </w:t>
      </w:r>
      <w:r w:rsidR="009B0EA9" w:rsidRPr="00772ACE">
        <w:rPr>
          <w:rFonts w:ascii="Times New Roman" w:eastAsia="Calibri" w:hAnsi="Times New Roman" w:cs="Times New Roman"/>
          <w:sz w:val="28"/>
          <w:szCs w:val="28"/>
        </w:rPr>
        <w:t xml:space="preserve">А. Проблемы обучения, воспитания и психического развития </w:t>
      </w:r>
      <w:proofErr w:type="gramStart"/>
      <w:r w:rsidR="009B0EA9" w:rsidRPr="00772ACE">
        <w:rPr>
          <w:rFonts w:ascii="Times New Roman" w:eastAsia="Calibri" w:hAnsi="Times New Roman" w:cs="Times New Roman"/>
          <w:sz w:val="28"/>
          <w:szCs w:val="28"/>
        </w:rPr>
        <w:t>ребенка :</w:t>
      </w:r>
      <w:proofErr w:type="gramEnd"/>
      <w:r w:rsidR="009B0EA9" w:rsidRPr="00772ACE">
        <w:rPr>
          <w:rFonts w:ascii="Times New Roman" w:eastAsia="Calibri" w:hAnsi="Times New Roman" w:cs="Times New Roman"/>
          <w:sz w:val="28"/>
          <w:szCs w:val="28"/>
        </w:rPr>
        <w:t xml:space="preserve"> </w:t>
      </w:r>
      <w:proofErr w:type="spellStart"/>
      <w:r w:rsidR="009B0EA9" w:rsidRPr="00772ACE">
        <w:rPr>
          <w:rFonts w:ascii="Times New Roman" w:hAnsi="Times New Roman" w:cs="Times New Roman"/>
          <w:sz w:val="28"/>
          <w:szCs w:val="28"/>
        </w:rPr>
        <w:t>избр</w:t>
      </w:r>
      <w:proofErr w:type="spellEnd"/>
      <w:r w:rsidR="009B0EA9" w:rsidRPr="00772ACE">
        <w:rPr>
          <w:rFonts w:ascii="Times New Roman" w:hAnsi="Times New Roman" w:cs="Times New Roman"/>
          <w:sz w:val="28"/>
          <w:szCs w:val="28"/>
        </w:rPr>
        <w:t xml:space="preserve">. психол. тр. </w:t>
      </w:r>
      <w:r w:rsidR="009B0EA9">
        <w:rPr>
          <w:rFonts w:ascii="Times New Roman" w:eastAsia="Calibri" w:hAnsi="Times New Roman" w:cs="Times New Roman"/>
          <w:sz w:val="28"/>
          <w:szCs w:val="28"/>
        </w:rPr>
        <w:t>/ Н. </w:t>
      </w:r>
      <w:r w:rsidR="009B0EA9" w:rsidRPr="00772ACE">
        <w:rPr>
          <w:rFonts w:ascii="Times New Roman" w:eastAsia="Calibri" w:hAnsi="Times New Roman" w:cs="Times New Roman"/>
          <w:sz w:val="28"/>
          <w:szCs w:val="28"/>
        </w:rPr>
        <w:t>А.</w:t>
      </w:r>
      <w:r w:rsidR="009B0EA9">
        <w:rPr>
          <w:rFonts w:ascii="Times New Roman" w:eastAsia="Calibri" w:hAnsi="Times New Roman" w:cs="Times New Roman"/>
          <w:sz w:val="28"/>
          <w:szCs w:val="28"/>
        </w:rPr>
        <w:t> </w:t>
      </w:r>
      <w:proofErr w:type="spellStart"/>
      <w:r w:rsidR="009B0EA9" w:rsidRPr="00772ACE">
        <w:rPr>
          <w:rFonts w:ascii="Times New Roman" w:eastAsia="Calibri" w:hAnsi="Times New Roman" w:cs="Times New Roman"/>
          <w:sz w:val="28"/>
          <w:szCs w:val="28"/>
        </w:rPr>
        <w:t>Менчинская</w:t>
      </w:r>
      <w:proofErr w:type="spellEnd"/>
      <w:r w:rsidR="009B0EA9" w:rsidRPr="00772ACE">
        <w:rPr>
          <w:rFonts w:ascii="Times New Roman" w:eastAsia="Calibri" w:hAnsi="Times New Roman" w:cs="Times New Roman"/>
          <w:sz w:val="28"/>
          <w:szCs w:val="28"/>
        </w:rPr>
        <w:t>. – </w:t>
      </w:r>
      <w:proofErr w:type="gramStart"/>
      <w:r w:rsidR="009B0EA9" w:rsidRPr="00772ACE">
        <w:rPr>
          <w:rFonts w:ascii="Times New Roman" w:eastAsia="Calibri" w:hAnsi="Times New Roman" w:cs="Times New Roman"/>
          <w:sz w:val="28"/>
          <w:szCs w:val="28"/>
        </w:rPr>
        <w:t>Воронеж :</w:t>
      </w:r>
      <w:proofErr w:type="gramEnd"/>
      <w:r w:rsidR="009B0EA9" w:rsidRPr="00772ACE">
        <w:rPr>
          <w:rFonts w:ascii="Times New Roman" w:eastAsia="Calibri" w:hAnsi="Times New Roman" w:cs="Times New Roman"/>
          <w:sz w:val="28"/>
          <w:szCs w:val="28"/>
        </w:rPr>
        <w:t xml:space="preserve"> </w:t>
      </w:r>
      <w:proofErr w:type="spellStart"/>
      <w:r w:rsidR="009B0EA9" w:rsidRPr="00772ACE">
        <w:rPr>
          <w:rFonts w:ascii="Times New Roman" w:eastAsia="Calibri" w:hAnsi="Times New Roman" w:cs="Times New Roman"/>
          <w:sz w:val="28"/>
          <w:szCs w:val="28"/>
        </w:rPr>
        <w:t>Модэк</w:t>
      </w:r>
      <w:proofErr w:type="spellEnd"/>
      <w:r w:rsidR="009B0EA9" w:rsidRPr="00772ACE">
        <w:rPr>
          <w:rFonts w:ascii="Times New Roman" w:eastAsia="Calibri" w:hAnsi="Times New Roman" w:cs="Times New Roman"/>
          <w:sz w:val="28"/>
          <w:szCs w:val="28"/>
        </w:rPr>
        <w:t>, 2004. – 511 с.</w:t>
      </w:r>
      <w:r w:rsidR="009B0EA9">
        <w:rPr>
          <w:rFonts w:ascii="Times New Roman" w:eastAsia="Calibri" w:hAnsi="Times New Roman" w:cs="Times New Roman"/>
          <w:sz w:val="28"/>
          <w:szCs w:val="28"/>
        </w:rPr>
        <w:t xml:space="preserve"> </w:t>
      </w:r>
    </w:p>
    <w:p w:rsidR="009B0EA9" w:rsidRPr="00C86340" w:rsidRDefault="009B0EA9" w:rsidP="00C86340">
      <w:pPr>
        <w:pStyle w:val="a5"/>
        <w:widowControl w:val="0"/>
        <w:numPr>
          <w:ilvl w:val="0"/>
          <w:numId w:val="2"/>
        </w:numPr>
        <w:tabs>
          <w:tab w:val="left" w:pos="567"/>
        </w:tabs>
        <w:suppressAutoHyphen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Приходько, </w:t>
      </w:r>
      <w:r w:rsidRPr="00772ACE">
        <w:rPr>
          <w:rFonts w:ascii="Times New Roman" w:eastAsia="Calibri" w:hAnsi="Times New Roman" w:cs="Times New Roman"/>
          <w:sz w:val="28"/>
          <w:szCs w:val="28"/>
        </w:rPr>
        <w:t>О.</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Г. Специфика нарушений развития познавательной деятельности детей с церебральным пар</w:t>
      </w:r>
      <w:r>
        <w:rPr>
          <w:rFonts w:ascii="Times New Roman" w:eastAsia="Calibri" w:hAnsi="Times New Roman" w:cs="Times New Roman"/>
          <w:sz w:val="28"/>
          <w:szCs w:val="28"/>
        </w:rPr>
        <w:t>аличом в первые годы жизни / О. </w:t>
      </w:r>
      <w:r w:rsidRPr="00772ACE">
        <w:rPr>
          <w:rFonts w:ascii="Times New Roman" w:eastAsia="Calibri" w:hAnsi="Times New Roman" w:cs="Times New Roman"/>
          <w:sz w:val="28"/>
          <w:szCs w:val="28"/>
        </w:rPr>
        <w:t>Г.</w:t>
      </w:r>
      <w:r>
        <w:rPr>
          <w:rFonts w:ascii="Times New Roman" w:eastAsia="Calibri" w:hAnsi="Times New Roman" w:cs="Times New Roman"/>
          <w:sz w:val="28"/>
          <w:szCs w:val="28"/>
        </w:rPr>
        <w:t> Приходько, Г. </w:t>
      </w:r>
      <w:r w:rsidRPr="00772ACE">
        <w:rPr>
          <w:rFonts w:ascii="Times New Roman" w:eastAsia="Calibri" w:hAnsi="Times New Roman" w:cs="Times New Roman"/>
          <w:sz w:val="28"/>
          <w:szCs w:val="28"/>
        </w:rPr>
        <w:t>В.</w:t>
      </w:r>
      <w:r>
        <w:rPr>
          <w:rFonts w:ascii="Times New Roman" w:eastAsia="Calibri" w:hAnsi="Times New Roman" w:cs="Times New Roman"/>
          <w:sz w:val="28"/>
          <w:szCs w:val="28"/>
        </w:rPr>
        <w:t> </w:t>
      </w:r>
      <w:r w:rsidRPr="00772ACE">
        <w:rPr>
          <w:rFonts w:ascii="Times New Roman" w:eastAsia="Calibri" w:hAnsi="Times New Roman" w:cs="Times New Roman"/>
          <w:sz w:val="28"/>
          <w:szCs w:val="28"/>
        </w:rPr>
        <w:t xml:space="preserve">Парамонова // Сборник научных трудов, посвященный 30-летию факультета специального образования, Минск, 25 апр. 2006 г. / Белорус. гос. </w:t>
      </w:r>
      <w:proofErr w:type="spellStart"/>
      <w:r w:rsidRPr="00772ACE">
        <w:rPr>
          <w:rFonts w:ascii="Times New Roman" w:eastAsia="Calibri" w:hAnsi="Times New Roman" w:cs="Times New Roman"/>
          <w:sz w:val="28"/>
          <w:szCs w:val="28"/>
        </w:rPr>
        <w:t>пед</w:t>
      </w:r>
      <w:proofErr w:type="spellEnd"/>
      <w:r w:rsidRPr="00772ACE">
        <w:rPr>
          <w:rFonts w:ascii="Times New Roman" w:eastAsia="Calibri" w:hAnsi="Times New Roman" w:cs="Times New Roman"/>
          <w:sz w:val="28"/>
          <w:szCs w:val="28"/>
        </w:rPr>
        <w:t>. ун-т. – Минс</w:t>
      </w:r>
      <w:r>
        <w:rPr>
          <w:rFonts w:ascii="Times New Roman" w:eastAsia="Calibri" w:hAnsi="Times New Roman" w:cs="Times New Roman"/>
          <w:sz w:val="28"/>
          <w:szCs w:val="28"/>
        </w:rPr>
        <w:t>к</w:t>
      </w:r>
      <w:r w:rsidRPr="00772ACE">
        <w:rPr>
          <w:rFonts w:ascii="Times New Roman" w:eastAsia="Calibri" w:hAnsi="Times New Roman" w:cs="Times New Roman"/>
          <w:sz w:val="28"/>
          <w:szCs w:val="28"/>
        </w:rPr>
        <w:t>, 2006. – С. 262–267.</w:t>
      </w:r>
    </w:p>
    <w:p w:rsidR="00AE1396" w:rsidRDefault="00AE1396" w:rsidP="00FB18B3">
      <w:pPr>
        <w:pStyle w:val="a5"/>
        <w:spacing w:after="0" w:line="360" w:lineRule="auto"/>
        <w:ind w:left="0" w:firstLine="709"/>
        <w:rPr>
          <w:rFonts w:ascii="Times New Roman" w:hAnsi="Times New Roman" w:cs="Times New Roman"/>
          <w:sz w:val="28"/>
          <w:szCs w:val="28"/>
        </w:rPr>
      </w:pPr>
    </w:p>
    <w:p w:rsidR="00FB18B3" w:rsidRDefault="00FB18B3" w:rsidP="00FB18B3">
      <w:pPr>
        <w:pStyle w:val="a5"/>
        <w:spacing w:after="0" w:line="360" w:lineRule="auto"/>
        <w:ind w:left="0" w:firstLine="709"/>
        <w:jc w:val="right"/>
        <w:rPr>
          <w:rFonts w:ascii="Times New Roman" w:hAnsi="Times New Roman" w:cs="Times New Roman"/>
          <w:i/>
          <w:sz w:val="28"/>
          <w:szCs w:val="28"/>
        </w:rPr>
      </w:pPr>
      <w:r w:rsidRPr="00FB18B3">
        <w:rPr>
          <w:rFonts w:ascii="Times New Roman" w:hAnsi="Times New Roman" w:cs="Times New Roman"/>
          <w:i/>
          <w:sz w:val="28"/>
          <w:szCs w:val="28"/>
        </w:rPr>
        <w:t>Материал поступил в редакцию 15.04.2019.</w:t>
      </w:r>
    </w:p>
    <w:sectPr w:rsidR="00FB18B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96" w:rsidRDefault="008E7A96" w:rsidP="00FB18B3">
      <w:pPr>
        <w:spacing w:after="0" w:line="240" w:lineRule="auto"/>
      </w:pPr>
      <w:r>
        <w:separator/>
      </w:r>
    </w:p>
  </w:endnote>
  <w:endnote w:type="continuationSeparator" w:id="0">
    <w:p w:rsidR="008E7A96" w:rsidRDefault="008E7A96" w:rsidP="00FB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96" w:rsidRDefault="008E7A96" w:rsidP="00FB18B3">
      <w:pPr>
        <w:spacing w:after="0" w:line="240" w:lineRule="auto"/>
      </w:pPr>
      <w:r>
        <w:separator/>
      </w:r>
    </w:p>
  </w:footnote>
  <w:footnote w:type="continuationSeparator" w:id="0">
    <w:p w:rsidR="008E7A96" w:rsidRDefault="008E7A96" w:rsidP="00FB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563876"/>
      <w:docPartObj>
        <w:docPartGallery w:val="Page Numbers (Top of Page)"/>
        <w:docPartUnique/>
      </w:docPartObj>
    </w:sdtPr>
    <w:sdtEndPr/>
    <w:sdtContent>
      <w:p w:rsidR="00135DE1" w:rsidRDefault="00135DE1">
        <w:pPr>
          <w:pStyle w:val="a6"/>
          <w:jc w:val="right"/>
        </w:pPr>
        <w:r>
          <w:fldChar w:fldCharType="begin"/>
        </w:r>
        <w:r>
          <w:instrText>PAGE   \* MERGEFORMAT</w:instrText>
        </w:r>
        <w:r>
          <w:fldChar w:fldCharType="separate"/>
        </w:r>
        <w:r w:rsidR="009C6452">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9B6"/>
    <w:multiLevelType w:val="hybridMultilevel"/>
    <w:tmpl w:val="951E287A"/>
    <w:lvl w:ilvl="0" w:tplc="0CC408C2">
      <w:start w:val="1"/>
      <w:numFmt w:val="decimal"/>
      <w:lvlText w:val="%1."/>
      <w:lvlJc w:val="left"/>
      <w:pPr>
        <w:tabs>
          <w:tab w:val="num" w:pos="360"/>
        </w:tabs>
        <w:ind w:left="36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07753"/>
    <w:multiLevelType w:val="hybridMultilevel"/>
    <w:tmpl w:val="010A3CC0"/>
    <w:lvl w:ilvl="0" w:tplc="D13A53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BFA4F1A"/>
    <w:multiLevelType w:val="hybridMultilevel"/>
    <w:tmpl w:val="ADB6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3E1FF6"/>
    <w:multiLevelType w:val="hybridMultilevel"/>
    <w:tmpl w:val="169A541C"/>
    <w:lvl w:ilvl="0" w:tplc="6A44343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1460DD"/>
    <w:multiLevelType w:val="hybridMultilevel"/>
    <w:tmpl w:val="951E287A"/>
    <w:lvl w:ilvl="0" w:tplc="0CC408C2">
      <w:start w:val="1"/>
      <w:numFmt w:val="decimal"/>
      <w:lvlText w:val="%1."/>
      <w:lvlJc w:val="left"/>
      <w:pPr>
        <w:tabs>
          <w:tab w:val="num" w:pos="360"/>
        </w:tabs>
        <w:ind w:left="36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EE1CD9"/>
    <w:multiLevelType w:val="hybridMultilevel"/>
    <w:tmpl w:val="951E287A"/>
    <w:lvl w:ilvl="0" w:tplc="0CC408C2">
      <w:start w:val="1"/>
      <w:numFmt w:val="decimal"/>
      <w:lvlText w:val="%1."/>
      <w:lvlJc w:val="left"/>
      <w:pPr>
        <w:tabs>
          <w:tab w:val="num" w:pos="360"/>
        </w:tabs>
        <w:ind w:left="36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C50CFE"/>
    <w:multiLevelType w:val="hybridMultilevel"/>
    <w:tmpl w:val="951E287A"/>
    <w:lvl w:ilvl="0" w:tplc="0CC408C2">
      <w:start w:val="1"/>
      <w:numFmt w:val="decimal"/>
      <w:lvlText w:val="%1."/>
      <w:lvlJc w:val="left"/>
      <w:pPr>
        <w:tabs>
          <w:tab w:val="num" w:pos="360"/>
        </w:tabs>
        <w:ind w:left="36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32343"/>
    <w:multiLevelType w:val="hybridMultilevel"/>
    <w:tmpl w:val="951E287A"/>
    <w:lvl w:ilvl="0" w:tplc="0CC408C2">
      <w:start w:val="1"/>
      <w:numFmt w:val="decimal"/>
      <w:lvlText w:val="%1."/>
      <w:lvlJc w:val="left"/>
      <w:pPr>
        <w:tabs>
          <w:tab w:val="num" w:pos="360"/>
        </w:tabs>
        <w:ind w:left="36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0B1C00"/>
    <w:multiLevelType w:val="hybridMultilevel"/>
    <w:tmpl w:val="D9B6C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5"/>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D9"/>
    <w:rsid w:val="00015B02"/>
    <w:rsid w:val="000167B7"/>
    <w:rsid w:val="00020DE7"/>
    <w:rsid w:val="000315D7"/>
    <w:rsid w:val="00041684"/>
    <w:rsid w:val="00044793"/>
    <w:rsid w:val="000454F8"/>
    <w:rsid w:val="000558A8"/>
    <w:rsid w:val="0006524F"/>
    <w:rsid w:val="000772E2"/>
    <w:rsid w:val="0008463E"/>
    <w:rsid w:val="000977B6"/>
    <w:rsid w:val="000A4E53"/>
    <w:rsid w:val="000D243E"/>
    <w:rsid w:val="000D2ACD"/>
    <w:rsid w:val="000D7800"/>
    <w:rsid w:val="000E1781"/>
    <w:rsid w:val="000E47F3"/>
    <w:rsid w:val="000F596E"/>
    <w:rsid w:val="001074E6"/>
    <w:rsid w:val="00117CE6"/>
    <w:rsid w:val="00131485"/>
    <w:rsid w:val="00135DE1"/>
    <w:rsid w:val="001401F0"/>
    <w:rsid w:val="00145DA0"/>
    <w:rsid w:val="00191BD3"/>
    <w:rsid w:val="00197A2B"/>
    <w:rsid w:val="001D2FDD"/>
    <w:rsid w:val="001E1A24"/>
    <w:rsid w:val="001E1EF8"/>
    <w:rsid w:val="001E2DD8"/>
    <w:rsid w:val="0020236E"/>
    <w:rsid w:val="00207B70"/>
    <w:rsid w:val="00207CC1"/>
    <w:rsid w:val="00221524"/>
    <w:rsid w:val="00230E47"/>
    <w:rsid w:val="0025235C"/>
    <w:rsid w:val="00261660"/>
    <w:rsid w:val="0027197E"/>
    <w:rsid w:val="002B0466"/>
    <w:rsid w:val="002F5EE8"/>
    <w:rsid w:val="00316E24"/>
    <w:rsid w:val="00317379"/>
    <w:rsid w:val="00337006"/>
    <w:rsid w:val="00340F9A"/>
    <w:rsid w:val="0034382B"/>
    <w:rsid w:val="00346ADF"/>
    <w:rsid w:val="00350C24"/>
    <w:rsid w:val="00373D0F"/>
    <w:rsid w:val="00375389"/>
    <w:rsid w:val="00376DBE"/>
    <w:rsid w:val="003A6D61"/>
    <w:rsid w:val="003B05E3"/>
    <w:rsid w:val="003B1488"/>
    <w:rsid w:val="003B1774"/>
    <w:rsid w:val="003C45FF"/>
    <w:rsid w:val="003C5D67"/>
    <w:rsid w:val="003C71BE"/>
    <w:rsid w:val="003D0362"/>
    <w:rsid w:val="003D6E98"/>
    <w:rsid w:val="003E31D9"/>
    <w:rsid w:val="003E5954"/>
    <w:rsid w:val="003E7CA5"/>
    <w:rsid w:val="003F483C"/>
    <w:rsid w:val="00457AD2"/>
    <w:rsid w:val="004636E6"/>
    <w:rsid w:val="00467F1E"/>
    <w:rsid w:val="00473C43"/>
    <w:rsid w:val="004B694B"/>
    <w:rsid w:val="004C3239"/>
    <w:rsid w:val="004D120E"/>
    <w:rsid w:val="004E5523"/>
    <w:rsid w:val="00505E76"/>
    <w:rsid w:val="00522A58"/>
    <w:rsid w:val="00541808"/>
    <w:rsid w:val="00563C0D"/>
    <w:rsid w:val="0057501A"/>
    <w:rsid w:val="00586FA1"/>
    <w:rsid w:val="005D7CFE"/>
    <w:rsid w:val="005D7D5E"/>
    <w:rsid w:val="005F2842"/>
    <w:rsid w:val="005F5D9F"/>
    <w:rsid w:val="005F6372"/>
    <w:rsid w:val="0063407D"/>
    <w:rsid w:val="00636973"/>
    <w:rsid w:val="00644D43"/>
    <w:rsid w:val="00647E66"/>
    <w:rsid w:val="00662784"/>
    <w:rsid w:val="006706A5"/>
    <w:rsid w:val="00697798"/>
    <w:rsid w:val="006C0107"/>
    <w:rsid w:val="006E0F3D"/>
    <w:rsid w:val="006E1638"/>
    <w:rsid w:val="006F1103"/>
    <w:rsid w:val="00701A11"/>
    <w:rsid w:val="00703519"/>
    <w:rsid w:val="00707611"/>
    <w:rsid w:val="007545D0"/>
    <w:rsid w:val="00765C03"/>
    <w:rsid w:val="00765EC3"/>
    <w:rsid w:val="00776374"/>
    <w:rsid w:val="00777BA8"/>
    <w:rsid w:val="00782AF1"/>
    <w:rsid w:val="00793E21"/>
    <w:rsid w:val="007A160A"/>
    <w:rsid w:val="007C24BB"/>
    <w:rsid w:val="007C2C46"/>
    <w:rsid w:val="00826BBA"/>
    <w:rsid w:val="0084599F"/>
    <w:rsid w:val="00884E9E"/>
    <w:rsid w:val="00887495"/>
    <w:rsid w:val="008C021E"/>
    <w:rsid w:val="008C0EA1"/>
    <w:rsid w:val="008C23E7"/>
    <w:rsid w:val="008D317E"/>
    <w:rsid w:val="008D67A2"/>
    <w:rsid w:val="008E109C"/>
    <w:rsid w:val="008E7A96"/>
    <w:rsid w:val="0090544A"/>
    <w:rsid w:val="00931EAE"/>
    <w:rsid w:val="00933832"/>
    <w:rsid w:val="00933A2C"/>
    <w:rsid w:val="00954F95"/>
    <w:rsid w:val="009738B4"/>
    <w:rsid w:val="009739F1"/>
    <w:rsid w:val="009851A9"/>
    <w:rsid w:val="0098591F"/>
    <w:rsid w:val="009869BC"/>
    <w:rsid w:val="009A4B3D"/>
    <w:rsid w:val="009B0EA9"/>
    <w:rsid w:val="009C519A"/>
    <w:rsid w:val="009C6452"/>
    <w:rsid w:val="009D59C0"/>
    <w:rsid w:val="009D6D4B"/>
    <w:rsid w:val="009E43E4"/>
    <w:rsid w:val="009E68CC"/>
    <w:rsid w:val="009E7FEF"/>
    <w:rsid w:val="00A01BA2"/>
    <w:rsid w:val="00A1007B"/>
    <w:rsid w:val="00A11D95"/>
    <w:rsid w:val="00A87DA3"/>
    <w:rsid w:val="00A905D2"/>
    <w:rsid w:val="00A935C7"/>
    <w:rsid w:val="00A94EE5"/>
    <w:rsid w:val="00A97930"/>
    <w:rsid w:val="00AA1B73"/>
    <w:rsid w:val="00AB7B28"/>
    <w:rsid w:val="00AC56B2"/>
    <w:rsid w:val="00AC769F"/>
    <w:rsid w:val="00AD1073"/>
    <w:rsid w:val="00AE1396"/>
    <w:rsid w:val="00B07D90"/>
    <w:rsid w:val="00B158A6"/>
    <w:rsid w:val="00B27AA0"/>
    <w:rsid w:val="00B53916"/>
    <w:rsid w:val="00B53F7F"/>
    <w:rsid w:val="00B60750"/>
    <w:rsid w:val="00B946BE"/>
    <w:rsid w:val="00BA49C1"/>
    <w:rsid w:val="00BB7546"/>
    <w:rsid w:val="00BC695E"/>
    <w:rsid w:val="00BD456C"/>
    <w:rsid w:val="00BF227E"/>
    <w:rsid w:val="00C1032B"/>
    <w:rsid w:val="00C3321C"/>
    <w:rsid w:val="00C55E68"/>
    <w:rsid w:val="00C65F72"/>
    <w:rsid w:val="00C66998"/>
    <w:rsid w:val="00C84895"/>
    <w:rsid w:val="00C86340"/>
    <w:rsid w:val="00C91385"/>
    <w:rsid w:val="00C9339E"/>
    <w:rsid w:val="00C9706A"/>
    <w:rsid w:val="00CB1458"/>
    <w:rsid w:val="00CB49A5"/>
    <w:rsid w:val="00CC465F"/>
    <w:rsid w:val="00CD6109"/>
    <w:rsid w:val="00CD6C70"/>
    <w:rsid w:val="00CD7CAD"/>
    <w:rsid w:val="00D13150"/>
    <w:rsid w:val="00D2241F"/>
    <w:rsid w:val="00D24FC3"/>
    <w:rsid w:val="00D41CED"/>
    <w:rsid w:val="00D47B08"/>
    <w:rsid w:val="00D842E2"/>
    <w:rsid w:val="00DA7AF1"/>
    <w:rsid w:val="00DB152E"/>
    <w:rsid w:val="00DC6669"/>
    <w:rsid w:val="00DD2DBE"/>
    <w:rsid w:val="00E11BC8"/>
    <w:rsid w:val="00E11EA4"/>
    <w:rsid w:val="00E35877"/>
    <w:rsid w:val="00E507F6"/>
    <w:rsid w:val="00E61AA3"/>
    <w:rsid w:val="00E72DD0"/>
    <w:rsid w:val="00E96E0A"/>
    <w:rsid w:val="00EE2351"/>
    <w:rsid w:val="00EF1471"/>
    <w:rsid w:val="00EF555E"/>
    <w:rsid w:val="00EF6A12"/>
    <w:rsid w:val="00F01955"/>
    <w:rsid w:val="00F11F81"/>
    <w:rsid w:val="00F123A0"/>
    <w:rsid w:val="00F23D72"/>
    <w:rsid w:val="00F3576D"/>
    <w:rsid w:val="00F40513"/>
    <w:rsid w:val="00F406EA"/>
    <w:rsid w:val="00F542D9"/>
    <w:rsid w:val="00F54428"/>
    <w:rsid w:val="00F71F2F"/>
    <w:rsid w:val="00F75AD1"/>
    <w:rsid w:val="00F819B8"/>
    <w:rsid w:val="00F8379F"/>
    <w:rsid w:val="00F95F57"/>
    <w:rsid w:val="00F96233"/>
    <w:rsid w:val="00FA705A"/>
    <w:rsid w:val="00FA730F"/>
    <w:rsid w:val="00FB18B3"/>
    <w:rsid w:val="00FB383D"/>
    <w:rsid w:val="00FD4AB7"/>
    <w:rsid w:val="00FE58F4"/>
    <w:rsid w:val="00FF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15327-A339-4631-B882-28306E0C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gornormal">
    <w:name w:val="Igor_normal"/>
    <w:basedOn w:val="a"/>
    <w:semiHidden/>
    <w:rsid w:val="003D0362"/>
    <w:pPr>
      <w:overflowPunct w:val="0"/>
      <w:autoSpaceDE w:val="0"/>
      <w:autoSpaceDN w:val="0"/>
      <w:adjustRightInd w:val="0"/>
      <w:spacing w:after="0" w:line="300" w:lineRule="auto"/>
      <w:ind w:firstLine="851"/>
      <w:jc w:val="both"/>
      <w:textAlignment w:val="baseline"/>
    </w:pPr>
    <w:rPr>
      <w:rFonts w:ascii="NTCourierVK" w:eastAsia="Times New Roman" w:hAnsi="NTCourierVK" w:cs="Times New Roman"/>
      <w:sz w:val="24"/>
      <w:szCs w:val="24"/>
      <w:lang w:val="en-US" w:bidi="en-US"/>
    </w:rPr>
  </w:style>
  <w:style w:type="paragraph" w:styleId="a3">
    <w:name w:val="Body Text"/>
    <w:basedOn w:val="a"/>
    <w:link w:val="a4"/>
    <w:uiPriority w:val="99"/>
    <w:semiHidden/>
    <w:unhideWhenUsed/>
    <w:rsid w:val="00C91385"/>
    <w:pPr>
      <w:spacing w:after="120"/>
    </w:pPr>
  </w:style>
  <w:style w:type="character" w:customStyle="1" w:styleId="a4">
    <w:name w:val="Основной текст Знак"/>
    <w:basedOn w:val="a0"/>
    <w:link w:val="a3"/>
    <w:uiPriority w:val="99"/>
    <w:semiHidden/>
    <w:rsid w:val="00C91385"/>
  </w:style>
  <w:style w:type="paragraph" w:styleId="a5">
    <w:name w:val="List Paragraph"/>
    <w:basedOn w:val="a"/>
    <w:uiPriority w:val="34"/>
    <w:qFormat/>
    <w:rsid w:val="000A4E53"/>
    <w:pPr>
      <w:ind w:left="720"/>
      <w:contextualSpacing/>
    </w:pPr>
  </w:style>
  <w:style w:type="paragraph" w:customStyle="1" w:styleId="c7">
    <w:name w:val="c7"/>
    <w:basedOn w:val="a"/>
    <w:rsid w:val="00C55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18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18B3"/>
  </w:style>
  <w:style w:type="paragraph" w:styleId="a8">
    <w:name w:val="footer"/>
    <w:basedOn w:val="a"/>
    <w:link w:val="a9"/>
    <w:uiPriority w:val="99"/>
    <w:unhideWhenUsed/>
    <w:rsid w:val="00FB18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18B3"/>
  </w:style>
  <w:style w:type="paragraph" w:styleId="aa">
    <w:name w:val="Balloon Text"/>
    <w:basedOn w:val="a"/>
    <w:link w:val="ab"/>
    <w:uiPriority w:val="99"/>
    <w:semiHidden/>
    <w:unhideWhenUsed/>
    <w:rsid w:val="006E163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E1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954B-97C1-4277-A028-C8D22649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4459</Words>
  <Characters>25422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2019-07-25T08:38:00Z</cp:lastPrinted>
  <dcterms:created xsi:type="dcterms:W3CDTF">2021-04-18T12:20:00Z</dcterms:created>
  <dcterms:modified xsi:type="dcterms:W3CDTF">2021-04-18T12:20:00Z</dcterms:modified>
</cp:coreProperties>
</file>